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89" w:rsidRDefault="00F02A7F" w:rsidP="00231C89">
      <w:pPr>
        <w:jc w:val="center"/>
        <w:rPr>
          <w:rFonts w:ascii="Times New Roman" w:hAnsi="Times New Roman"/>
          <w:b/>
          <w:sz w:val="28"/>
          <w:szCs w:val="28"/>
        </w:rPr>
      </w:pPr>
      <w:r>
        <w:rPr>
          <w:rFonts w:ascii="Times New Roman" w:hAnsi="Times New Roman"/>
          <w:b/>
          <w:sz w:val="28"/>
          <w:szCs w:val="28"/>
        </w:rPr>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1"/>
        <w:gridCol w:w="496"/>
      </w:tblGrid>
      <w:tr w:rsidR="00F02A7F" w:rsidTr="004D5018">
        <w:tc>
          <w:tcPr>
            <w:tcW w:w="8897" w:type="dxa"/>
          </w:tcPr>
          <w:p w:rsidR="00F02A7F" w:rsidRDefault="00F02A7F" w:rsidP="00F02A7F">
            <w:pPr>
              <w:spacing w:line="276" w:lineRule="auto"/>
              <w:jc w:val="both"/>
              <w:rPr>
                <w:rFonts w:ascii="Times New Roman" w:eastAsiaTheme="minorHAnsi" w:hAnsi="Times New Roman"/>
                <w:sz w:val="28"/>
                <w:szCs w:val="28"/>
              </w:rPr>
            </w:pPr>
            <w:bookmarkStart w:id="0" w:name="_GoBack"/>
            <w:r w:rsidRPr="00B12291">
              <w:rPr>
                <w:rFonts w:ascii="Times New Roman" w:eastAsiaTheme="minorHAnsi" w:hAnsi="Times New Roman"/>
                <w:sz w:val="28"/>
                <w:szCs w:val="28"/>
              </w:rPr>
              <w:t>Введение</w:t>
            </w:r>
          </w:p>
          <w:p w:rsidR="00F02A7F" w:rsidRPr="00B12291" w:rsidRDefault="00F02A7F" w:rsidP="00F02A7F">
            <w:pPr>
              <w:jc w:val="both"/>
              <w:rPr>
                <w:rFonts w:ascii="Times New Roman" w:eastAsiaTheme="minorHAnsi" w:hAnsi="Times New Roman"/>
                <w:sz w:val="28"/>
                <w:szCs w:val="28"/>
              </w:rPr>
            </w:pPr>
          </w:p>
        </w:tc>
        <w:tc>
          <w:tcPr>
            <w:tcW w:w="390" w:type="dxa"/>
          </w:tcPr>
          <w:p w:rsidR="00F02A7F" w:rsidRDefault="004D5018" w:rsidP="00F02A7F">
            <w:pPr>
              <w:spacing w:line="276" w:lineRule="auto"/>
              <w:jc w:val="both"/>
              <w:rPr>
                <w:rFonts w:ascii="Times New Roman" w:eastAsiaTheme="minorHAnsi" w:hAnsi="Times New Roman"/>
                <w:sz w:val="28"/>
                <w:szCs w:val="28"/>
              </w:rPr>
            </w:pPr>
            <w:r>
              <w:rPr>
                <w:rFonts w:ascii="Times New Roman" w:eastAsiaTheme="minorHAnsi" w:hAnsi="Times New Roman"/>
                <w:sz w:val="28"/>
                <w:szCs w:val="28"/>
              </w:rPr>
              <w:t>4</w:t>
            </w:r>
          </w:p>
        </w:tc>
      </w:tr>
      <w:tr w:rsidR="00F02A7F" w:rsidTr="004D5018">
        <w:tc>
          <w:tcPr>
            <w:tcW w:w="8897" w:type="dxa"/>
          </w:tcPr>
          <w:p w:rsidR="00F02A7F" w:rsidRPr="00B12291" w:rsidRDefault="00F02A7F" w:rsidP="00F02A7F">
            <w:pPr>
              <w:numPr>
                <w:ilvl w:val="0"/>
                <w:numId w:val="4"/>
              </w:numPr>
              <w:spacing w:line="276" w:lineRule="auto"/>
              <w:contextualSpacing/>
              <w:jc w:val="both"/>
              <w:rPr>
                <w:rFonts w:ascii="Times New Roman" w:eastAsiaTheme="minorHAnsi" w:hAnsi="Times New Roman"/>
                <w:sz w:val="28"/>
                <w:szCs w:val="28"/>
              </w:rPr>
            </w:pPr>
            <w:r w:rsidRPr="00B12291">
              <w:rPr>
                <w:rFonts w:ascii="Times New Roman" w:eastAsiaTheme="minorHAnsi" w:hAnsi="Times New Roman"/>
                <w:sz w:val="28"/>
                <w:szCs w:val="28"/>
              </w:rPr>
              <w:t>Теоретические и методологические аспекты реализации института процессуальных сроков в уголовном судопроизводстве</w:t>
            </w:r>
          </w:p>
        </w:tc>
        <w:tc>
          <w:tcPr>
            <w:tcW w:w="390" w:type="dxa"/>
          </w:tcPr>
          <w:p w:rsidR="00F02A7F" w:rsidRDefault="00F02A7F" w:rsidP="00F02A7F">
            <w:pPr>
              <w:spacing w:line="276" w:lineRule="auto"/>
              <w:jc w:val="both"/>
              <w:rPr>
                <w:rFonts w:ascii="Times New Roman" w:eastAsiaTheme="minorHAnsi" w:hAnsi="Times New Roman"/>
                <w:sz w:val="28"/>
                <w:szCs w:val="28"/>
              </w:rPr>
            </w:pPr>
          </w:p>
          <w:p w:rsidR="004D5018" w:rsidRDefault="004D5018" w:rsidP="00F02A7F">
            <w:pPr>
              <w:spacing w:line="276" w:lineRule="auto"/>
              <w:jc w:val="both"/>
              <w:rPr>
                <w:rFonts w:ascii="Times New Roman" w:eastAsiaTheme="minorHAnsi" w:hAnsi="Times New Roman"/>
                <w:sz w:val="28"/>
                <w:szCs w:val="28"/>
              </w:rPr>
            </w:pPr>
            <w:r>
              <w:rPr>
                <w:rFonts w:ascii="Times New Roman" w:eastAsiaTheme="minorHAnsi" w:hAnsi="Times New Roman"/>
                <w:sz w:val="28"/>
                <w:szCs w:val="28"/>
              </w:rPr>
              <w:t>7</w:t>
            </w:r>
          </w:p>
        </w:tc>
      </w:tr>
      <w:tr w:rsidR="00F02A7F" w:rsidTr="004D5018">
        <w:tc>
          <w:tcPr>
            <w:tcW w:w="8897" w:type="dxa"/>
          </w:tcPr>
          <w:p w:rsidR="00F02A7F" w:rsidRPr="00B12291" w:rsidRDefault="00F02A7F" w:rsidP="00F02A7F">
            <w:pPr>
              <w:numPr>
                <w:ilvl w:val="1"/>
                <w:numId w:val="4"/>
              </w:numPr>
              <w:spacing w:line="276" w:lineRule="auto"/>
              <w:ind w:left="567" w:hanging="11"/>
              <w:contextualSpacing/>
              <w:jc w:val="both"/>
              <w:rPr>
                <w:rFonts w:ascii="Times New Roman" w:eastAsiaTheme="minorHAnsi" w:hAnsi="Times New Roman"/>
                <w:sz w:val="28"/>
                <w:szCs w:val="28"/>
              </w:rPr>
            </w:pPr>
            <w:r w:rsidRPr="00B12291">
              <w:rPr>
                <w:rFonts w:ascii="Times New Roman" w:eastAsiaTheme="minorHAnsi" w:hAnsi="Times New Roman"/>
                <w:sz w:val="28"/>
                <w:szCs w:val="28"/>
              </w:rPr>
              <w:t>Понятие и значение процессуальных сроков в уголовном судопроизводстве</w:t>
            </w:r>
          </w:p>
        </w:tc>
        <w:tc>
          <w:tcPr>
            <w:tcW w:w="390" w:type="dxa"/>
          </w:tcPr>
          <w:p w:rsidR="00F02A7F" w:rsidRDefault="00F02A7F" w:rsidP="00F02A7F">
            <w:pPr>
              <w:spacing w:line="276" w:lineRule="auto"/>
              <w:jc w:val="both"/>
              <w:rPr>
                <w:rFonts w:ascii="Times New Roman" w:eastAsiaTheme="minorHAnsi" w:hAnsi="Times New Roman"/>
                <w:sz w:val="28"/>
                <w:szCs w:val="28"/>
              </w:rPr>
            </w:pPr>
          </w:p>
          <w:p w:rsidR="004D5018" w:rsidRDefault="004D5018" w:rsidP="00F02A7F">
            <w:pPr>
              <w:spacing w:line="276" w:lineRule="auto"/>
              <w:jc w:val="both"/>
              <w:rPr>
                <w:rFonts w:ascii="Times New Roman" w:eastAsiaTheme="minorHAnsi" w:hAnsi="Times New Roman"/>
                <w:sz w:val="28"/>
                <w:szCs w:val="28"/>
              </w:rPr>
            </w:pPr>
            <w:r>
              <w:rPr>
                <w:rFonts w:ascii="Times New Roman" w:eastAsiaTheme="minorHAnsi" w:hAnsi="Times New Roman"/>
                <w:sz w:val="28"/>
                <w:szCs w:val="28"/>
              </w:rPr>
              <w:t>7</w:t>
            </w:r>
          </w:p>
        </w:tc>
      </w:tr>
      <w:tr w:rsidR="00F02A7F" w:rsidTr="004D5018">
        <w:tc>
          <w:tcPr>
            <w:tcW w:w="8897" w:type="dxa"/>
          </w:tcPr>
          <w:p w:rsidR="00F02A7F" w:rsidRPr="00B12291" w:rsidRDefault="00F02A7F" w:rsidP="00F02A7F">
            <w:pPr>
              <w:numPr>
                <w:ilvl w:val="1"/>
                <w:numId w:val="4"/>
              </w:numPr>
              <w:spacing w:line="276" w:lineRule="auto"/>
              <w:ind w:left="567" w:hanging="11"/>
              <w:contextualSpacing/>
              <w:jc w:val="both"/>
              <w:rPr>
                <w:rFonts w:ascii="Times New Roman" w:eastAsiaTheme="minorHAnsi" w:hAnsi="Times New Roman"/>
                <w:sz w:val="28"/>
                <w:szCs w:val="28"/>
              </w:rPr>
            </w:pPr>
            <w:r w:rsidRPr="00B12291">
              <w:rPr>
                <w:rFonts w:ascii="Times New Roman" w:eastAsiaTheme="minorHAnsi" w:hAnsi="Times New Roman"/>
                <w:sz w:val="28"/>
                <w:szCs w:val="28"/>
              </w:rPr>
              <w:t>Классификация и правила исчисления процессуальных сроков</w:t>
            </w:r>
          </w:p>
        </w:tc>
        <w:tc>
          <w:tcPr>
            <w:tcW w:w="390" w:type="dxa"/>
          </w:tcPr>
          <w:p w:rsidR="00F02A7F" w:rsidRDefault="00F02A7F" w:rsidP="00F02A7F">
            <w:pPr>
              <w:spacing w:line="276" w:lineRule="auto"/>
              <w:jc w:val="both"/>
              <w:rPr>
                <w:rFonts w:ascii="Times New Roman" w:eastAsiaTheme="minorHAnsi" w:hAnsi="Times New Roman"/>
                <w:sz w:val="28"/>
                <w:szCs w:val="28"/>
              </w:rPr>
            </w:pPr>
          </w:p>
          <w:p w:rsidR="004D5018" w:rsidRDefault="004D5018" w:rsidP="00F02A7F">
            <w:pPr>
              <w:spacing w:line="276" w:lineRule="auto"/>
              <w:jc w:val="both"/>
              <w:rPr>
                <w:rFonts w:ascii="Times New Roman" w:eastAsiaTheme="minorHAnsi" w:hAnsi="Times New Roman"/>
                <w:sz w:val="28"/>
                <w:szCs w:val="28"/>
              </w:rPr>
            </w:pPr>
            <w:r>
              <w:rPr>
                <w:rFonts w:ascii="Times New Roman" w:eastAsiaTheme="minorHAnsi" w:hAnsi="Times New Roman"/>
                <w:sz w:val="28"/>
                <w:szCs w:val="28"/>
              </w:rPr>
              <w:t>12</w:t>
            </w:r>
          </w:p>
        </w:tc>
      </w:tr>
      <w:tr w:rsidR="00F02A7F" w:rsidTr="004D5018">
        <w:tc>
          <w:tcPr>
            <w:tcW w:w="8897" w:type="dxa"/>
          </w:tcPr>
          <w:p w:rsidR="00F02A7F" w:rsidRDefault="00F02A7F" w:rsidP="00F02A7F">
            <w:pPr>
              <w:numPr>
                <w:ilvl w:val="1"/>
                <w:numId w:val="4"/>
              </w:numPr>
              <w:spacing w:line="276" w:lineRule="auto"/>
              <w:ind w:left="567" w:hanging="11"/>
              <w:contextualSpacing/>
              <w:jc w:val="both"/>
              <w:rPr>
                <w:rFonts w:ascii="Times New Roman" w:eastAsiaTheme="minorHAnsi" w:hAnsi="Times New Roman"/>
                <w:sz w:val="28"/>
                <w:szCs w:val="28"/>
              </w:rPr>
            </w:pPr>
            <w:r w:rsidRPr="00B12291">
              <w:rPr>
                <w:rFonts w:ascii="Times New Roman" w:eastAsiaTheme="minorHAnsi" w:hAnsi="Times New Roman"/>
                <w:sz w:val="28"/>
                <w:szCs w:val="28"/>
              </w:rPr>
              <w:t>Исторические предпосылки установления и реформирования института сроков в уголовном судопроизводстве</w:t>
            </w:r>
          </w:p>
          <w:p w:rsidR="00F02A7F" w:rsidRPr="00B12291" w:rsidRDefault="00F02A7F" w:rsidP="00F02A7F">
            <w:pPr>
              <w:spacing w:line="276" w:lineRule="auto"/>
              <w:ind w:left="567"/>
              <w:contextualSpacing/>
              <w:jc w:val="both"/>
              <w:rPr>
                <w:rFonts w:ascii="Times New Roman" w:eastAsiaTheme="minorHAnsi" w:hAnsi="Times New Roman"/>
                <w:sz w:val="28"/>
                <w:szCs w:val="28"/>
              </w:rPr>
            </w:pPr>
            <w:r w:rsidRPr="00B12291">
              <w:rPr>
                <w:rFonts w:ascii="Times New Roman" w:eastAsiaTheme="minorHAnsi" w:hAnsi="Times New Roman"/>
                <w:sz w:val="28"/>
                <w:szCs w:val="28"/>
              </w:rPr>
              <w:t xml:space="preserve"> </w:t>
            </w:r>
          </w:p>
        </w:tc>
        <w:tc>
          <w:tcPr>
            <w:tcW w:w="390" w:type="dxa"/>
          </w:tcPr>
          <w:p w:rsidR="00F02A7F" w:rsidRDefault="00F02A7F" w:rsidP="00F02A7F">
            <w:pPr>
              <w:spacing w:line="276" w:lineRule="auto"/>
              <w:jc w:val="both"/>
              <w:rPr>
                <w:rFonts w:ascii="Times New Roman" w:eastAsiaTheme="minorHAnsi" w:hAnsi="Times New Roman"/>
                <w:sz w:val="28"/>
                <w:szCs w:val="28"/>
              </w:rPr>
            </w:pPr>
          </w:p>
          <w:p w:rsidR="004D5018" w:rsidRDefault="004D5018" w:rsidP="00F02A7F">
            <w:pPr>
              <w:spacing w:line="276" w:lineRule="auto"/>
              <w:jc w:val="both"/>
              <w:rPr>
                <w:rFonts w:ascii="Times New Roman" w:eastAsiaTheme="minorHAnsi" w:hAnsi="Times New Roman"/>
                <w:sz w:val="28"/>
                <w:szCs w:val="28"/>
              </w:rPr>
            </w:pPr>
            <w:r>
              <w:rPr>
                <w:rFonts w:ascii="Times New Roman" w:eastAsiaTheme="minorHAnsi" w:hAnsi="Times New Roman"/>
                <w:sz w:val="28"/>
                <w:szCs w:val="28"/>
              </w:rPr>
              <w:t>24</w:t>
            </w:r>
          </w:p>
        </w:tc>
      </w:tr>
      <w:tr w:rsidR="00F02A7F" w:rsidTr="004D5018">
        <w:tc>
          <w:tcPr>
            <w:tcW w:w="8897" w:type="dxa"/>
          </w:tcPr>
          <w:p w:rsidR="00F02A7F" w:rsidRPr="008872E6" w:rsidRDefault="00F02A7F" w:rsidP="00F02A7F">
            <w:pPr>
              <w:spacing w:line="276" w:lineRule="auto"/>
              <w:jc w:val="both"/>
              <w:rPr>
                <w:rFonts w:ascii="Times New Roman" w:eastAsiaTheme="minorHAnsi" w:hAnsi="Times New Roman"/>
                <w:sz w:val="28"/>
                <w:szCs w:val="28"/>
              </w:rPr>
            </w:pPr>
            <w:r w:rsidRPr="008872E6">
              <w:rPr>
                <w:rFonts w:ascii="Times New Roman" w:eastAsiaTheme="minorHAnsi" w:hAnsi="Times New Roman"/>
                <w:sz w:val="28"/>
                <w:szCs w:val="28"/>
              </w:rPr>
              <w:t xml:space="preserve">2. Исследование нормативно-правового статуса процессуальных сроков в уголовном судопроизводстве </w:t>
            </w:r>
          </w:p>
        </w:tc>
        <w:tc>
          <w:tcPr>
            <w:tcW w:w="390" w:type="dxa"/>
          </w:tcPr>
          <w:p w:rsidR="00F02A7F" w:rsidRDefault="00F02A7F" w:rsidP="00F02A7F">
            <w:pPr>
              <w:spacing w:line="276" w:lineRule="auto"/>
              <w:jc w:val="both"/>
              <w:rPr>
                <w:rFonts w:ascii="Times New Roman" w:eastAsiaTheme="minorHAnsi" w:hAnsi="Times New Roman"/>
                <w:sz w:val="28"/>
                <w:szCs w:val="28"/>
              </w:rPr>
            </w:pPr>
          </w:p>
          <w:p w:rsidR="004D5018" w:rsidRDefault="004D5018" w:rsidP="00F02A7F">
            <w:pPr>
              <w:spacing w:line="276" w:lineRule="auto"/>
              <w:jc w:val="both"/>
              <w:rPr>
                <w:rFonts w:ascii="Times New Roman" w:eastAsiaTheme="minorHAnsi" w:hAnsi="Times New Roman"/>
                <w:sz w:val="28"/>
                <w:szCs w:val="28"/>
              </w:rPr>
            </w:pPr>
            <w:r>
              <w:rPr>
                <w:rFonts w:ascii="Times New Roman" w:eastAsiaTheme="minorHAnsi" w:hAnsi="Times New Roman"/>
                <w:sz w:val="28"/>
                <w:szCs w:val="28"/>
              </w:rPr>
              <w:t>29</w:t>
            </w:r>
          </w:p>
        </w:tc>
      </w:tr>
      <w:tr w:rsidR="00F02A7F" w:rsidTr="004D5018">
        <w:tc>
          <w:tcPr>
            <w:tcW w:w="8897" w:type="dxa"/>
          </w:tcPr>
          <w:p w:rsidR="00F02A7F" w:rsidRPr="008872E6" w:rsidRDefault="00F02A7F" w:rsidP="00F02A7F">
            <w:pPr>
              <w:spacing w:line="276" w:lineRule="auto"/>
              <w:ind w:left="567"/>
              <w:jc w:val="both"/>
              <w:rPr>
                <w:rFonts w:ascii="Times New Roman" w:eastAsiaTheme="minorHAnsi" w:hAnsi="Times New Roman"/>
                <w:sz w:val="28"/>
                <w:szCs w:val="28"/>
              </w:rPr>
            </w:pPr>
            <w:r w:rsidRPr="008872E6">
              <w:rPr>
                <w:rFonts w:ascii="Times New Roman" w:eastAsiaTheme="minorHAnsi" w:hAnsi="Times New Roman"/>
                <w:sz w:val="28"/>
                <w:szCs w:val="28"/>
              </w:rPr>
              <w:t>2.1. Регламентация процессуальных сроков в соответствии с действующим законодательством</w:t>
            </w:r>
          </w:p>
        </w:tc>
        <w:tc>
          <w:tcPr>
            <w:tcW w:w="390" w:type="dxa"/>
          </w:tcPr>
          <w:p w:rsidR="00F02A7F" w:rsidRDefault="00F02A7F" w:rsidP="00F02A7F">
            <w:pPr>
              <w:spacing w:line="276" w:lineRule="auto"/>
              <w:jc w:val="both"/>
              <w:rPr>
                <w:rFonts w:ascii="Times New Roman" w:eastAsiaTheme="minorHAnsi" w:hAnsi="Times New Roman"/>
                <w:sz w:val="28"/>
                <w:szCs w:val="28"/>
              </w:rPr>
            </w:pPr>
          </w:p>
          <w:p w:rsidR="004D5018" w:rsidRDefault="004D5018" w:rsidP="00F02A7F">
            <w:pPr>
              <w:spacing w:line="276" w:lineRule="auto"/>
              <w:jc w:val="both"/>
              <w:rPr>
                <w:rFonts w:ascii="Times New Roman" w:eastAsiaTheme="minorHAnsi" w:hAnsi="Times New Roman"/>
                <w:sz w:val="28"/>
                <w:szCs w:val="28"/>
              </w:rPr>
            </w:pPr>
            <w:r>
              <w:rPr>
                <w:rFonts w:ascii="Times New Roman" w:eastAsiaTheme="minorHAnsi" w:hAnsi="Times New Roman"/>
                <w:sz w:val="28"/>
                <w:szCs w:val="28"/>
              </w:rPr>
              <w:t>29</w:t>
            </w:r>
          </w:p>
        </w:tc>
      </w:tr>
      <w:tr w:rsidR="00F02A7F" w:rsidTr="004D5018">
        <w:tc>
          <w:tcPr>
            <w:tcW w:w="8897" w:type="dxa"/>
          </w:tcPr>
          <w:p w:rsidR="00F02A7F" w:rsidRPr="008872E6" w:rsidRDefault="00F02A7F" w:rsidP="00F02A7F">
            <w:pPr>
              <w:spacing w:line="276" w:lineRule="auto"/>
              <w:ind w:left="567"/>
              <w:jc w:val="both"/>
              <w:rPr>
                <w:rFonts w:ascii="Times New Roman" w:eastAsiaTheme="minorHAnsi" w:hAnsi="Times New Roman"/>
                <w:sz w:val="28"/>
                <w:szCs w:val="28"/>
              </w:rPr>
            </w:pPr>
            <w:r w:rsidRPr="008872E6">
              <w:rPr>
                <w:rFonts w:ascii="Times New Roman" w:eastAsiaTheme="minorHAnsi" w:hAnsi="Times New Roman"/>
                <w:sz w:val="28"/>
                <w:szCs w:val="28"/>
              </w:rPr>
              <w:t>2.2. Разумный срок в уголовном процессе</w:t>
            </w:r>
          </w:p>
        </w:tc>
        <w:tc>
          <w:tcPr>
            <w:tcW w:w="390" w:type="dxa"/>
          </w:tcPr>
          <w:p w:rsidR="00F02A7F" w:rsidRDefault="004D5018" w:rsidP="00F02A7F">
            <w:pPr>
              <w:spacing w:line="276" w:lineRule="auto"/>
              <w:jc w:val="both"/>
              <w:rPr>
                <w:rFonts w:ascii="Times New Roman" w:eastAsiaTheme="minorHAnsi" w:hAnsi="Times New Roman"/>
                <w:sz w:val="28"/>
                <w:szCs w:val="28"/>
              </w:rPr>
            </w:pPr>
            <w:r>
              <w:rPr>
                <w:rFonts w:ascii="Times New Roman" w:eastAsiaTheme="minorHAnsi" w:hAnsi="Times New Roman"/>
                <w:sz w:val="28"/>
                <w:szCs w:val="28"/>
              </w:rPr>
              <w:t>34</w:t>
            </w:r>
          </w:p>
        </w:tc>
      </w:tr>
      <w:tr w:rsidR="00F02A7F" w:rsidTr="004D5018">
        <w:tc>
          <w:tcPr>
            <w:tcW w:w="8897" w:type="dxa"/>
          </w:tcPr>
          <w:p w:rsidR="00F02A7F" w:rsidRDefault="00F02A7F" w:rsidP="00F02A7F">
            <w:pPr>
              <w:spacing w:line="276" w:lineRule="auto"/>
              <w:ind w:left="567"/>
              <w:jc w:val="both"/>
              <w:rPr>
                <w:rFonts w:ascii="Times New Roman" w:eastAsiaTheme="minorHAnsi" w:hAnsi="Times New Roman"/>
                <w:sz w:val="28"/>
                <w:szCs w:val="28"/>
              </w:rPr>
            </w:pPr>
            <w:r w:rsidRPr="008872E6">
              <w:rPr>
                <w:rFonts w:ascii="Times New Roman" w:eastAsiaTheme="minorHAnsi" w:hAnsi="Times New Roman"/>
                <w:sz w:val="28"/>
                <w:szCs w:val="28"/>
              </w:rPr>
              <w:t>2.2. Уголовно-процессуальное регулирование сроков на различных этапах досудебного производства</w:t>
            </w:r>
          </w:p>
          <w:p w:rsidR="00F02A7F" w:rsidRPr="008872E6" w:rsidRDefault="00F02A7F" w:rsidP="00F02A7F">
            <w:pPr>
              <w:spacing w:line="276" w:lineRule="auto"/>
              <w:ind w:left="567"/>
              <w:jc w:val="both"/>
              <w:rPr>
                <w:rFonts w:ascii="Times New Roman" w:eastAsiaTheme="minorHAnsi" w:hAnsi="Times New Roman"/>
                <w:sz w:val="28"/>
                <w:szCs w:val="28"/>
              </w:rPr>
            </w:pPr>
          </w:p>
        </w:tc>
        <w:tc>
          <w:tcPr>
            <w:tcW w:w="390" w:type="dxa"/>
          </w:tcPr>
          <w:p w:rsidR="00F02A7F" w:rsidRDefault="00F02A7F" w:rsidP="00F02A7F">
            <w:pPr>
              <w:spacing w:line="276" w:lineRule="auto"/>
              <w:jc w:val="both"/>
              <w:rPr>
                <w:rFonts w:ascii="Times New Roman" w:eastAsiaTheme="minorHAnsi" w:hAnsi="Times New Roman"/>
                <w:sz w:val="28"/>
                <w:szCs w:val="28"/>
              </w:rPr>
            </w:pPr>
          </w:p>
          <w:p w:rsidR="004D5018" w:rsidRDefault="004D5018" w:rsidP="00F02A7F">
            <w:pPr>
              <w:spacing w:line="276" w:lineRule="auto"/>
              <w:jc w:val="both"/>
              <w:rPr>
                <w:rFonts w:ascii="Times New Roman" w:eastAsiaTheme="minorHAnsi" w:hAnsi="Times New Roman"/>
                <w:sz w:val="28"/>
                <w:szCs w:val="28"/>
              </w:rPr>
            </w:pPr>
            <w:r>
              <w:rPr>
                <w:rFonts w:ascii="Times New Roman" w:eastAsiaTheme="minorHAnsi" w:hAnsi="Times New Roman"/>
                <w:sz w:val="28"/>
                <w:szCs w:val="28"/>
              </w:rPr>
              <w:t>44</w:t>
            </w:r>
          </w:p>
        </w:tc>
      </w:tr>
      <w:tr w:rsidR="00F02A7F" w:rsidTr="004D5018">
        <w:tc>
          <w:tcPr>
            <w:tcW w:w="8897" w:type="dxa"/>
          </w:tcPr>
          <w:p w:rsidR="00F02A7F" w:rsidRPr="00DD5EF2" w:rsidRDefault="00F02A7F" w:rsidP="00F02A7F">
            <w:pPr>
              <w:spacing w:line="276" w:lineRule="auto"/>
              <w:jc w:val="both"/>
              <w:rPr>
                <w:rFonts w:ascii="Times New Roman" w:eastAsiaTheme="minorHAnsi" w:hAnsi="Times New Roman"/>
                <w:sz w:val="28"/>
                <w:szCs w:val="28"/>
              </w:rPr>
            </w:pPr>
            <w:r w:rsidRPr="00DD5EF2">
              <w:rPr>
                <w:rFonts w:ascii="Times New Roman" w:eastAsiaTheme="minorHAnsi" w:hAnsi="Times New Roman"/>
                <w:sz w:val="28"/>
                <w:szCs w:val="28"/>
              </w:rPr>
              <w:t>3. Анализ современного состояния института процессуальных сроков в российском уголовном судопроизводстве и перспективы его совершенствования</w:t>
            </w:r>
          </w:p>
        </w:tc>
        <w:tc>
          <w:tcPr>
            <w:tcW w:w="390" w:type="dxa"/>
          </w:tcPr>
          <w:p w:rsidR="00F02A7F" w:rsidRDefault="00F02A7F" w:rsidP="00F02A7F">
            <w:pPr>
              <w:spacing w:line="276" w:lineRule="auto"/>
              <w:jc w:val="both"/>
              <w:rPr>
                <w:rFonts w:ascii="Times New Roman" w:eastAsiaTheme="minorHAnsi" w:hAnsi="Times New Roman"/>
                <w:sz w:val="28"/>
                <w:szCs w:val="28"/>
              </w:rPr>
            </w:pPr>
          </w:p>
          <w:p w:rsidR="004D5018" w:rsidRDefault="004D5018" w:rsidP="00F02A7F">
            <w:pPr>
              <w:spacing w:line="276" w:lineRule="auto"/>
              <w:jc w:val="both"/>
              <w:rPr>
                <w:rFonts w:ascii="Times New Roman" w:eastAsiaTheme="minorHAnsi" w:hAnsi="Times New Roman"/>
                <w:sz w:val="28"/>
                <w:szCs w:val="28"/>
              </w:rPr>
            </w:pPr>
          </w:p>
          <w:p w:rsidR="004D5018" w:rsidRDefault="004D5018" w:rsidP="00F02A7F">
            <w:pPr>
              <w:spacing w:line="276" w:lineRule="auto"/>
              <w:jc w:val="both"/>
              <w:rPr>
                <w:rFonts w:ascii="Times New Roman" w:eastAsiaTheme="minorHAnsi" w:hAnsi="Times New Roman"/>
                <w:sz w:val="28"/>
                <w:szCs w:val="28"/>
              </w:rPr>
            </w:pPr>
            <w:r>
              <w:rPr>
                <w:rFonts w:ascii="Times New Roman" w:eastAsiaTheme="minorHAnsi" w:hAnsi="Times New Roman"/>
                <w:sz w:val="28"/>
                <w:szCs w:val="28"/>
              </w:rPr>
              <w:t>48</w:t>
            </w:r>
          </w:p>
        </w:tc>
      </w:tr>
      <w:tr w:rsidR="00F02A7F" w:rsidTr="004D5018">
        <w:tc>
          <w:tcPr>
            <w:tcW w:w="8897" w:type="dxa"/>
          </w:tcPr>
          <w:p w:rsidR="00F02A7F" w:rsidRPr="00DD5EF2" w:rsidRDefault="00F02A7F" w:rsidP="00F02A7F">
            <w:pPr>
              <w:spacing w:line="276" w:lineRule="auto"/>
              <w:ind w:left="567"/>
              <w:rPr>
                <w:rFonts w:ascii="Times New Roman" w:eastAsiaTheme="minorHAnsi" w:hAnsi="Times New Roman"/>
                <w:sz w:val="28"/>
                <w:szCs w:val="28"/>
              </w:rPr>
            </w:pPr>
            <w:r w:rsidRPr="00DD5EF2">
              <w:rPr>
                <w:rFonts w:ascii="Times New Roman" w:eastAsiaTheme="minorHAnsi" w:hAnsi="Times New Roman"/>
                <w:sz w:val="28"/>
                <w:szCs w:val="28"/>
              </w:rPr>
              <w:t xml:space="preserve">3.1. Анализ тенденций судебной практики по вопросам восстановления процессуальных сроков </w:t>
            </w:r>
          </w:p>
        </w:tc>
        <w:tc>
          <w:tcPr>
            <w:tcW w:w="390" w:type="dxa"/>
          </w:tcPr>
          <w:p w:rsidR="00F02A7F" w:rsidRDefault="00F02A7F" w:rsidP="00F02A7F">
            <w:pPr>
              <w:spacing w:line="276" w:lineRule="auto"/>
              <w:jc w:val="both"/>
              <w:rPr>
                <w:rFonts w:ascii="Times New Roman" w:eastAsiaTheme="minorHAnsi" w:hAnsi="Times New Roman"/>
                <w:sz w:val="28"/>
                <w:szCs w:val="28"/>
              </w:rPr>
            </w:pPr>
          </w:p>
          <w:p w:rsidR="004D5018" w:rsidRDefault="004D5018" w:rsidP="00F02A7F">
            <w:pPr>
              <w:spacing w:line="276" w:lineRule="auto"/>
              <w:jc w:val="both"/>
              <w:rPr>
                <w:rFonts w:ascii="Times New Roman" w:eastAsiaTheme="minorHAnsi" w:hAnsi="Times New Roman"/>
                <w:sz w:val="28"/>
                <w:szCs w:val="28"/>
              </w:rPr>
            </w:pPr>
            <w:r>
              <w:rPr>
                <w:rFonts w:ascii="Times New Roman" w:eastAsiaTheme="minorHAnsi" w:hAnsi="Times New Roman"/>
                <w:sz w:val="28"/>
                <w:szCs w:val="28"/>
              </w:rPr>
              <w:t>48</w:t>
            </w:r>
          </w:p>
        </w:tc>
      </w:tr>
      <w:tr w:rsidR="00F02A7F" w:rsidTr="004D5018">
        <w:tc>
          <w:tcPr>
            <w:tcW w:w="8897" w:type="dxa"/>
          </w:tcPr>
          <w:p w:rsidR="00F02A7F" w:rsidRDefault="00F02A7F" w:rsidP="00F02A7F">
            <w:pPr>
              <w:spacing w:line="276" w:lineRule="auto"/>
              <w:ind w:left="567"/>
              <w:rPr>
                <w:rFonts w:ascii="Times New Roman" w:eastAsiaTheme="minorHAnsi" w:hAnsi="Times New Roman"/>
                <w:sz w:val="28"/>
                <w:szCs w:val="28"/>
              </w:rPr>
            </w:pPr>
            <w:r w:rsidRPr="00DD5EF2">
              <w:rPr>
                <w:rFonts w:ascii="Times New Roman" w:eastAsiaTheme="minorHAnsi" w:hAnsi="Times New Roman"/>
                <w:sz w:val="28"/>
                <w:szCs w:val="28"/>
              </w:rPr>
              <w:t>3.2. Перспективы совершенствования института процессуальных сроков в российском уголовном судопроизводстве</w:t>
            </w:r>
          </w:p>
          <w:p w:rsidR="00F02A7F" w:rsidRPr="00DD5EF2" w:rsidRDefault="00F02A7F" w:rsidP="00F02A7F">
            <w:pPr>
              <w:spacing w:line="276" w:lineRule="auto"/>
              <w:ind w:left="567"/>
              <w:rPr>
                <w:rFonts w:ascii="Times New Roman" w:eastAsiaTheme="minorHAnsi" w:hAnsi="Times New Roman"/>
                <w:sz w:val="28"/>
                <w:szCs w:val="28"/>
              </w:rPr>
            </w:pPr>
          </w:p>
        </w:tc>
        <w:tc>
          <w:tcPr>
            <w:tcW w:w="390" w:type="dxa"/>
          </w:tcPr>
          <w:p w:rsidR="00F02A7F" w:rsidRDefault="00F02A7F" w:rsidP="00F02A7F">
            <w:pPr>
              <w:spacing w:line="276" w:lineRule="auto"/>
              <w:jc w:val="both"/>
              <w:rPr>
                <w:rFonts w:ascii="Times New Roman" w:eastAsiaTheme="minorHAnsi" w:hAnsi="Times New Roman"/>
                <w:sz w:val="28"/>
                <w:szCs w:val="28"/>
              </w:rPr>
            </w:pPr>
          </w:p>
          <w:p w:rsidR="004D5018" w:rsidRDefault="004D5018" w:rsidP="00F02A7F">
            <w:pPr>
              <w:spacing w:line="276" w:lineRule="auto"/>
              <w:jc w:val="both"/>
              <w:rPr>
                <w:rFonts w:ascii="Times New Roman" w:eastAsiaTheme="minorHAnsi" w:hAnsi="Times New Roman"/>
                <w:sz w:val="28"/>
                <w:szCs w:val="28"/>
              </w:rPr>
            </w:pPr>
            <w:r>
              <w:rPr>
                <w:rFonts w:ascii="Times New Roman" w:eastAsiaTheme="minorHAnsi" w:hAnsi="Times New Roman"/>
                <w:sz w:val="28"/>
                <w:szCs w:val="28"/>
              </w:rPr>
              <w:t>55</w:t>
            </w:r>
          </w:p>
        </w:tc>
      </w:tr>
      <w:tr w:rsidR="00F02A7F" w:rsidTr="004D5018">
        <w:tc>
          <w:tcPr>
            <w:tcW w:w="8897" w:type="dxa"/>
          </w:tcPr>
          <w:p w:rsidR="00F02A7F" w:rsidRDefault="00F02A7F" w:rsidP="00F02A7F">
            <w:pPr>
              <w:spacing w:line="276" w:lineRule="auto"/>
              <w:rPr>
                <w:rFonts w:ascii="Times New Roman" w:eastAsiaTheme="minorHAnsi" w:hAnsi="Times New Roman"/>
                <w:sz w:val="28"/>
                <w:szCs w:val="28"/>
              </w:rPr>
            </w:pPr>
            <w:r w:rsidRPr="00667D88">
              <w:rPr>
                <w:rFonts w:ascii="Times New Roman" w:eastAsiaTheme="minorHAnsi" w:hAnsi="Times New Roman"/>
                <w:sz w:val="28"/>
                <w:szCs w:val="28"/>
              </w:rPr>
              <w:t>Заключение</w:t>
            </w:r>
          </w:p>
          <w:p w:rsidR="00F02A7F" w:rsidRPr="00667D88" w:rsidRDefault="00F02A7F" w:rsidP="00F02A7F">
            <w:pPr>
              <w:rPr>
                <w:rFonts w:ascii="Times New Roman" w:eastAsiaTheme="minorHAnsi" w:hAnsi="Times New Roman"/>
                <w:sz w:val="28"/>
                <w:szCs w:val="28"/>
              </w:rPr>
            </w:pPr>
          </w:p>
        </w:tc>
        <w:tc>
          <w:tcPr>
            <w:tcW w:w="390" w:type="dxa"/>
          </w:tcPr>
          <w:p w:rsidR="00F02A7F" w:rsidRDefault="004D5018" w:rsidP="00F02A7F">
            <w:pPr>
              <w:spacing w:line="276" w:lineRule="auto"/>
              <w:jc w:val="both"/>
              <w:rPr>
                <w:rFonts w:ascii="Times New Roman" w:eastAsiaTheme="minorHAnsi" w:hAnsi="Times New Roman"/>
                <w:sz w:val="28"/>
                <w:szCs w:val="28"/>
              </w:rPr>
            </w:pPr>
            <w:r>
              <w:rPr>
                <w:rFonts w:ascii="Times New Roman" w:eastAsiaTheme="minorHAnsi" w:hAnsi="Times New Roman"/>
                <w:sz w:val="28"/>
                <w:szCs w:val="28"/>
              </w:rPr>
              <w:t>69</w:t>
            </w:r>
          </w:p>
        </w:tc>
      </w:tr>
      <w:tr w:rsidR="00F02A7F" w:rsidTr="004D5018">
        <w:tc>
          <w:tcPr>
            <w:tcW w:w="8897" w:type="dxa"/>
          </w:tcPr>
          <w:p w:rsidR="00F02A7F" w:rsidRPr="00667D88" w:rsidRDefault="00F02A7F" w:rsidP="00F02A7F">
            <w:pPr>
              <w:spacing w:line="276" w:lineRule="auto"/>
              <w:rPr>
                <w:rFonts w:ascii="Times New Roman" w:eastAsiaTheme="minorHAnsi" w:hAnsi="Times New Roman"/>
                <w:sz w:val="28"/>
                <w:szCs w:val="28"/>
              </w:rPr>
            </w:pPr>
            <w:r w:rsidRPr="00667D88">
              <w:rPr>
                <w:rFonts w:ascii="Times New Roman" w:eastAsiaTheme="minorHAnsi" w:hAnsi="Times New Roman"/>
                <w:sz w:val="28"/>
                <w:szCs w:val="28"/>
              </w:rPr>
              <w:t>Список использованных источников</w:t>
            </w:r>
          </w:p>
        </w:tc>
        <w:tc>
          <w:tcPr>
            <w:tcW w:w="390" w:type="dxa"/>
          </w:tcPr>
          <w:p w:rsidR="00F02A7F" w:rsidRDefault="004D5018" w:rsidP="00F02A7F">
            <w:pPr>
              <w:spacing w:line="276" w:lineRule="auto"/>
              <w:jc w:val="both"/>
              <w:rPr>
                <w:rFonts w:ascii="Times New Roman" w:eastAsiaTheme="minorHAnsi" w:hAnsi="Times New Roman"/>
                <w:sz w:val="28"/>
                <w:szCs w:val="28"/>
              </w:rPr>
            </w:pPr>
            <w:r>
              <w:rPr>
                <w:rFonts w:ascii="Times New Roman" w:eastAsiaTheme="minorHAnsi" w:hAnsi="Times New Roman"/>
                <w:sz w:val="28"/>
                <w:szCs w:val="28"/>
              </w:rPr>
              <w:t>72</w:t>
            </w:r>
          </w:p>
        </w:tc>
      </w:tr>
      <w:bookmarkEnd w:id="0"/>
    </w:tbl>
    <w:p w:rsidR="00F02A7F" w:rsidRDefault="00F02A7F" w:rsidP="001A3975">
      <w:pPr>
        <w:jc w:val="both"/>
        <w:rPr>
          <w:rFonts w:ascii="Times New Roman" w:eastAsiaTheme="minorHAnsi" w:hAnsi="Times New Roman"/>
          <w:sz w:val="28"/>
          <w:szCs w:val="28"/>
        </w:rPr>
      </w:pPr>
    </w:p>
    <w:p w:rsidR="001A3975" w:rsidRPr="001A3975" w:rsidRDefault="001A3975" w:rsidP="001A3975">
      <w:pPr>
        <w:ind w:left="720"/>
        <w:contextualSpacing/>
        <w:jc w:val="both"/>
        <w:rPr>
          <w:rFonts w:ascii="Times New Roman" w:eastAsiaTheme="minorHAnsi" w:hAnsi="Times New Roman"/>
          <w:sz w:val="28"/>
          <w:szCs w:val="28"/>
        </w:rPr>
      </w:pPr>
    </w:p>
    <w:p w:rsidR="001A3975" w:rsidRPr="001A3975" w:rsidRDefault="001A3975" w:rsidP="001A3975">
      <w:pPr>
        <w:spacing w:after="0"/>
        <w:ind w:left="567"/>
        <w:jc w:val="both"/>
        <w:rPr>
          <w:rFonts w:ascii="Times New Roman" w:eastAsiaTheme="minorHAnsi" w:hAnsi="Times New Roman"/>
          <w:sz w:val="28"/>
          <w:szCs w:val="28"/>
        </w:rPr>
      </w:pPr>
    </w:p>
    <w:p w:rsidR="001A3975" w:rsidRPr="001A3975" w:rsidRDefault="001A3975" w:rsidP="001A3975">
      <w:pPr>
        <w:rPr>
          <w:rFonts w:ascii="Times New Roman" w:eastAsiaTheme="minorHAnsi" w:hAnsi="Times New Roman"/>
          <w:sz w:val="28"/>
          <w:szCs w:val="28"/>
        </w:rPr>
      </w:pPr>
    </w:p>
    <w:p w:rsidR="00231C89" w:rsidRDefault="00231C89"/>
    <w:p w:rsidR="001A3975" w:rsidRDefault="001A3975"/>
    <w:p w:rsidR="00312C47" w:rsidRPr="00312C47" w:rsidRDefault="00312C47" w:rsidP="00312C47">
      <w:pPr>
        <w:pStyle w:val="a3"/>
        <w:spacing w:after="0" w:line="360" w:lineRule="auto"/>
        <w:ind w:left="1004"/>
        <w:jc w:val="center"/>
        <w:rPr>
          <w:rFonts w:ascii="Times New Roman" w:hAnsi="Times New Roman"/>
          <w:b/>
          <w:sz w:val="28"/>
        </w:rPr>
      </w:pPr>
      <w:r w:rsidRPr="00312C47">
        <w:rPr>
          <w:rFonts w:ascii="Times New Roman" w:hAnsi="Times New Roman"/>
          <w:b/>
          <w:sz w:val="28"/>
        </w:rPr>
        <w:lastRenderedPageBreak/>
        <w:t>ВВЕДЕНИЕ</w:t>
      </w:r>
    </w:p>
    <w:p w:rsidR="00312C47" w:rsidRPr="00312C47" w:rsidRDefault="00312C47" w:rsidP="00312C47">
      <w:pPr>
        <w:pStyle w:val="a3"/>
        <w:spacing w:after="0" w:line="240" w:lineRule="auto"/>
        <w:ind w:left="1004"/>
        <w:rPr>
          <w:rFonts w:ascii="Times New Roman" w:hAnsi="Times New Roman"/>
          <w:sz w:val="28"/>
        </w:rPr>
      </w:pPr>
    </w:p>
    <w:p w:rsidR="00D116B0" w:rsidRDefault="00D116B0" w:rsidP="00D116B0">
      <w:pPr>
        <w:spacing w:after="0" w:line="360" w:lineRule="auto"/>
        <w:ind w:left="-426" w:firstLine="710"/>
        <w:jc w:val="both"/>
        <w:rPr>
          <w:rFonts w:ascii="Times New Roman" w:hAnsi="Times New Roman"/>
          <w:sz w:val="28"/>
        </w:rPr>
      </w:pPr>
      <w:r w:rsidRPr="00D116B0">
        <w:rPr>
          <w:rFonts w:ascii="Times New Roman" w:hAnsi="Times New Roman"/>
          <w:sz w:val="28"/>
        </w:rPr>
        <w:t xml:space="preserve">Одним из существенных и неотъемлемых элементов установленного законом порядка производства по уголовным делам являются процессуальные сроки. В Уголовно-процессуальном кодексе Российской Федерации более 70 норм, устанавливающих такие сроки. Сроки имеют существенное значение в регулировании общественных отношений в сфере уголовного судопроизводства. Они указывают начало, период действия и окончания правоотношений, вносят определенность в правовые отношения. Установление и соблюдение сроков – важнейшее средство сокращения сроков производства по уголовным </w:t>
      </w:r>
      <w:r w:rsidR="00312C47">
        <w:rPr>
          <w:rFonts w:ascii="Times New Roman" w:hAnsi="Times New Roman"/>
          <w:sz w:val="28"/>
        </w:rPr>
        <w:t>делам, что обуславливает актуальность выбранной темы.</w:t>
      </w:r>
    </w:p>
    <w:p w:rsidR="00312C47" w:rsidRDefault="00312C47" w:rsidP="00D116B0">
      <w:pPr>
        <w:spacing w:after="0" w:line="360" w:lineRule="auto"/>
        <w:ind w:left="-426" w:firstLine="710"/>
        <w:jc w:val="both"/>
        <w:rPr>
          <w:rFonts w:ascii="Times New Roman" w:hAnsi="Times New Roman"/>
          <w:sz w:val="28"/>
        </w:rPr>
      </w:pPr>
      <w:r>
        <w:rPr>
          <w:rFonts w:ascii="Times New Roman" w:hAnsi="Times New Roman"/>
          <w:sz w:val="28"/>
        </w:rPr>
        <w:t xml:space="preserve">Целью данной работы является исследование значения и </w:t>
      </w:r>
      <w:r w:rsidRPr="00312C47">
        <w:rPr>
          <w:rFonts w:ascii="Times New Roman" w:hAnsi="Times New Roman"/>
          <w:sz w:val="28"/>
        </w:rPr>
        <w:t>современного состояния института процессуальных сроков в российск</w:t>
      </w:r>
      <w:r>
        <w:rPr>
          <w:rFonts w:ascii="Times New Roman" w:hAnsi="Times New Roman"/>
          <w:sz w:val="28"/>
        </w:rPr>
        <w:t>ом уголовном судопроизводстве, а так же определение перспектив</w:t>
      </w:r>
      <w:r w:rsidRPr="00312C47">
        <w:rPr>
          <w:rFonts w:ascii="Times New Roman" w:hAnsi="Times New Roman"/>
          <w:sz w:val="28"/>
        </w:rPr>
        <w:t xml:space="preserve"> его совершенствования</w:t>
      </w:r>
      <w:r>
        <w:rPr>
          <w:rFonts w:ascii="Times New Roman" w:hAnsi="Times New Roman"/>
          <w:sz w:val="28"/>
        </w:rPr>
        <w:t>.</w:t>
      </w:r>
    </w:p>
    <w:p w:rsidR="00312C47" w:rsidRDefault="00312C47" w:rsidP="00D116B0">
      <w:pPr>
        <w:spacing w:after="0" w:line="360" w:lineRule="auto"/>
        <w:ind w:left="-426" w:firstLine="710"/>
        <w:jc w:val="both"/>
        <w:rPr>
          <w:rFonts w:ascii="Times New Roman" w:hAnsi="Times New Roman"/>
          <w:sz w:val="28"/>
        </w:rPr>
      </w:pPr>
      <w:proofErr w:type="gramStart"/>
      <w:r>
        <w:rPr>
          <w:rFonts w:ascii="Times New Roman" w:hAnsi="Times New Roman"/>
          <w:sz w:val="28"/>
        </w:rPr>
        <w:t>Исходя из поставленной цели в рамках данной работы предполагается</w:t>
      </w:r>
      <w:proofErr w:type="gramEnd"/>
      <w:r>
        <w:rPr>
          <w:rFonts w:ascii="Times New Roman" w:hAnsi="Times New Roman"/>
          <w:sz w:val="28"/>
        </w:rPr>
        <w:t xml:space="preserve"> решение следующих задач:</w:t>
      </w:r>
    </w:p>
    <w:p w:rsidR="00312C47" w:rsidRDefault="00312C47" w:rsidP="00312C47">
      <w:pPr>
        <w:spacing w:after="0" w:line="360" w:lineRule="auto"/>
        <w:ind w:left="-426" w:firstLine="710"/>
        <w:jc w:val="both"/>
        <w:rPr>
          <w:rFonts w:ascii="Times New Roman" w:hAnsi="Times New Roman"/>
          <w:sz w:val="28"/>
        </w:rPr>
      </w:pPr>
      <w:r>
        <w:rPr>
          <w:rFonts w:ascii="Times New Roman" w:hAnsi="Times New Roman"/>
          <w:sz w:val="28"/>
        </w:rPr>
        <w:t xml:space="preserve">- изучение понятия и значения </w:t>
      </w:r>
      <w:r w:rsidRPr="00312C47">
        <w:rPr>
          <w:rFonts w:ascii="Times New Roman" w:hAnsi="Times New Roman"/>
          <w:sz w:val="28"/>
        </w:rPr>
        <w:t>процессуальных сроков в уголовном судопроизводстве</w:t>
      </w:r>
      <w:r>
        <w:rPr>
          <w:rFonts w:ascii="Times New Roman" w:hAnsi="Times New Roman"/>
          <w:sz w:val="28"/>
        </w:rPr>
        <w:t>;</w:t>
      </w:r>
    </w:p>
    <w:p w:rsidR="00312C47" w:rsidRDefault="00312C47" w:rsidP="00312C47">
      <w:pPr>
        <w:spacing w:after="0" w:line="360" w:lineRule="auto"/>
        <w:ind w:left="-426" w:firstLine="710"/>
        <w:jc w:val="both"/>
        <w:rPr>
          <w:rFonts w:ascii="Times New Roman" w:hAnsi="Times New Roman"/>
          <w:sz w:val="28"/>
        </w:rPr>
      </w:pPr>
      <w:r>
        <w:rPr>
          <w:rFonts w:ascii="Times New Roman" w:hAnsi="Times New Roman"/>
          <w:sz w:val="28"/>
        </w:rPr>
        <w:t xml:space="preserve">- выявление видов и правил </w:t>
      </w:r>
      <w:r w:rsidRPr="00312C47">
        <w:rPr>
          <w:rFonts w:ascii="Times New Roman" w:hAnsi="Times New Roman"/>
          <w:sz w:val="28"/>
        </w:rPr>
        <w:t>исчисления процессуальных сроков</w:t>
      </w:r>
      <w:r>
        <w:rPr>
          <w:rFonts w:ascii="Times New Roman" w:hAnsi="Times New Roman"/>
          <w:sz w:val="28"/>
        </w:rPr>
        <w:t>;</w:t>
      </w:r>
    </w:p>
    <w:p w:rsidR="00312C47" w:rsidRDefault="00312C47" w:rsidP="00312C47">
      <w:pPr>
        <w:spacing w:after="0" w:line="360" w:lineRule="auto"/>
        <w:ind w:left="-426" w:firstLine="710"/>
        <w:jc w:val="both"/>
        <w:rPr>
          <w:rFonts w:ascii="Times New Roman" w:hAnsi="Times New Roman"/>
          <w:sz w:val="28"/>
        </w:rPr>
      </w:pPr>
      <w:r>
        <w:rPr>
          <w:rFonts w:ascii="Times New Roman" w:hAnsi="Times New Roman"/>
          <w:sz w:val="28"/>
        </w:rPr>
        <w:t xml:space="preserve">- рассмотрение исторических предпосылок </w:t>
      </w:r>
      <w:r w:rsidRPr="00312C47">
        <w:rPr>
          <w:rFonts w:ascii="Times New Roman" w:hAnsi="Times New Roman"/>
          <w:sz w:val="28"/>
        </w:rPr>
        <w:t>установления и реформирования института срок</w:t>
      </w:r>
      <w:r>
        <w:rPr>
          <w:rFonts w:ascii="Times New Roman" w:hAnsi="Times New Roman"/>
          <w:sz w:val="28"/>
        </w:rPr>
        <w:t>ов в уголовном судопроизводстве;</w:t>
      </w:r>
    </w:p>
    <w:p w:rsidR="00312C47" w:rsidRDefault="00312C47" w:rsidP="00312C47">
      <w:pPr>
        <w:spacing w:after="0" w:line="360" w:lineRule="auto"/>
        <w:ind w:left="-426" w:firstLine="710"/>
        <w:jc w:val="both"/>
        <w:rPr>
          <w:rFonts w:ascii="Times New Roman" w:hAnsi="Times New Roman"/>
          <w:sz w:val="28"/>
        </w:rPr>
      </w:pPr>
      <w:r>
        <w:rPr>
          <w:rFonts w:ascii="Times New Roman" w:hAnsi="Times New Roman"/>
          <w:sz w:val="28"/>
        </w:rPr>
        <w:t xml:space="preserve">- исследование регламентации </w:t>
      </w:r>
      <w:r w:rsidRPr="00312C47">
        <w:rPr>
          <w:rFonts w:ascii="Times New Roman" w:hAnsi="Times New Roman"/>
          <w:sz w:val="28"/>
        </w:rPr>
        <w:t xml:space="preserve"> процессуальных сроков в соответствии с действующим законодательством</w:t>
      </w:r>
      <w:r>
        <w:rPr>
          <w:rFonts w:ascii="Times New Roman" w:hAnsi="Times New Roman"/>
          <w:sz w:val="28"/>
        </w:rPr>
        <w:t>;</w:t>
      </w:r>
    </w:p>
    <w:p w:rsidR="00312C47" w:rsidRDefault="000B405B" w:rsidP="000B405B">
      <w:pPr>
        <w:spacing w:after="0" w:line="360" w:lineRule="auto"/>
        <w:ind w:left="-426" w:firstLine="710"/>
        <w:jc w:val="both"/>
        <w:rPr>
          <w:rFonts w:ascii="Times New Roman" w:hAnsi="Times New Roman"/>
          <w:sz w:val="28"/>
        </w:rPr>
      </w:pPr>
      <w:r>
        <w:rPr>
          <w:rFonts w:ascii="Times New Roman" w:hAnsi="Times New Roman"/>
          <w:sz w:val="28"/>
        </w:rPr>
        <w:t xml:space="preserve">- рассмотрение института разумного срока в </w:t>
      </w:r>
      <w:r w:rsidR="00312C47" w:rsidRPr="00312C47">
        <w:rPr>
          <w:rFonts w:ascii="Times New Roman" w:hAnsi="Times New Roman"/>
          <w:sz w:val="28"/>
        </w:rPr>
        <w:t xml:space="preserve"> уголовном процессе</w:t>
      </w:r>
      <w:r>
        <w:rPr>
          <w:rFonts w:ascii="Times New Roman" w:hAnsi="Times New Roman"/>
          <w:sz w:val="28"/>
        </w:rPr>
        <w:t>;</w:t>
      </w:r>
    </w:p>
    <w:p w:rsidR="00312C47" w:rsidRDefault="000B405B" w:rsidP="000B405B">
      <w:pPr>
        <w:spacing w:after="0" w:line="360" w:lineRule="auto"/>
        <w:ind w:left="-426" w:firstLine="710"/>
        <w:jc w:val="both"/>
        <w:rPr>
          <w:rFonts w:ascii="Times New Roman" w:hAnsi="Times New Roman"/>
          <w:sz w:val="28"/>
        </w:rPr>
      </w:pPr>
      <w:r>
        <w:rPr>
          <w:rFonts w:ascii="Times New Roman" w:hAnsi="Times New Roman"/>
          <w:sz w:val="28"/>
        </w:rPr>
        <w:t xml:space="preserve">- анализ уголовно-процессуального регулирования </w:t>
      </w:r>
      <w:r w:rsidR="00312C47" w:rsidRPr="00312C47">
        <w:rPr>
          <w:rFonts w:ascii="Times New Roman" w:hAnsi="Times New Roman"/>
          <w:sz w:val="28"/>
        </w:rPr>
        <w:t>сроков на различных этапах досудебного производства</w:t>
      </w:r>
      <w:r>
        <w:rPr>
          <w:rFonts w:ascii="Times New Roman" w:hAnsi="Times New Roman"/>
          <w:sz w:val="28"/>
        </w:rPr>
        <w:t>;</w:t>
      </w:r>
    </w:p>
    <w:p w:rsidR="00312C47" w:rsidRDefault="000B405B" w:rsidP="00312C47">
      <w:pPr>
        <w:spacing w:after="0" w:line="360" w:lineRule="auto"/>
        <w:ind w:left="-426" w:firstLine="710"/>
        <w:jc w:val="both"/>
        <w:rPr>
          <w:rFonts w:ascii="Times New Roman" w:hAnsi="Times New Roman"/>
          <w:sz w:val="28"/>
        </w:rPr>
      </w:pPr>
      <w:r>
        <w:rPr>
          <w:rFonts w:ascii="Times New Roman" w:hAnsi="Times New Roman"/>
          <w:sz w:val="28"/>
        </w:rPr>
        <w:t>- а</w:t>
      </w:r>
      <w:r w:rsidR="00312C47" w:rsidRPr="00312C47">
        <w:rPr>
          <w:rFonts w:ascii="Times New Roman" w:hAnsi="Times New Roman"/>
          <w:sz w:val="28"/>
        </w:rPr>
        <w:t>нализ тенденций судебной практики по вопросам восст</w:t>
      </w:r>
      <w:r>
        <w:rPr>
          <w:rFonts w:ascii="Times New Roman" w:hAnsi="Times New Roman"/>
          <w:sz w:val="28"/>
        </w:rPr>
        <w:t>ановления процессуальных сроков;</w:t>
      </w:r>
    </w:p>
    <w:p w:rsidR="00312C47" w:rsidRDefault="000B405B" w:rsidP="000B405B">
      <w:pPr>
        <w:spacing w:after="0" w:line="360" w:lineRule="auto"/>
        <w:ind w:left="-426" w:firstLine="710"/>
        <w:jc w:val="both"/>
        <w:rPr>
          <w:rFonts w:ascii="Times New Roman" w:hAnsi="Times New Roman"/>
          <w:sz w:val="28"/>
        </w:rPr>
      </w:pPr>
      <w:r>
        <w:rPr>
          <w:rFonts w:ascii="Times New Roman" w:hAnsi="Times New Roman"/>
          <w:sz w:val="28"/>
        </w:rPr>
        <w:lastRenderedPageBreak/>
        <w:t xml:space="preserve">- определение перспектив </w:t>
      </w:r>
      <w:r w:rsidR="00312C47" w:rsidRPr="00312C47">
        <w:rPr>
          <w:rFonts w:ascii="Times New Roman" w:hAnsi="Times New Roman"/>
          <w:sz w:val="28"/>
        </w:rPr>
        <w:t>совершенствования института процессуальных сроков в российском уголовном судопроизводстве</w:t>
      </w:r>
      <w:r>
        <w:rPr>
          <w:rFonts w:ascii="Times New Roman" w:hAnsi="Times New Roman"/>
          <w:sz w:val="28"/>
        </w:rPr>
        <w:t>.</w:t>
      </w:r>
    </w:p>
    <w:p w:rsidR="000B405B" w:rsidRDefault="000B405B" w:rsidP="000B405B">
      <w:pPr>
        <w:spacing w:after="0" w:line="360" w:lineRule="auto"/>
        <w:ind w:left="-426" w:firstLine="710"/>
        <w:jc w:val="both"/>
        <w:rPr>
          <w:rFonts w:ascii="Times New Roman" w:hAnsi="Times New Roman"/>
          <w:sz w:val="28"/>
        </w:rPr>
      </w:pPr>
      <w:r>
        <w:rPr>
          <w:rFonts w:ascii="Times New Roman" w:hAnsi="Times New Roman"/>
          <w:sz w:val="28"/>
        </w:rPr>
        <w:t xml:space="preserve">Объектом исследования в работе выступает </w:t>
      </w:r>
      <w:r w:rsidR="0019166E">
        <w:rPr>
          <w:rFonts w:ascii="Times New Roman" w:hAnsi="Times New Roman"/>
          <w:sz w:val="28"/>
        </w:rPr>
        <w:t>уголовное судопроизводство.</w:t>
      </w:r>
    </w:p>
    <w:p w:rsidR="0019166E" w:rsidRDefault="0019166E" w:rsidP="000B405B">
      <w:pPr>
        <w:spacing w:after="0" w:line="360" w:lineRule="auto"/>
        <w:ind w:left="-426" w:firstLine="710"/>
        <w:jc w:val="both"/>
        <w:rPr>
          <w:rFonts w:ascii="Times New Roman" w:hAnsi="Times New Roman"/>
          <w:sz w:val="28"/>
        </w:rPr>
      </w:pPr>
      <w:r>
        <w:rPr>
          <w:rFonts w:ascii="Times New Roman" w:hAnsi="Times New Roman"/>
          <w:sz w:val="28"/>
        </w:rPr>
        <w:t xml:space="preserve">Предметом исследования являются процессуальные сроки, применяемые в уголовном судопроизводстве. </w:t>
      </w:r>
    </w:p>
    <w:p w:rsidR="00601E7D" w:rsidRDefault="00601E7D" w:rsidP="004B7342">
      <w:pPr>
        <w:spacing w:after="0" w:line="360" w:lineRule="auto"/>
        <w:ind w:left="-426" w:firstLine="709"/>
        <w:jc w:val="both"/>
        <w:rPr>
          <w:rFonts w:ascii="Times New Roman" w:eastAsiaTheme="minorHAnsi" w:hAnsi="Times New Roman"/>
          <w:sz w:val="28"/>
          <w:szCs w:val="28"/>
        </w:rPr>
      </w:pPr>
      <w:r w:rsidRPr="00601E7D">
        <w:rPr>
          <w:rFonts w:ascii="Times New Roman" w:eastAsiaTheme="minorHAnsi" w:hAnsi="Times New Roman"/>
          <w:sz w:val="28"/>
          <w:szCs w:val="28"/>
        </w:rPr>
        <w:t xml:space="preserve">В данной работе были использованы следующие работы в области исследования </w:t>
      </w:r>
      <w:r w:rsidR="00402E7D">
        <w:rPr>
          <w:rFonts w:ascii="Times New Roman" w:eastAsiaTheme="minorHAnsi" w:hAnsi="Times New Roman"/>
          <w:sz w:val="28"/>
          <w:szCs w:val="28"/>
        </w:rPr>
        <w:t xml:space="preserve">института процессуальных сроков в уголовном судопроизводстве: </w:t>
      </w:r>
      <w:proofErr w:type="spellStart"/>
      <w:r w:rsidR="004B7342">
        <w:rPr>
          <w:rFonts w:ascii="Times New Roman" w:eastAsiaTheme="minorHAnsi" w:hAnsi="Times New Roman"/>
          <w:sz w:val="28"/>
          <w:szCs w:val="28"/>
        </w:rPr>
        <w:t>Васекиной</w:t>
      </w:r>
      <w:proofErr w:type="spellEnd"/>
      <w:r w:rsidR="004B7342">
        <w:rPr>
          <w:rFonts w:ascii="Times New Roman" w:eastAsiaTheme="minorHAnsi" w:hAnsi="Times New Roman"/>
          <w:sz w:val="28"/>
          <w:szCs w:val="28"/>
        </w:rPr>
        <w:t xml:space="preserve"> Э. М., Васильева Л. М., Гуляева А. П., Калиновского К. Б., Маслова И. В., Петровой Г. Б., </w:t>
      </w:r>
      <w:proofErr w:type="spellStart"/>
      <w:r w:rsidR="004B7342">
        <w:rPr>
          <w:rFonts w:ascii="Times New Roman" w:eastAsiaTheme="minorHAnsi" w:hAnsi="Times New Roman"/>
          <w:sz w:val="28"/>
          <w:szCs w:val="28"/>
        </w:rPr>
        <w:t>Победкина</w:t>
      </w:r>
      <w:proofErr w:type="spellEnd"/>
      <w:r w:rsidR="004B7342">
        <w:rPr>
          <w:rFonts w:ascii="Times New Roman" w:eastAsiaTheme="minorHAnsi" w:hAnsi="Times New Roman"/>
          <w:sz w:val="28"/>
          <w:szCs w:val="28"/>
        </w:rPr>
        <w:t xml:space="preserve"> А. В., Яшина В. Н., </w:t>
      </w:r>
      <w:r w:rsidR="004B7342" w:rsidRPr="004B7342">
        <w:rPr>
          <w:rFonts w:ascii="Times New Roman" w:eastAsiaTheme="minorHAnsi" w:hAnsi="Times New Roman"/>
          <w:sz w:val="28"/>
          <w:szCs w:val="28"/>
        </w:rPr>
        <w:t>Сокол</w:t>
      </w:r>
      <w:r w:rsidR="004B7342">
        <w:rPr>
          <w:rFonts w:ascii="Times New Roman" w:eastAsiaTheme="minorHAnsi" w:hAnsi="Times New Roman"/>
          <w:sz w:val="28"/>
          <w:szCs w:val="28"/>
        </w:rPr>
        <w:t>а</w:t>
      </w:r>
      <w:r w:rsidR="004B7342" w:rsidRPr="004B7342">
        <w:rPr>
          <w:rFonts w:ascii="Times New Roman" w:eastAsiaTheme="minorHAnsi" w:hAnsi="Times New Roman"/>
          <w:sz w:val="28"/>
          <w:szCs w:val="28"/>
        </w:rPr>
        <w:t xml:space="preserve"> Р. П. </w:t>
      </w:r>
      <w:r w:rsidR="004B7342">
        <w:rPr>
          <w:rFonts w:ascii="Times New Roman" w:eastAsiaTheme="minorHAnsi" w:hAnsi="Times New Roman"/>
          <w:sz w:val="28"/>
          <w:szCs w:val="28"/>
        </w:rPr>
        <w:t xml:space="preserve">и др. </w:t>
      </w:r>
    </w:p>
    <w:p w:rsidR="00601E7D" w:rsidRPr="00601E7D" w:rsidRDefault="00601E7D" w:rsidP="00601E7D">
      <w:pPr>
        <w:spacing w:after="0" w:line="360" w:lineRule="auto"/>
        <w:ind w:left="-426" w:firstLine="709"/>
        <w:jc w:val="both"/>
        <w:rPr>
          <w:rFonts w:ascii="Times New Roman" w:eastAsiaTheme="minorHAnsi" w:hAnsi="Times New Roman"/>
          <w:sz w:val="28"/>
          <w:szCs w:val="28"/>
        </w:rPr>
      </w:pPr>
      <w:r w:rsidRPr="00601E7D">
        <w:rPr>
          <w:rFonts w:ascii="Times New Roman" w:eastAsiaTheme="minorHAnsi" w:hAnsi="Times New Roman"/>
          <w:sz w:val="28"/>
          <w:szCs w:val="28"/>
        </w:rPr>
        <w:t xml:space="preserve">Теоретической и методологической основой данного исследования стали труды ведущих отечественных и зарубежных специалистов, раскрывающие основы </w:t>
      </w:r>
      <w:r w:rsidR="00402E7D" w:rsidRPr="00402E7D">
        <w:rPr>
          <w:rFonts w:ascii="Times New Roman" w:eastAsiaTheme="minorHAnsi" w:hAnsi="Times New Roman"/>
          <w:sz w:val="28"/>
          <w:szCs w:val="28"/>
        </w:rPr>
        <w:t>нормативно-правового статуса процессуальных сроков в уголовном судопроизводстве</w:t>
      </w:r>
      <w:r w:rsidRPr="00601E7D">
        <w:rPr>
          <w:rFonts w:ascii="Times New Roman" w:eastAsiaTheme="minorHAnsi" w:hAnsi="Times New Roman"/>
          <w:sz w:val="28"/>
          <w:szCs w:val="28"/>
        </w:rPr>
        <w:t>.</w:t>
      </w:r>
    </w:p>
    <w:p w:rsidR="00601E7D" w:rsidRPr="00601E7D" w:rsidRDefault="00601E7D" w:rsidP="00601E7D">
      <w:pPr>
        <w:spacing w:after="0" w:line="360" w:lineRule="auto"/>
        <w:ind w:left="-426" w:firstLine="709"/>
        <w:jc w:val="both"/>
        <w:rPr>
          <w:rFonts w:ascii="Times New Roman" w:eastAsiaTheme="minorHAnsi" w:hAnsi="Times New Roman"/>
          <w:sz w:val="28"/>
          <w:szCs w:val="28"/>
        </w:rPr>
      </w:pPr>
      <w:r w:rsidRPr="00601E7D">
        <w:rPr>
          <w:rFonts w:ascii="Times New Roman" w:eastAsiaTheme="minorHAnsi" w:hAnsi="Times New Roman"/>
          <w:sz w:val="28"/>
          <w:szCs w:val="28"/>
        </w:rPr>
        <w:t xml:space="preserve">В работе использовались федеральные законы, нормативно-правовые акты Российской Федерации, регламентирующие </w:t>
      </w:r>
      <w:r w:rsidR="00402E7D">
        <w:rPr>
          <w:rFonts w:ascii="Times New Roman" w:eastAsiaTheme="minorHAnsi" w:hAnsi="Times New Roman"/>
          <w:sz w:val="28"/>
          <w:szCs w:val="28"/>
        </w:rPr>
        <w:t>сроки</w:t>
      </w:r>
      <w:r w:rsidR="00402E7D" w:rsidRPr="00402E7D">
        <w:rPr>
          <w:rFonts w:ascii="Times New Roman" w:eastAsiaTheme="minorHAnsi" w:hAnsi="Times New Roman"/>
          <w:sz w:val="28"/>
          <w:szCs w:val="28"/>
        </w:rPr>
        <w:t xml:space="preserve"> на различных этапах досудебного производства</w:t>
      </w:r>
      <w:r w:rsidR="00402E7D">
        <w:rPr>
          <w:rFonts w:ascii="Times New Roman" w:eastAsiaTheme="minorHAnsi" w:hAnsi="Times New Roman"/>
          <w:sz w:val="28"/>
          <w:szCs w:val="28"/>
        </w:rPr>
        <w:t xml:space="preserve">, </w:t>
      </w:r>
      <w:r w:rsidRPr="00601E7D">
        <w:rPr>
          <w:rFonts w:ascii="Times New Roman" w:eastAsiaTheme="minorHAnsi" w:hAnsi="Times New Roman"/>
          <w:sz w:val="28"/>
          <w:szCs w:val="28"/>
        </w:rPr>
        <w:t xml:space="preserve"> материалы научных конференций и семинаров по изучаемой тематике, материалы периодических изданий, а также информация официальных сайтов в сети Интернет.</w:t>
      </w:r>
    </w:p>
    <w:p w:rsidR="00601E7D" w:rsidRPr="00601E7D" w:rsidRDefault="00601E7D" w:rsidP="00601E7D">
      <w:pPr>
        <w:spacing w:after="0" w:line="360" w:lineRule="auto"/>
        <w:ind w:left="-426" w:firstLine="709"/>
        <w:jc w:val="both"/>
        <w:rPr>
          <w:rFonts w:ascii="Times New Roman" w:eastAsiaTheme="minorHAnsi" w:hAnsi="Times New Roman"/>
          <w:sz w:val="28"/>
          <w:szCs w:val="28"/>
        </w:rPr>
      </w:pPr>
      <w:r w:rsidRPr="00601E7D">
        <w:rPr>
          <w:rFonts w:ascii="Times New Roman" w:eastAsiaTheme="minorHAnsi" w:hAnsi="Times New Roman"/>
          <w:sz w:val="28"/>
          <w:szCs w:val="28"/>
        </w:rPr>
        <w:t xml:space="preserve">Научная новизна полученных результатов заключается в комплексном исследовании </w:t>
      </w:r>
      <w:r w:rsidR="00402E7D" w:rsidRPr="00402E7D">
        <w:rPr>
          <w:rFonts w:ascii="Times New Roman" w:eastAsiaTheme="minorHAnsi" w:hAnsi="Times New Roman"/>
          <w:sz w:val="28"/>
          <w:szCs w:val="28"/>
        </w:rPr>
        <w:t>современного состояния института процессуальных сроков в российском уголовном судопроизводстве</w:t>
      </w:r>
      <w:r w:rsidRPr="00601E7D">
        <w:rPr>
          <w:rFonts w:ascii="Times New Roman" w:eastAsiaTheme="minorHAnsi" w:hAnsi="Times New Roman"/>
          <w:sz w:val="28"/>
          <w:szCs w:val="28"/>
        </w:rPr>
        <w:t>.</w:t>
      </w:r>
    </w:p>
    <w:p w:rsidR="00601E7D" w:rsidRPr="00601E7D" w:rsidRDefault="00601E7D" w:rsidP="00601E7D">
      <w:pPr>
        <w:spacing w:after="0" w:line="360" w:lineRule="auto"/>
        <w:ind w:left="-426" w:firstLine="709"/>
        <w:jc w:val="both"/>
        <w:rPr>
          <w:rFonts w:ascii="Times New Roman" w:eastAsiaTheme="minorHAnsi" w:hAnsi="Times New Roman"/>
          <w:sz w:val="28"/>
          <w:szCs w:val="28"/>
        </w:rPr>
      </w:pPr>
      <w:r w:rsidRPr="00601E7D">
        <w:rPr>
          <w:rFonts w:ascii="Times New Roman" w:eastAsiaTheme="minorHAnsi" w:hAnsi="Times New Roman"/>
          <w:sz w:val="28"/>
          <w:szCs w:val="28"/>
        </w:rPr>
        <w:t xml:space="preserve">Практическая значимость данного исследования состоит в разработке мер по совершенствованию </w:t>
      </w:r>
      <w:r w:rsidR="00402E7D" w:rsidRPr="00402E7D">
        <w:rPr>
          <w:rFonts w:ascii="Times New Roman" w:eastAsiaTheme="minorHAnsi" w:hAnsi="Times New Roman"/>
          <w:sz w:val="28"/>
          <w:szCs w:val="28"/>
        </w:rPr>
        <w:t>института процессуальных сроков в российском уголовном судопроизводстве</w:t>
      </w:r>
      <w:r w:rsidRPr="00601E7D">
        <w:rPr>
          <w:rFonts w:ascii="Times New Roman" w:eastAsiaTheme="minorHAnsi" w:hAnsi="Times New Roman"/>
          <w:sz w:val="28"/>
          <w:szCs w:val="28"/>
        </w:rPr>
        <w:t xml:space="preserve">. </w:t>
      </w:r>
    </w:p>
    <w:p w:rsidR="00601E7D" w:rsidRPr="00601E7D" w:rsidRDefault="00601E7D" w:rsidP="00601E7D">
      <w:pPr>
        <w:spacing w:after="0" w:line="360" w:lineRule="auto"/>
        <w:ind w:left="-426" w:firstLine="709"/>
        <w:jc w:val="both"/>
        <w:rPr>
          <w:rFonts w:ascii="Times New Roman" w:eastAsiaTheme="minorHAnsi" w:hAnsi="Times New Roman"/>
          <w:sz w:val="28"/>
          <w:szCs w:val="28"/>
        </w:rPr>
      </w:pPr>
      <w:r w:rsidRPr="00601E7D">
        <w:rPr>
          <w:rFonts w:ascii="Times New Roman" w:eastAsiaTheme="minorHAnsi" w:hAnsi="Times New Roman"/>
          <w:sz w:val="28"/>
          <w:szCs w:val="28"/>
        </w:rPr>
        <w:t xml:space="preserve">Структура работы представлена введением, тремя главами, заключением и списком использованных источников. Первая глава посвящена анализу </w:t>
      </w:r>
      <w:r w:rsidR="00014E1B">
        <w:rPr>
          <w:rFonts w:ascii="Times New Roman" w:eastAsiaTheme="minorHAnsi" w:hAnsi="Times New Roman"/>
          <w:sz w:val="28"/>
          <w:szCs w:val="28"/>
        </w:rPr>
        <w:t>т</w:t>
      </w:r>
      <w:r w:rsidR="00014E1B" w:rsidRPr="00014E1B">
        <w:rPr>
          <w:rFonts w:ascii="Times New Roman" w:eastAsiaTheme="minorHAnsi" w:hAnsi="Times New Roman"/>
          <w:sz w:val="28"/>
          <w:szCs w:val="28"/>
        </w:rPr>
        <w:t>еоретически</w:t>
      </w:r>
      <w:r w:rsidR="00014E1B">
        <w:rPr>
          <w:rFonts w:ascii="Times New Roman" w:eastAsiaTheme="minorHAnsi" w:hAnsi="Times New Roman"/>
          <w:sz w:val="28"/>
          <w:szCs w:val="28"/>
        </w:rPr>
        <w:t>х</w:t>
      </w:r>
      <w:r w:rsidR="00014E1B" w:rsidRPr="00014E1B">
        <w:rPr>
          <w:rFonts w:ascii="Times New Roman" w:eastAsiaTheme="minorHAnsi" w:hAnsi="Times New Roman"/>
          <w:sz w:val="28"/>
          <w:szCs w:val="28"/>
        </w:rPr>
        <w:t xml:space="preserve"> и методологически</w:t>
      </w:r>
      <w:r w:rsidR="00014E1B">
        <w:rPr>
          <w:rFonts w:ascii="Times New Roman" w:eastAsiaTheme="minorHAnsi" w:hAnsi="Times New Roman"/>
          <w:sz w:val="28"/>
          <w:szCs w:val="28"/>
        </w:rPr>
        <w:t>х</w:t>
      </w:r>
      <w:r w:rsidR="00014E1B" w:rsidRPr="00014E1B">
        <w:rPr>
          <w:rFonts w:ascii="Times New Roman" w:eastAsiaTheme="minorHAnsi" w:hAnsi="Times New Roman"/>
          <w:sz w:val="28"/>
          <w:szCs w:val="28"/>
        </w:rPr>
        <w:t xml:space="preserve"> аспект</w:t>
      </w:r>
      <w:r w:rsidR="00014E1B">
        <w:rPr>
          <w:rFonts w:ascii="Times New Roman" w:eastAsiaTheme="minorHAnsi" w:hAnsi="Times New Roman"/>
          <w:sz w:val="28"/>
          <w:szCs w:val="28"/>
        </w:rPr>
        <w:t>ов</w:t>
      </w:r>
      <w:r w:rsidR="00014E1B" w:rsidRPr="00014E1B">
        <w:rPr>
          <w:rFonts w:ascii="Times New Roman" w:eastAsiaTheme="minorHAnsi" w:hAnsi="Times New Roman"/>
          <w:sz w:val="28"/>
          <w:szCs w:val="28"/>
        </w:rPr>
        <w:t xml:space="preserve"> реализации института процессуальных сроков в уголовном судопроизводстве</w:t>
      </w:r>
      <w:r w:rsidRPr="00601E7D">
        <w:rPr>
          <w:rFonts w:ascii="Times New Roman" w:eastAsiaTheme="minorHAnsi" w:hAnsi="Times New Roman"/>
          <w:sz w:val="28"/>
          <w:szCs w:val="28"/>
        </w:rPr>
        <w:t xml:space="preserve">. Вторая глава </w:t>
      </w:r>
      <w:r w:rsidRPr="00601E7D">
        <w:rPr>
          <w:rFonts w:ascii="Times New Roman" w:eastAsiaTheme="minorHAnsi" w:hAnsi="Times New Roman"/>
          <w:sz w:val="28"/>
          <w:szCs w:val="28"/>
        </w:rPr>
        <w:lastRenderedPageBreak/>
        <w:t xml:space="preserve">содержит оценку </w:t>
      </w:r>
      <w:r w:rsidR="00014E1B" w:rsidRPr="00014E1B">
        <w:rPr>
          <w:rFonts w:ascii="Times New Roman" w:eastAsiaTheme="minorHAnsi" w:hAnsi="Times New Roman"/>
          <w:sz w:val="28"/>
          <w:szCs w:val="28"/>
        </w:rPr>
        <w:t>нормативно-правового статуса процессуальных сроков в уголовном судопроизводстве</w:t>
      </w:r>
      <w:r w:rsidRPr="00601E7D">
        <w:rPr>
          <w:rFonts w:ascii="Times New Roman" w:eastAsiaTheme="minorHAnsi" w:hAnsi="Times New Roman"/>
          <w:sz w:val="28"/>
          <w:szCs w:val="28"/>
        </w:rPr>
        <w:t xml:space="preserve">. Третья глава </w:t>
      </w:r>
      <w:r w:rsidR="00014E1B">
        <w:rPr>
          <w:rFonts w:ascii="Times New Roman" w:eastAsiaTheme="minorHAnsi" w:hAnsi="Times New Roman"/>
          <w:sz w:val="28"/>
          <w:szCs w:val="28"/>
        </w:rPr>
        <w:t>содержит а</w:t>
      </w:r>
      <w:r w:rsidR="00014E1B" w:rsidRPr="00014E1B">
        <w:rPr>
          <w:rFonts w:ascii="Times New Roman" w:eastAsiaTheme="minorHAnsi" w:hAnsi="Times New Roman"/>
          <w:sz w:val="28"/>
          <w:szCs w:val="28"/>
        </w:rPr>
        <w:t>нализ современного состояния института процессуальных сроков в российском уголовном судопроизводстве и перспективы его совершенствования</w:t>
      </w:r>
      <w:r w:rsidRPr="00601E7D">
        <w:rPr>
          <w:rFonts w:ascii="Times New Roman" w:eastAsiaTheme="minorHAnsi" w:hAnsi="Times New Roman"/>
          <w:sz w:val="28"/>
          <w:szCs w:val="28"/>
        </w:rPr>
        <w:t xml:space="preserve">. </w:t>
      </w:r>
    </w:p>
    <w:p w:rsidR="0019166E" w:rsidRDefault="0019166E" w:rsidP="000B405B">
      <w:pPr>
        <w:spacing w:after="0" w:line="360" w:lineRule="auto"/>
        <w:ind w:left="-426" w:firstLine="710"/>
        <w:jc w:val="both"/>
        <w:rPr>
          <w:rFonts w:ascii="Times New Roman" w:hAnsi="Times New Roman"/>
          <w:sz w:val="28"/>
        </w:rPr>
      </w:pPr>
    </w:p>
    <w:p w:rsidR="00312C47" w:rsidRDefault="00312C47" w:rsidP="00D116B0">
      <w:pPr>
        <w:spacing w:after="0" w:line="360" w:lineRule="auto"/>
        <w:ind w:left="-426" w:firstLine="710"/>
        <w:jc w:val="both"/>
        <w:rPr>
          <w:rFonts w:ascii="Times New Roman" w:hAnsi="Times New Roman"/>
          <w:sz w:val="28"/>
        </w:rPr>
      </w:pPr>
    </w:p>
    <w:p w:rsidR="00D116B0" w:rsidRPr="00D116B0" w:rsidRDefault="00D116B0" w:rsidP="00D116B0">
      <w:pPr>
        <w:spacing w:after="0" w:line="360" w:lineRule="auto"/>
        <w:ind w:left="-426" w:firstLine="710"/>
        <w:jc w:val="both"/>
        <w:rPr>
          <w:rFonts w:ascii="Times New Roman" w:hAnsi="Times New Roman"/>
          <w:sz w:val="28"/>
        </w:rPr>
      </w:pPr>
    </w:p>
    <w:p w:rsidR="00D116B0" w:rsidRDefault="00D116B0" w:rsidP="00D116B0">
      <w:pPr>
        <w:ind w:left="-426" w:firstLine="710"/>
        <w:jc w:val="both"/>
        <w:rPr>
          <w:rFonts w:ascii="Times New Roman" w:hAnsi="Times New Roman"/>
          <w:b/>
          <w:sz w:val="28"/>
        </w:rPr>
      </w:pPr>
    </w:p>
    <w:p w:rsidR="00D116B0" w:rsidRDefault="00D116B0" w:rsidP="00231C89">
      <w:pPr>
        <w:ind w:left="-426" w:firstLine="710"/>
        <w:jc w:val="both"/>
        <w:rPr>
          <w:rFonts w:ascii="Times New Roman" w:hAnsi="Times New Roman"/>
          <w:b/>
          <w:sz w:val="28"/>
        </w:rPr>
      </w:pPr>
    </w:p>
    <w:p w:rsidR="00014E1B" w:rsidRDefault="00014E1B" w:rsidP="00231C89">
      <w:pPr>
        <w:ind w:left="-426" w:firstLine="710"/>
        <w:jc w:val="both"/>
        <w:rPr>
          <w:rFonts w:ascii="Times New Roman" w:hAnsi="Times New Roman"/>
          <w:b/>
          <w:sz w:val="28"/>
        </w:rPr>
      </w:pPr>
    </w:p>
    <w:p w:rsidR="00014E1B" w:rsidRDefault="00014E1B" w:rsidP="00231C89">
      <w:pPr>
        <w:ind w:left="-426" w:firstLine="710"/>
        <w:jc w:val="both"/>
        <w:rPr>
          <w:rFonts w:ascii="Times New Roman" w:hAnsi="Times New Roman"/>
          <w:b/>
          <w:sz w:val="28"/>
        </w:rPr>
      </w:pPr>
    </w:p>
    <w:p w:rsidR="00014E1B" w:rsidRDefault="00014E1B" w:rsidP="00231C89">
      <w:pPr>
        <w:ind w:left="-426" w:firstLine="710"/>
        <w:jc w:val="both"/>
        <w:rPr>
          <w:rFonts w:ascii="Times New Roman" w:hAnsi="Times New Roman"/>
          <w:b/>
          <w:sz w:val="28"/>
        </w:rPr>
      </w:pPr>
    </w:p>
    <w:p w:rsidR="00014E1B" w:rsidRDefault="00014E1B" w:rsidP="00231C89">
      <w:pPr>
        <w:ind w:left="-426" w:firstLine="710"/>
        <w:jc w:val="both"/>
        <w:rPr>
          <w:rFonts w:ascii="Times New Roman" w:hAnsi="Times New Roman"/>
          <w:b/>
          <w:sz w:val="28"/>
        </w:rPr>
      </w:pPr>
    </w:p>
    <w:p w:rsidR="00014E1B" w:rsidRDefault="00014E1B" w:rsidP="00231C89">
      <w:pPr>
        <w:ind w:left="-426" w:firstLine="710"/>
        <w:jc w:val="both"/>
        <w:rPr>
          <w:rFonts w:ascii="Times New Roman" w:hAnsi="Times New Roman"/>
          <w:b/>
          <w:sz w:val="28"/>
        </w:rPr>
      </w:pPr>
    </w:p>
    <w:p w:rsidR="00014E1B" w:rsidRDefault="00014E1B" w:rsidP="00231C89">
      <w:pPr>
        <w:ind w:left="-426" w:firstLine="710"/>
        <w:jc w:val="both"/>
        <w:rPr>
          <w:rFonts w:ascii="Times New Roman" w:hAnsi="Times New Roman"/>
          <w:b/>
          <w:sz w:val="28"/>
        </w:rPr>
      </w:pPr>
    </w:p>
    <w:p w:rsidR="00014E1B" w:rsidRDefault="00014E1B" w:rsidP="00231C89">
      <w:pPr>
        <w:ind w:left="-426" w:firstLine="710"/>
        <w:jc w:val="both"/>
        <w:rPr>
          <w:rFonts w:ascii="Times New Roman" w:hAnsi="Times New Roman"/>
          <w:b/>
          <w:sz w:val="28"/>
        </w:rPr>
      </w:pPr>
    </w:p>
    <w:p w:rsidR="00014E1B" w:rsidRDefault="00014E1B" w:rsidP="00231C89">
      <w:pPr>
        <w:ind w:left="-426" w:firstLine="710"/>
        <w:jc w:val="both"/>
        <w:rPr>
          <w:rFonts w:ascii="Times New Roman" w:hAnsi="Times New Roman"/>
          <w:b/>
          <w:sz w:val="28"/>
        </w:rPr>
      </w:pPr>
    </w:p>
    <w:p w:rsidR="00014E1B" w:rsidRDefault="00014E1B" w:rsidP="00231C89">
      <w:pPr>
        <w:ind w:left="-426" w:firstLine="710"/>
        <w:jc w:val="both"/>
        <w:rPr>
          <w:rFonts w:ascii="Times New Roman" w:hAnsi="Times New Roman"/>
          <w:b/>
          <w:sz w:val="28"/>
        </w:rPr>
      </w:pPr>
    </w:p>
    <w:p w:rsidR="00014E1B" w:rsidRDefault="00014E1B" w:rsidP="00231C89">
      <w:pPr>
        <w:ind w:left="-426" w:firstLine="710"/>
        <w:jc w:val="both"/>
        <w:rPr>
          <w:rFonts w:ascii="Times New Roman" w:hAnsi="Times New Roman"/>
          <w:b/>
          <w:sz w:val="28"/>
        </w:rPr>
      </w:pPr>
    </w:p>
    <w:p w:rsidR="00014E1B" w:rsidRDefault="00014E1B" w:rsidP="00231C89">
      <w:pPr>
        <w:ind w:left="-426" w:firstLine="710"/>
        <w:jc w:val="both"/>
        <w:rPr>
          <w:rFonts w:ascii="Times New Roman" w:hAnsi="Times New Roman"/>
          <w:b/>
          <w:sz w:val="28"/>
        </w:rPr>
      </w:pPr>
    </w:p>
    <w:p w:rsidR="00014E1B" w:rsidRDefault="00014E1B" w:rsidP="00231C89">
      <w:pPr>
        <w:ind w:left="-426" w:firstLine="710"/>
        <w:jc w:val="both"/>
        <w:rPr>
          <w:rFonts w:ascii="Times New Roman" w:hAnsi="Times New Roman"/>
          <w:b/>
          <w:sz w:val="28"/>
        </w:rPr>
      </w:pPr>
    </w:p>
    <w:p w:rsidR="00014E1B" w:rsidRDefault="00014E1B" w:rsidP="00231C89">
      <w:pPr>
        <w:ind w:left="-426" w:firstLine="710"/>
        <w:jc w:val="both"/>
        <w:rPr>
          <w:rFonts w:ascii="Times New Roman" w:hAnsi="Times New Roman"/>
          <w:b/>
          <w:sz w:val="28"/>
        </w:rPr>
      </w:pPr>
    </w:p>
    <w:p w:rsidR="00014E1B" w:rsidRDefault="00014E1B" w:rsidP="00231C89">
      <w:pPr>
        <w:ind w:left="-426" w:firstLine="710"/>
        <w:jc w:val="both"/>
        <w:rPr>
          <w:rFonts w:ascii="Times New Roman" w:hAnsi="Times New Roman"/>
          <w:b/>
          <w:sz w:val="28"/>
        </w:rPr>
      </w:pPr>
    </w:p>
    <w:p w:rsidR="00014E1B" w:rsidRDefault="00014E1B" w:rsidP="00231C89">
      <w:pPr>
        <w:ind w:left="-426" w:firstLine="710"/>
        <w:jc w:val="both"/>
        <w:rPr>
          <w:rFonts w:ascii="Times New Roman" w:hAnsi="Times New Roman"/>
          <w:b/>
          <w:sz w:val="28"/>
        </w:rPr>
      </w:pPr>
    </w:p>
    <w:p w:rsidR="00014E1B" w:rsidRDefault="00014E1B" w:rsidP="00231C89">
      <w:pPr>
        <w:ind w:left="-426" w:firstLine="710"/>
        <w:jc w:val="both"/>
        <w:rPr>
          <w:rFonts w:ascii="Times New Roman" w:hAnsi="Times New Roman"/>
          <w:b/>
          <w:sz w:val="28"/>
        </w:rPr>
      </w:pPr>
    </w:p>
    <w:p w:rsidR="00D116B0" w:rsidRDefault="00D116B0" w:rsidP="00231C89">
      <w:pPr>
        <w:ind w:left="-426" w:firstLine="710"/>
        <w:jc w:val="both"/>
        <w:rPr>
          <w:rFonts w:ascii="Times New Roman" w:hAnsi="Times New Roman"/>
          <w:b/>
          <w:sz w:val="28"/>
        </w:rPr>
      </w:pPr>
    </w:p>
    <w:p w:rsidR="00231C89" w:rsidRPr="00231C89" w:rsidRDefault="00231C89" w:rsidP="00231C89">
      <w:pPr>
        <w:ind w:left="-426" w:firstLine="710"/>
        <w:jc w:val="both"/>
        <w:rPr>
          <w:rFonts w:ascii="Times New Roman" w:hAnsi="Times New Roman"/>
          <w:b/>
          <w:sz w:val="28"/>
        </w:rPr>
      </w:pPr>
      <w:r w:rsidRPr="00231C89">
        <w:rPr>
          <w:rFonts w:ascii="Times New Roman" w:hAnsi="Times New Roman"/>
          <w:b/>
          <w:sz w:val="28"/>
        </w:rPr>
        <w:lastRenderedPageBreak/>
        <w:t>1.</w:t>
      </w:r>
      <w:r w:rsidRPr="00231C89">
        <w:rPr>
          <w:rFonts w:ascii="Times New Roman" w:hAnsi="Times New Roman"/>
          <w:b/>
          <w:sz w:val="28"/>
        </w:rPr>
        <w:tab/>
        <w:t>Теоретические и методологические аспекты реализации института процессуальных сроков в уголовном судопроизводстве</w:t>
      </w:r>
    </w:p>
    <w:p w:rsidR="00231C89" w:rsidRPr="00231C89" w:rsidRDefault="00231C89" w:rsidP="00231C89">
      <w:pPr>
        <w:ind w:left="-426" w:firstLine="710"/>
        <w:jc w:val="both"/>
        <w:rPr>
          <w:rFonts w:ascii="Times New Roman" w:hAnsi="Times New Roman"/>
          <w:b/>
          <w:sz w:val="28"/>
        </w:rPr>
      </w:pPr>
      <w:r w:rsidRPr="00231C89">
        <w:rPr>
          <w:rFonts w:ascii="Times New Roman" w:hAnsi="Times New Roman"/>
          <w:b/>
          <w:sz w:val="28"/>
        </w:rPr>
        <w:t>1.1.</w:t>
      </w:r>
      <w:r w:rsidRPr="00231C89">
        <w:rPr>
          <w:rFonts w:ascii="Times New Roman" w:hAnsi="Times New Roman"/>
          <w:b/>
          <w:sz w:val="28"/>
        </w:rPr>
        <w:tab/>
        <w:t>Понятие и значение процессуальных сроков в уголовном судопроизводстве</w:t>
      </w:r>
    </w:p>
    <w:p w:rsidR="00231C89" w:rsidRDefault="00231C89" w:rsidP="00231C89"/>
    <w:p w:rsidR="00A712A5" w:rsidRDefault="00A712A5" w:rsidP="00014E1B">
      <w:pPr>
        <w:spacing w:after="0" w:line="360" w:lineRule="auto"/>
        <w:ind w:left="-426" w:firstLine="710"/>
        <w:jc w:val="both"/>
        <w:rPr>
          <w:rFonts w:ascii="Times New Roman" w:hAnsi="Times New Roman"/>
          <w:sz w:val="28"/>
        </w:rPr>
      </w:pPr>
      <w:r w:rsidRPr="00A712A5">
        <w:rPr>
          <w:rFonts w:ascii="Times New Roman" w:hAnsi="Times New Roman"/>
          <w:sz w:val="28"/>
        </w:rPr>
        <w:t>В соответствии с ч. 2 ст. 118 Конституции РФ суд</w:t>
      </w:r>
      <w:r>
        <w:rPr>
          <w:rFonts w:ascii="Times New Roman" w:hAnsi="Times New Roman"/>
          <w:sz w:val="28"/>
        </w:rPr>
        <w:t>ебная власть осуществляется по</w:t>
      </w:r>
      <w:r w:rsidRPr="00A712A5">
        <w:rPr>
          <w:rFonts w:ascii="Times New Roman" w:hAnsi="Times New Roman"/>
          <w:sz w:val="28"/>
        </w:rPr>
        <w:t>средством конституционного, гражданского, адми</w:t>
      </w:r>
      <w:r>
        <w:rPr>
          <w:rFonts w:ascii="Times New Roman" w:hAnsi="Times New Roman"/>
          <w:sz w:val="28"/>
        </w:rPr>
        <w:t>нистративного и уголовного судо</w:t>
      </w:r>
      <w:r w:rsidRPr="00A712A5">
        <w:rPr>
          <w:rFonts w:ascii="Times New Roman" w:hAnsi="Times New Roman"/>
          <w:sz w:val="28"/>
        </w:rPr>
        <w:t>производства</w:t>
      </w:r>
      <w:r w:rsidR="006B3968">
        <w:rPr>
          <w:rStyle w:val="a6"/>
          <w:rFonts w:ascii="Times New Roman" w:hAnsi="Times New Roman"/>
          <w:sz w:val="28"/>
        </w:rPr>
        <w:footnoteReference w:id="1"/>
      </w:r>
      <w:r w:rsidRPr="00A712A5">
        <w:rPr>
          <w:rFonts w:ascii="Times New Roman" w:hAnsi="Times New Roman"/>
          <w:sz w:val="28"/>
        </w:rPr>
        <w:t>. Каждый из видов судопроизводства ставит перед собой конкретные</w:t>
      </w:r>
      <w:r>
        <w:rPr>
          <w:rFonts w:ascii="Times New Roman" w:hAnsi="Times New Roman"/>
          <w:sz w:val="28"/>
        </w:rPr>
        <w:t xml:space="preserve"> </w:t>
      </w:r>
      <w:r w:rsidRPr="00A712A5">
        <w:rPr>
          <w:rFonts w:ascii="Times New Roman" w:hAnsi="Times New Roman"/>
          <w:sz w:val="28"/>
        </w:rPr>
        <w:t>задачи, которые определены законодателем в со</w:t>
      </w:r>
      <w:r>
        <w:rPr>
          <w:rFonts w:ascii="Times New Roman" w:hAnsi="Times New Roman"/>
          <w:sz w:val="28"/>
        </w:rPr>
        <w:t>ответствующих нормативных право</w:t>
      </w:r>
      <w:r w:rsidRPr="00A712A5">
        <w:rPr>
          <w:rFonts w:ascii="Times New Roman" w:hAnsi="Times New Roman"/>
          <w:sz w:val="28"/>
        </w:rPr>
        <w:t>вых актах, но все они служат единой цели: судебной защите прав и свобод человека</w:t>
      </w:r>
      <w:r>
        <w:rPr>
          <w:rFonts w:ascii="Times New Roman" w:hAnsi="Times New Roman"/>
          <w:sz w:val="28"/>
        </w:rPr>
        <w:t xml:space="preserve"> </w:t>
      </w:r>
      <w:r w:rsidRPr="00A712A5">
        <w:rPr>
          <w:rFonts w:ascii="Times New Roman" w:hAnsi="Times New Roman"/>
          <w:sz w:val="28"/>
        </w:rPr>
        <w:t>и гражданина.</w:t>
      </w:r>
    </w:p>
    <w:p w:rsidR="00A712A5" w:rsidRPr="00A712A5" w:rsidRDefault="00A712A5" w:rsidP="00014E1B">
      <w:pPr>
        <w:spacing w:after="0" w:line="360" w:lineRule="auto"/>
        <w:ind w:left="-426" w:firstLine="710"/>
        <w:jc w:val="both"/>
        <w:rPr>
          <w:rFonts w:ascii="Times New Roman" w:hAnsi="Times New Roman"/>
          <w:sz w:val="28"/>
        </w:rPr>
      </w:pPr>
      <w:r w:rsidRPr="00A712A5">
        <w:rPr>
          <w:rFonts w:ascii="Times New Roman" w:hAnsi="Times New Roman"/>
          <w:sz w:val="28"/>
        </w:rPr>
        <w:t>Любая человеческая деятельность осуществляетс</w:t>
      </w:r>
      <w:r>
        <w:rPr>
          <w:rFonts w:ascii="Times New Roman" w:hAnsi="Times New Roman"/>
          <w:sz w:val="28"/>
        </w:rPr>
        <w:t>я в определенные временные про</w:t>
      </w:r>
      <w:r w:rsidRPr="00A712A5">
        <w:rPr>
          <w:rFonts w:ascii="Times New Roman" w:hAnsi="Times New Roman"/>
          <w:sz w:val="28"/>
        </w:rPr>
        <w:t>межутки или, иначе говоря, сроки. Не составля</w:t>
      </w:r>
      <w:r>
        <w:rPr>
          <w:rFonts w:ascii="Times New Roman" w:hAnsi="Times New Roman"/>
          <w:sz w:val="28"/>
        </w:rPr>
        <w:t>ет исключения и юридическая дея</w:t>
      </w:r>
      <w:r w:rsidRPr="00A712A5">
        <w:rPr>
          <w:rFonts w:ascii="Times New Roman" w:hAnsi="Times New Roman"/>
          <w:sz w:val="28"/>
        </w:rPr>
        <w:t>тельность. Из всех видов юридической деятельности наиболее важной и процедурно</w:t>
      </w:r>
      <w:r>
        <w:rPr>
          <w:rFonts w:ascii="Times New Roman" w:hAnsi="Times New Roman"/>
          <w:sz w:val="28"/>
        </w:rPr>
        <w:t xml:space="preserve"> </w:t>
      </w:r>
      <w:r w:rsidRPr="00A712A5">
        <w:rPr>
          <w:rFonts w:ascii="Times New Roman" w:hAnsi="Times New Roman"/>
          <w:sz w:val="28"/>
        </w:rPr>
        <w:t>сложной является та, что связана с судопроизводст</w:t>
      </w:r>
      <w:r>
        <w:rPr>
          <w:rFonts w:ascii="Times New Roman" w:hAnsi="Times New Roman"/>
          <w:sz w:val="28"/>
        </w:rPr>
        <w:t>вом. Судопроизводство также осу</w:t>
      </w:r>
      <w:r w:rsidRPr="00A712A5">
        <w:rPr>
          <w:rFonts w:ascii="Times New Roman" w:hAnsi="Times New Roman"/>
          <w:sz w:val="28"/>
        </w:rPr>
        <w:t>ществляется в рамках процессуальных сроков. При этом в юридической науке вплоть</w:t>
      </w:r>
      <w:r>
        <w:rPr>
          <w:rFonts w:ascii="Times New Roman" w:hAnsi="Times New Roman"/>
          <w:sz w:val="28"/>
        </w:rPr>
        <w:t xml:space="preserve"> </w:t>
      </w:r>
      <w:r w:rsidRPr="00A712A5">
        <w:rPr>
          <w:rFonts w:ascii="Times New Roman" w:hAnsi="Times New Roman"/>
          <w:sz w:val="28"/>
        </w:rPr>
        <w:t>до настоящего времени нет единого подхода к по</w:t>
      </w:r>
      <w:r>
        <w:rPr>
          <w:rFonts w:ascii="Times New Roman" w:hAnsi="Times New Roman"/>
          <w:sz w:val="28"/>
        </w:rPr>
        <w:t>нятию «процессуальный срок», ко</w:t>
      </w:r>
      <w:r w:rsidRPr="00A712A5">
        <w:rPr>
          <w:rFonts w:ascii="Times New Roman" w:hAnsi="Times New Roman"/>
          <w:sz w:val="28"/>
        </w:rPr>
        <w:t>торое может быть применимо ко всем видам судопроизводства без исключения.</w:t>
      </w:r>
    </w:p>
    <w:p w:rsidR="00A712A5" w:rsidRPr="00A712A5" w:rsidRDefault="00A712A5" w:rsidP="00014E1B">
      <w:pPr>
        <w:spacing w:after="0" w:line="360" w:lineRule="auto"/>
        <w:ind w:left="-426" w:firstLine="710"/>
        <w:jc w:val="both"/>
        <w:rPr>
          <w:rFonts w:ascii="Times New Roman" w:hAnsi="Times New Roman"/>
          <w:sz w:val="28"/>
        </w:rPr>
      </w:pPr>
      <w:r w:rsidRPr="00A712A5">
        <w:rPr>
          <w:rFonts w:ascii="Times New Roman" w:hAnsi="Times New Roman"/>
          <w:sz w:val="28"/>
        </w:rPr>
        <w:t>С точки зрения юриспруденции установленный зако</w:t>
      </w:r>
      <w:r>
        <w:rPr>
          <w:rFonts w:ascii="Times New Roman" w:hAnsi="Times New Roman"/>
          <w:sz w:val="28"/>
        </w:rPr>
        <w:t xml:space="preserve">ном срок для производства </w:t>
      </w:r>
      <w:r w:rsidRPr="00A712A5">
        <w:rPr>
          <w:rFonts w:ascii="Times New Roman" w:hAnsi="Times New Roman"/>
          <w:sz w:val="28"/>
        </w:rPr>
        <w:t>того или иного действия или принятия решения</w:t>
      </w:r>
      <w:r>
        <w:rPr>
          <w:rFonts w:ascii="Times New Roman" w:hAnsi="Times New Roman"/>
          <w:sz w:val="28"/>
        </w:rPr>
        <w:t xml:space="preserve"> представляет собой процессуаль</w:t>
      </w:r>
      <w:r w:rsidRPr="00A712A5">
        <w:rPr>
          <w:rFonts w:ascii="Times New Roman" w:hAnsi="Times New Roman"/>
          <w:sz w:val="28"/>
        </w:rPr>
        <w:t>ную гарантию. На это обращает внимание Верховн</w:t>
      </w:r>
      <w:r>
        <w:rPr>
          <w:rFonts w:ascii="Times New Roman" w:hAnsi="Times New Roman"/>
          <w:sz w:val="28"/>
        </w:rPr>
        <w:t>ый Суд РФ, отмечая, что установ</w:t>
      </w:r>
      <w:r w:rsidRPr="00A712A5">
        <w:rPr>
          <w:rFonts w:ascii="Times New Roman" w:hAnsi="Times New Roman"/>
          <w:sz w:val="28"/>
        </w:rPr>
        <w:t>ление и строгое соблюдение процессуальных сроков служат существенной гарантией</w:t>
      </w:r>
      <w:r>
        <w:rPr>
          <w:rFonts w:ascii="Times New Roman" w:hAnsi="Times New Roman"/>
          <w:sz w:val="28"/>
        </w:rPr>
        <w:t xml:space="preserve"> </w:t>
      </w:r>
      <w:r w:rsidRPr="00A712A5">
        <w:rPr>
          <w:rFonts w:ascii="Times New Roman" w:hAnsi="Times New Roman"/>
          <w:sz w:val="28"/>
        </w:rPr>
        <w:t>не только быстрого, но и полного исследования обстоятельств уголовного дела, своевременной</w:t>
      </w:r>
      <w:r>
        <w:rPr>
          <w:rFonts w:ascii="Times New Roman" w:hAnsi="Times New Roman"/>
          <w:sz w:val="28"/>
        </w:rPr>
        <w:t xml:space="preserve"> </w:t>
      </w:r>
      <w:r w:rsidRPr="00A712A5">
        <w:rPr>
          <w:rFonts w:ascii="Times New Roman" w:hAnsi="Times New Roman"/>
          <w:sz w:val="28"/>
        </w:rPr>
        <w:t xml:space="preserve">реализации участниками процесса </w:t>
      </w:r>
      <w:r>
        <w:rPr>
          <w:rFonts w:ascii="Times New Roman" w:hAnsi="Times New Roman"/>
          <w:sz w:val="28"/>
        </w:rPr>
        <w:t>своих прав и законных интересов.</w:t>
      </w:r>
    </w:p>
    <w:p w:rsidR="00A712A5" w:rsidRPr="00A712A5" w:rsidRDefault="00A712A5" w:rsidP="00014E1B">
      <w:pPr>
        <w:spacing w:after="0" w:line="360" w:lineRule="auto"/>
        <w:ind w:left="-426" w:firstLine="710"/>
        <w:jc w:val="both"/>
        <w:rPr>
          <w:rFonts w:ascii="Times New Roman" w:hAnsi="Times New Roman"/>
          <w:sz w:val="28"/>
        </w:rPr>
      </w:pPr>
      <w:r w:rsidRPr="00A712A5">
        <w:rPr>
          <w:rFonts w:ascii="Times New Roman" w:hAnsi="Times New Roman"/>
          <w:sz w:val="28"/>
        </w:rPr>
        <w:lastRenderedPageBreak/>
        <w:t>Предполагается, что именно данное положение должно лежать в основе трактовки</w:t>
      </w:r>
      <w:r>
        <w:rPr>
          <w:rFonts w:ascii="Times New Roman" w:hAnsi="Times New Roman"/>
          <w:sz w:val="28"/>
        </w:rPr>
        <w:t xml:space="preserve"> </w:t>
      </w:r>
      <w:r w:rsidRPr="00A712A5">
        <w:rPr>
          <w:rFonts w:ascii="Times New Roman" w:hAnsi="Times New Roman"/>
          <w:sz w:val="28"/>
        </w:rPr>
        <w:t>юридической природы процессуальных сроков.</w:t>
      </w:r>
    </w:p>
    <w:p w:rsidR="00A712A5" w:rsidRPr="00A712A5" w:rsidRDefault="00A712A5" w:rsidP="00014E1B">
      <w:pPr>
        <w:spacing w:after="0" w:line="360" w:lineRule="auto"/>
        <w:ind w:left="-426" w:firstLine="710"/>
        <w:jc w:val="both"/>
        <w:rPr>
          <w:rFonts w:ascii="Times New Roman" w:hAnsi="Times New Roman"/>
          <w:sz w:val="28"/>
        </w:rPr>
      </w:pPr>
      <w:r w:rsidRPr="00A712A5">
        <w:rPr>
          <w:rFonts w:ascii="Times New Roman" w:hAnsi="Times New Roman"/>
          <w:sz w:val="28"/>
        </w:rPr>
        <w:t>Однако если исходить из названия процитирова</w:t>
      </w:r>
      <w:r>
        <w:rPr>
          <w:rFonts w:ascii="Times New Roman" w:hAnsi="Times New Roman"/>
          <w:sz w:val="28"/>
        </w:rPr>
        <w:t xml:space="preserve">нного документа, то этот подход </w:t>
      </w:r>
      <w:r w:rsidRPr="00A712A5">
        <w:rPr>
          <w:rFonts w:ascii="Times New Roman" w:hAnsi="Times New Roman"/>
          <w:sz w:val="28"/>
        </w:rPr>
        <w:t>к процессуальным срокам относится только к су</w:t>
      </w:r>
      <w:r>
        <w:rPr>
          <w:rFonts w:ascii="Times New Roman" w:hAnsi="Times New Roman"/>
          <w:sz w:val="28"/>
        </w:rPr>
        <w:t>дам, которые рассматривают граж</w:t>
      </w:r>
      <w:r w:rsidRPr="00A712A5">
        <w:rPr>
          <w:rFonts w:ascii="Times New Roman" w:hAnsi="Times New Roman"/>
          <w:sz w:val="28"/>
        </w:rPr>
        <w:t>данские и уголовные дела, но никак не затрагивает административное и консти</w:t>
      </w:r>
      <w:r>
        <w:rPr>
          <w:rFonts w:ascii="Times New Roman" w:hAnsi="Times New Roman"/>
          <w:sz w:val="28"/>
        </w:rPr>
        <w:t>ту</w:t>
      </w:r>
      <w:r w:rsidRPr="00A712A5">
        <w:rPr>
          <w:rFonts w:ascii="Times New Roman" w:hAnsi="Times New Roman"/>
          <w:sz w:val="28"/>
        </w:rPr>
        <w:t>ционное судопроизводство. Уже поэтому возникает</w:t>
      </w:r>
      <w:r>
        <w:rPr>
          <w:rFonts w:ascii="Times New Roman" w:hAnsi="Times New Roman"/>
          <w:sz w:val="28"/>
        </w:rPr>
        <w:t xml:space="preserve"> потребность в том, чтобы иссле</w:t>
      </w:r>
      <w:r w:rsidRPr="00A712A5">
        <w:rPr>
          <w:rFonts w:ascii="Times New Roman" w:hAnsi="Times New Roman"/>
          <w:sz w:val="28"/>
        </w:rPr>
        <w:t>довать понятие процессуального срока в различн</w:t>
      </w:r>
      <w:r>
        <w:rPr>
          <w:rFonts w:ascii="Times New Roman" w:hAnsi="Times New Roman"/>
          <w:sz w:val="28"/>
        </w:rPr>
        <w:t>ых видах судопроизводства в Рос</w:t>
      </w:r>
      <w:r w:rsidRPr="00A712A5">
        <w:rPr>
          <w:rFonts w:ascii="Times New Roman" w:hAnsi="Times New Roman"/>
          <w:sz w:val="28"/>
        </w:rPr>
        <w:t>сийской Федерации.</w:t>
      </w:r>
    </w:p>
    <w:p w:rsidR="00A712A5" w:rsidRDefault="00A712A5" w:rsidP="00014E1B">
      <w:pPr>
        <w:spacing w:after="0" w:line="360" w:lineRule="auto"/>
        <w:ind w:left="-426" w:firstLine="710"/>
        <w:jc w:val="both"/>
        <w:rPr>
          <w:rFonts w:ascii="Times New Roman" w:hAnsi="Times New Roman"/>
          <w:sz w:val="28"/>
        </w:rPr>
      </w:pPr>
      <w:r w:rsidRPr="00A712A5">
        <w:rPr>
          <w:rFonts w:ascii="Times New Roman" w:hAnsi="Times New Roman"/>
          <w:sz w:val="28"/>
        </w:rPr>
        <w:t>Проанализируем научные позиции по данной т</w:t>
      </w:r>
      <w:r>
        <w:rPr>
          <w:rFonts w:ascii="Times New Roman" w:hAnsi="Times New Roman"/>
          <w:sz w:val="28"/>
        </w:rPr>
        <w:t>еме. Процессуальный срок как по</w:t>
      </w:r>
      <w:r w:rsidRPr="00A712A5">
        <w:rPr>
          <w:rFonts w:ascii="Times New Roman" w:hAnsi="Times New Roman"/>
          <w:sz w:val="28"/>
        </w:rPr>
        <w:t xml:space="preserve">нятийную категорию следует рассматривать не </w:t>
      </w:r>
      <w:r>
        <w:rPr>
          <w:rFonts w:ascii="Times New Roman" w:hAnsi="Times New Roman"/>
          <w:sz w:val="28"/>
        </w:rPr>
        <w:t>только в широком смысле, как не</w:t>
      </w:r>
      <w:r w:rsidRPr="00A712A5">
        <w:rPr>
          <w:rFonts w:ascii="Times New Roman" w:hAnsi="Times New Roman"/>
          <w:sz w:val="28"/>
        </w:rPr>
        <w:t>что объединяющее все виды судопроизводства, определенные Конституцией РФ, но</w:t>
      </w:r>
      <w:r>
        <w:rPr>
          <w:rFonts w:ascii="Times New Roman" w:hAnsi="Times New Roman"/>
          <w:sz w:val="28"/>
        </w:rPr>
        <w:t xml:space="preserve"> </w:t>
      </w:r>
      <w:r w:rsidRPr="00A712A5">
        <w:rPr>
          <w:rFonts w:ascii="Times New Roman" w:hAnsi="Times New Roman"/>
          <w:sz w:val="28"/>
        </w:rPr>
        <w:t>и в узком смысле, как непосредственно процессуальный срок, который используется</w:t>
      </w:r>
      <w:r>
        <w:rPr>
          <w:rFonts w:ascii="Times New Roman" w:hAnsi="Times New Roman"/>
          <w:sz w:val="28"/>
        </w:rPr>
        <w:t xml:space="preserve"> </w:t>
      </w:r>
      <w:r w:rsidRPr="00A712A5">
        <w:rPr>
          <w:rFonts w:ascii="Times New Roman" w:hAnsi="Times New Roman"/>
          <w:sz w:val="28"/>
        </w:rPr>
        <w:t>в конкретном судопроизводстве</w:t>
      </w:r>
      <w:r>
        <w:rPr>
          <w:rFonts w:ascii="Times New Roman" w:hAnsi="Times New Roman"/>
          <w:sz w:val="28"/>
        </w:rPr>
        <w:t>.</w:t>
      </w:r>
    </w:p>
    <w:p w:rsidR="00A712A5" w:rsidRPr="00A712A5" w:rsidRDefault="00A712A5" w:rsidP="00014E1B">
      <w:pPr>
        <w:spacing w:after="0" w:line="360" w:lineRule="auto"/>
        <w:ind w:left="-426" w:firstLine="710"/>
        <w:jc w:val="both"/>
        <w:rPr>
          <w:rFonts w:ascii="Times New Roman" w:hAnsi="Times New Roman"/>
          <w:sz w:val="28"/>
        </w:rPr>
      </w:pPr>
      <w:r w:rsidRPr="00A712A5">
        <w:rPr>
          <w:rFonts w:ascii="Times New Roman" w:hAnsi="Times New Roman"/>
          <w:sz w:val="28"/>
        </w:rPr>
        <w:t>В научных работах по уголовному процессу 70-х г</w:t>
      </w:r>
      <w:r>
        <w:rPr>
          <w:rFonts w:ascii="Times New Roman" w:hAnsi="Times New Roman"/>
          <w:sz w:val="28"/>
        </w:rPr>
        <w:t>г. XX в. и в более поздних про</w:t>
      </w:r>
      <w:r w:rsidRPr="00A712A5">
        <w:rPr>
          <w:rFonts w:ascii="Times New Roman" w:hAnsi="Times New Roman"/>
          <w:sz w:val="28"/>
        </w:rPr>
        <w:t>цессуальные сроки понимаются как:</w:t>
      </w:r>
    </w:p>
    <w:p w:rsidR="00A712A5" w:rsidRDefault="00A712A5" w:rsidP="00014E1B">
      <w:pPr>
        <w:spacing w:after="0" w:line="360" w:lineRule="auto"/>
        <w:ind w:left="-426" w:firstLine="710"/>
        <w:jc w:val="both"/>
        <w:rPr>
          <w:rFonts w:ascii="Times New Roman" w:hAnsi="Times New Roman"/>
          <w:sz w:val="28"/>
        </w:rPr>
      </w:pPr>
      <w:r>
        <w:rPr>
          <w:rFonts w:ascii="Times New Roman" w:hAnsi="Times New Roman"/>
          <w:sz w:val="28"/>
        </w:rPr>
        <w:t xml:space="preserve">- </w:t>
      </w:r>
      <w:r w:rsidRPr="00A712A5">
        <w:rPr>
          <w:rFonts w:ascii="Times New Roman" w:hAnsi="Times New Roman"/>
          <w:sz w:val="28"/>
        </w:rPr>
        <w:t>сроки, установленные уголовно-процессуаль</w:t>
      </w:r>
      <w:r>
        <w:rPr>
          <w:rFonts w:ascii="Times New Roman" w:hAnsi="Times New Roman"/>
          <w:sz w:val="28"/>
        </w:rPr>
        <w:t>ным правом, необходимые для ре</w:t>
      </w:r>
      <w:r w:rsidRPr="00A712A5">
        <w:rPr>
          <w:rFonts w:ascii="Times New Roman" w:hAnsi="Times New Roman"/>
          <w:sz w:val="28"/>
        </w:rPr>
        <w:t>гламентации правоотношений, возникающих во время уголовно-процессуальных</w:t>
      </w:r>
      <w:r>
        <w:rPr>
          <w:rFonts w:ascii="Times New Roman" w:hAnsi="Times New Roman"/>
          <w:sz w:val="28"/>
        </w:rPr>
        <w:t xml:space="preserve"> </w:t>
      </w:r>
      <w:r w:rsidRPr="00A712A5">
        <w:rPr>
          <w:rFonts w:ascii="Times New Roman" w:hAnsi="Times New Roman"/>
          <w:sz w:val="28"/>
        </w:rPr>
        <w:t>действий участников уголовного процесса, совер</w:t>
      </w:r>
      <w:r>
        <w:rPr>
          <w:rFonts w:ascii="Times New Roman" w:hAnsi="Times New Roman"/>
          <w:sz w:val="28"/>
        </w:rPr>
        <w:t>шаемых в строго определенной по</w:t>
      </w:r>
      <w:r w:rsidRPr="00A712A5">
        <w:rPr>
          <w:rFonts w:ascii="Times New Roman" w:hAnsi="Times New Roman"/>
          <w:sz w:val="28"/>
        </w:rPr>
        <w:t>следовательности в целях достижения задач угол</w:t>
      </w:r>
      <w:r>
        <w:rPr>
          <w:rFonts w:ascii="Times New Roman" w:hAnsi="Times New Roman"/>
          <w:sz w:val="28"/>
        </w:rPr>
        <w:t>овного судопроизводства и харак</w:t>
      </w:r>
      <w:r w:rsidRPr="00A712A5">
        <w:rPr>
          <w:rFonts w:ascii="Times New Roman" w:hAnsi="Times New Roman"/>
          <w:sz w:val="28"/>
        </w:rPr>
        <w:t>теризующихся определен</w:t>
      </w:r>
      <w:r>
        <w:rPr>
          <w:rFonts w:ascii="Times New Roman" w:hAnsi="Times New Roman"/>
          <w:sz w:val="28"/>
        </w:rPr>
        <w:t>ной длительностью существования.</w:t>
      </w:r>
      <w:r w:rsidRPr="00A712A5">
        <w:rPr>
          <w:rFonts w:ascii="Times New Roman" w:hAnsi="Times New Roman"/>
          <w:sz w:val="28"/>
        </w:rPr>
        <w:t xml:space="preserve"> Подобного</w:t>
      </w:r>
      <w:r>
        <w:rPr>
          <w:rFonts w:ascii="Times New Roman" w:hAnsi="Times New Roman"/>
          <w:sz w:val="28"/>
        </w:rPr>
        <w:t xml:space="preserve"> подхода </w:t>
      </w:r>
      <w:r w:rsidRPr="00A712A5">
        <w:rPr>
          <w:rFonts w:ascii="Times New Roman" w:hAnsi="Times New Roman"/>
          <w:sz w:val="28"/>
        </w:rPr>
        <w:t>поз</w:t>
      </w:r>
      <w:r>
        <w:rPr>
          <w:rFonts w:ascii="Times New Roman" w:hAnsi="Times New Roman"/>
          <w:sz w:val="28"/>
        </w:rPr>
        <w:t>днее придерживался И. В. Маслов</w:t>
      </w:r>
      <w:r w:rsidR="006B3968">
        <w:rPr>
          <w:rStyle w:val="a6"/>
          <w:rFonts w:ascii="Times New Roman" w:hAnsi="Times New Roman"/>
          <w:sz w:val="28"/>
        </w:rPr>
        <w:footnoteReference w:id="2"/>
      </w:r>
      <w:r>
        <w:rPr>
          <w:rFonts w:ascii="Times New Roman" w:hAnsi="Times New Roman"/>
          <w:sz w:val="28"/>
        </w:rPr>
        <w:t>.</w:t>
      </w:r>
    </w:p>
    <w:p w:rsidR="00A712A5" w:rsidRPr="00A712A5" w:rsidRDefault="00A712A5" w:rsidP="00014E1B">
      <w:pPr>
        <w:spacing w:after="0" w:line="360" w:lineRule="auto"/>
        <w:ind w:left="-426" w:firstLine="710"/>
        <w:jc w:val="both"/>
        <w:rPr>
          <w:rFonts w:ascii="Times New Roman" w:hAnsi="Times New Roman"/>
          <w:sz w:val="28"/>
        </w:rPr>
      </w:pPr>
      <w:r>
        <w:rPr>
          <w:rFonts w:ascii="Times New Roman" w:hAnsi="Times New Roman"/>
          <w:sz w:val="28"/>
        </w:rPr>
        <w:t xml:space="preserve">- </w:t>
      </w:r>
      <w:r w:rsidRPr="00A712A5">
        <w:rPr>
          <w:rFonts w:ascii="Times New Roman" w:hAnsi="Times New Roman"/>
          <w:sz w:val="28"/>
        </w:rPr>
        <w:t>особая форма процессуальных гарантий, обес</w:t>
      </w:r>
      <w:r>
        <w:rPr>
          <w:rFonts w:ascii="Times New Roman" w:hAnsi="Times New Roman"/>
          <w:sz w:val="28"/>
        </w:rPr>
        <w:t>печивающих быстроту расследова</w:t>
      </w:r>
      <w:r w:rsidRPr="00A712A5">
        <w:rPr>
          <w:rFonts w:ascii="Times New Roman" w:hAnsi="Times New Roman"/>
          <w:sz w:val="28"/>
        </w:rPr>
        <w:t>ния, соблюдение прав и законных интересов участников процесса, эффективность</w:t>
      </w:r>
      <w:r>
        <w:rPr>
          <w:rFonts w:ascii="Times New Roman" w:hAnsi="Times New Roman"/>
          <w:sz w:val="28"/>
        </w:rPr>
        <w:t xml:space="preserve"> </w:t>
      </w:r>
      <w:r w:rsidRPr="00A712A5">
        <w:rPr>
          <w:rFonts w:ascii="Times New Roman" w:hAnsi="Times New Roman"/>
          <w:sz w:val="28"/>
        </w:rPr>
        <w:t>осущ</w:t>
      </w:r>
      <w:r>
        <w:rPr>
          <w:rFonts w:ascii="Times New Roman" w:hAnsi="Times New Roman"/>
          <w:sz w:val="28"/>
        </w:rPr>
        <w:t>ествления прокурорского надзора.</w:t>
      </w:r>
    </w:p>
    <w:p w:rsidR="00A712A5" w:rsidRPr="00A712A5" w:rsidRDefault="00A712A5" w:rsidP="00014E1B">
      <w:pPr>
        <w:spacing w:after="0" w:line="360" w:lineRule="auto"/>
        <w:ind w:left="-426" w:firstLine="710"/>
        <w:jc w:val="both"/>
        <w:rPr>
          <w:rFonts w:ascii="Times New Roman" w:hAnsi="Times New Roman"/>
          <w:sz w:val="28"/>
        </w:rPr>
      </w:pPr>
      <w:r w:rsidRPr="00A712A5">
        <w:rPr>
          <w:rFonts w:ascii="Times New Roman" w:hAnsi="Times New Roman"/>
          <w:sz w:val="28"/>
        </w:rPr>
        <w:t>Интересное определение процессуальному сроку с привязкой его к уголовному</w:t>
      </w:r>
      <w:r>
        <w:rPr>
          <w:rFonts w:ascii="Times New Roman" w:hAnsi="Times New Roman"/>
          <w:sz w:val="28"/>
        </w:rPr>
        <w:t xml:space="preserve"> </w:t>
      </w:r>
      <w:r w:rsidRPr="00A712A5">
        <w:rPr>
          <w:rFonts w:ascii="Times New Roman" w:hAnsi="Times New Roman"/>
          <w:sz w:val="28"/>
        </w:rPr>
        <w:t xml:space="preserve">судопроизводству как процедуре дает П. А. </w:t>
      </w:r>
      <w:proofErr w:type="spellStart"/>
      <w:r w:rsidRPr="00A712A5">
        <w:rPr>
          <w:rFonts w:ascii="Times New Roman" w:hAnsi="Times New Roman"/>
          <w:sz w:val="28"/>
        </w:rPr>
        <w:t>Лупинская</w:t>
      </w:r>
      <w:proofErr w:type="spellEnd"/>
      <w:r w:rsidRPr="00A712A5">
        <w:rPr>
          <w:rFonts w:ascii="Times New Roman" w:hAnsi="Times New Roman"/>
          <w:sz w:val="28"/>
        </w:rPr>
        <w:t>, утверждая, что это «время,</w:t>
      </w:r>
      <w:r>
        <w:rPr>
          <w:rFonts w:ascii="Times New Roman" w:hAnsi="Times New Roman"/>
          <w:sz w:val="28"/>
        </w:rPr>
        <w:t xml:space="preserve"> </w:t>
      </w:r>
      <w:r w:rsidRPr="00A712A5">
        <w:rPr>
          <w:rFonts w:ascii="Times New Roman" w:hAnsi="Times New Roman"/>
          <w:sz w:val="28"/>
        </w:rPr>
        <w:t xml:space="preserve">установленное законом для совершения </w:t>
      </w:r>
      <w:r w:rsidRPr="00A712A5">
        <w:rPr>
          <w:rFonts w:ascii="Times New Roman" w:hAnsi="Times New Roman"/>
          <w:sz w:val="28"/>
        </w:rPr>
        <w:lastRenderedPageBreak/>
        <w:t>процес</w:t>
      </w:r>
      <w:r>
        <w:rPr>
          <w:rFonts w:ascii="Times New Roman" w:hAnsi="Times New Roman"/>
          <w:sz w:val="28"/>
        </w:rPr>
        <w:t>суальных действий, принятия про</w:t>
      </w:r>
      <w:r w:rsidRPr="00A712A5">
        <w:rPr>
          <w:rFonts w:ascii="Times New Roman" w:hAnsi="Times New Roman"/>
          <w:sz w:val="28"/>
        </w:rPr>
        <w:t>цессуальных решений, начала и завершения производства в конкретной стадии</w:t>
      </w:r>
      <w:r>
        <w:rPr>
          <w:rFonts w:ascii="Times New Roman" w:hAnsi="Times New Roman"/>
          <w:sz w:val="28"/>
        </w:rPr>
        <w:t xml:space="preserve"> </w:t>
      </w:r>
      <w:r w:rsidRPr="00A712A5">
        <w:rPr>
          <w:rFonts w:ascii="Times New Roman" w:hAnsi="Times New Roman"/>
          <w:sz w:val="28"/>
        </w:rPr>
        <w:t>судопроизводства»</w:t>
      </w:r>
      <w:r>
        <w:rPr>
          <w:rFonts w:ascii="Times New Roman" w:hAnsi="Times New Roman"/>
          <w:sz w:val="28"/>
        </w:rPr>
        <w:t>.</w:t>
      </w:r>
    </w:p>
    <w:p w:rsidR="00A712A5" w:rsidRDefault="00A712A5" w:rsidP="00014E1B">
      <w:pPr>
        <w:spacing w:after="0" w:line="360" w:lineRule="auto"/>
        <w:ind w:left="-426" w:firstLine="710"/>
        <w:jc w:val="both"/>
        <w:rPr>
          <w:rFonts w:ascii="Times New Roman" w:hAnsi="Times New Roman"/>
          <w:sz w:val="28"/>
        </w:rPr>
      </w:pPr>
      <w:r w:rsidRPr="00A712A5">
        <w:rPr>
          <w:rFonts w:ascii="Times New Roman" w:hAnsi="Times New Roman"/>
          <w:sz w:val="28"/>
        </w:rPr>
        <w:t xml:space="preserve">Г. Б. Петрова обратила внимание на правовые </w:t>
      </w:r>
      <w:r>
        <w:rPr>
          <w:rFonts w:ascii="Times New Roman" w:hAnsi="Times New Roman"/>
          <w:sz w:val="28"/>
        </w:rPr>
        <w:t>последствия истечения процессу</w:t>
      </w:r>
      <w:r w:rsidRPr="00A712A5">
        <w:rPr>
          <w:rFonts w:ascii="Times New Roman" w:hAnsi="Times New Roman"/>
          <w:sz w:val="28"/>
        </w:rPr>
        <w:t>альных сроков, определив, что «их истечение влечет возникновение, изменение или</w:t>
      </w:r>
      <w:r>
        <w:rPr>
          <w:rFonts w:ascii="Times New Roman" w:hAnsi="Times New Roman"/>
          <w:sz w:val="28"/>
        </w:rPr>
        <w:t xml:space="preserve"> </w:t>
      </w:r>
      <w:r w:rsidRPr="00A712A5">
        <w:rPr>
          <w:rFonts w:ascii="Times New Roman" w:hAnsi="Times New Roman"/>
          <w:sz w:val="28"/>
        </w:rPr>
        <w:t xml:space="preserve">прекращение </w:t>
      </w:r>
      <w:r>
        <w:rPr>
          <w:rFonts w:ascii="Times New Roman" w:hAnsi="Times New Roman"/>
          <w:sz w:val="28"/>
        </w:rPr>
        <w:t>соответствующих правоотношений»</w:t>
      </w:r>
      <w:r w:rsidR="006B3968">
        <w:rPr>
          <w:rStyle w:val="a6"/>
          <w:rFonts w:ascii="Times New Roman" w:hAnsi="Times New Roman"/>
          <w:sz w:val="28"/>
        </w:rPr>
        <w:footnoteReference w:id="3"/>
      </w:r>
      <w:r>
        <w:rPr>
          <w:rFonts w:ascii="Times New Roman" w:hAnsi="Times New Roman"/>
          <w:sz w:val="28"/>
        </w:rPr>
        <w:t>.</w:t>
      </w:r>
    </w:p>
    <w:p w:rsidR="00A712A5" w:rsidRPr="00A712A5" w:rsidRDefault="00A712A5" w:rsidP="00014E1B">
      <w:pPr>
        <w:spacing w:after="0" w:line="360" w:lineRule="auto"/>
        <w:ind w:left="-426" w:firstLine="710"/>
        <w:jc w:val="both"/>
        <w:rPr>
          <w:rFonts w:ascii="Times New Roman" w:hAnsi="Times New Roman"/>
          <w:sz w:val="28"/>
        </w:rPr>
      </w:pPr>
      <w:r w:rsidRPr="00A712A5">
        <w:rPr>
          <w:rFonts w:ascii="Times New Roman" w:hAnsi="Times New Roman"/>
          <w:sz w:val="28"/>
        </w:rPr>
        <w:t>При этом некоторые авторы обозначают опр</w:t>
      </w:r>
      <w:r>
        <w:rPr>
          <w:rFonts w:ascii="Times New Roman" w:hAnsi="Times New Roman"/>
          <w:sz w:val="28"/>
        </w:rPr>
        <w:t>еделенную специфику процессуаль</w:t>
      </w:r>
      <w:r w:rsidRPr="00A712A5">
        <w:rPr>
          <w:rFonts w:ascii="Times New Roman" w:hAnsi="Times New Roman"/>
          <w:sz w:val="28"/>
        </w:rPr>
        <w:t>ных сроков, связанную с особенностями уголовного судопроизводства, сложностью</w:t>
      </w:r>
      <w:r>
        <w:rPr>
          <w:rFonts w:ascii="Times New Roman" w:hAnsi="Times New Roman"/>
          <w:sz w:val="28"/>
        </w:rPr>
        <w:t xml:space="preserve"> </w:t>
      </w:r>
      <w:r w:rsidRPr="00A712A5">
        <w:rPr>
          <w:rFonts w:ascii="Times New Roman" w:hAnsi="Times New Roman"/>
          <w:sz w:val="28"/>
        </w:rPr>
        <w:t>и строгостью самой процедуры досудебного и судебного разбирательства, а также</w:t>
      </w:r>
      <w:r>
        <w:rPr>
          <w:rFonts w:ascii="Times New Roman" w:hAnsi="Times New Roman"/>
          <w:sz w:val="28"/>
        </w:rPr>
        <w:t xml:space="preserve"> </w:t>
      </w:r>
      <w:r w:rsidRPr="00A712A5">
        <w:rPr>
          <w:rFonts w:ascii="Times New Roman" w:hAnsi="Times New Roman"/>
          <w:sz w:val="28"/>
        </w:rPr>
        <w:t>с тем, что речь зачастую идет об определенных ограничениях конституционных</w:t>
      </w:r>
      <w:r>
        <w:rPr>
          <w:rFonts w:ascii="Times New Roman" w:hAnsi="Times New Roman"/>
          <w:sz w:val="28"/>
        </w:rPr>
        <w:t xml:space="preserve"> </w:t>
      </w:r>
      <w:r w:rsidRPr="00A712A5">
        <w:rPr>
          <w:rFonts w:ascii="Times New Roman" w:hAnsi="Times New Roman"/>
          <w:sz w:val="28"/>
        </w:rPr>
        <w:t>прав и свобод участников уголовного процесса.</w:t>
      </w:r>
    </w:p>
    <w:p w:rsidR="00A712A5" w:rsidRPr="00A712A5" w:rsidRDefault="00A712A5" w:rsidP="00014E1B">
      <w:pPr>
        <w:spacing w:after="0" w:line="360" w:lineRule="auto"/>
        <w:ind w:left="-426" w:firstLine="710"/>
        <w:jc w:val="both"/>
        <w:rPr>
          <w:rFonts w:ascii="Times New Roman" w:hAnsi="Times New Roman"/>
          <w:sz w:val="28"/>
        </w:rPr>
      </w:pPr>
      <w:proofErr w:type="gramStart"/>
      <w:r w:rsidRPr="00A712A5">
        <w:rPr>
          <w:rFonts w:ascii="Times New Roman" w:hAnsi="Times New Roman"/>
          <w:sz w:val="28"/>
        </w:rPr>
        <w:t>Большинство современных специалистов в о</w:t>
      </w:r>
      <w:r>
        <w:rPr>
          <w:rFonts w:ascii="Times New Roman" w:hAnsi="Times New Roman"/>
          <w:sz w:val="28"/>
        </w:rPr>
        <w:t xml:space="preserve">бласти уголовно-процессуального </w:t>
      </w:r>
      <w:r w:rsidRPr="00A712A5">
        <w:rPr>
          <w:rFonts w:ascii="Times New Roman" w:hAnsi="Times New Roman"/>
          <w:sz w:val="28"/>
        </w:rPr>
        <w:t>права определяют процессуальный срок как ус</w:t>
      </w:r>
      <w:r>
        <w:rPr>
          <w:rFonts w:ascii="Times New Roman" w:hAnsi="Times New Roman"/>
          <w:sz w:val="28"/>
        </w:rPr>
        <w:t>тановленный УПК РФ период време</w:t>
      </w:r>
      <w:r w:rsidRPr="00A712A5">
        <w:rPr>
          <w:rFonts w:ascii="Times New Roman" w:hAnsi="Times New Roman"/>
          <w:sz w:val="28"/>
        </w:rPr>
        <w:t>ни, в</w:t>
      </w:r>
      <w:proofErr w:type="gramEnd"/>
      <w:r w:rsidRPr="00A712A5">
        <w:rPr>
          <w:rFonts w:ascii="Times New Roman" w:hAnsi="Times New Roman"/>
          <w:sz w:val="28"/>
        </w:rPr>
        <w:t xml:space="preserve"> течение которого должны совершаться про</w:t>
      </w:r>
      <w:r>
        <w:rPr>
          <w:rFonts w:ascii="Times New Roman" w:hAnsi="Times New Roman"/>
          <w:sz w:val="28"/>
        </w:rPr>
        <w:t>цессуальные действия или в тече</w:t>
      </w:r>
      <w:r w:rsidRPr="00A712A5">
        <w:rPr>
          <w:rFonts w:ascii="Times New Roman" w:hAnsi="Times New Roman"/>
          <w:sz w:val="28"/>
        </w:rPr>
        <w:t>ние которого от совершения этих действий следует воздержаться. Такого мнения</w:t>
      </w:r>
      <w:r>
        <w:rPr>
          <w:rFonts w:ascii="Times New Roman" w:hAnsi="Times New Roman"/>
          <w:sz w:val="28"/>
        </w:rPr>
        <w:t xml:space="preserve"> </w:t>
      </w:r>
      <w:r w:rsidRPr="00A712A5">
        <w:rPr>
          <w:rFonts w:ascii="Times New Roman" w:hAnsi="Times New Roman"/>
          <w:sz w:val="28"/>
        </w:rPr>
        <w:t xml:space="preserve">придерживаются К. Б. Калиновский, Г. П. Химичева, О. В. Химичева, Р. Х. </w:t>
      </w:r>
      <w:proofErr w:type="spellStart"/>
      <w:r w:rsidRPr="00A712A5">
        <w:rPr>
          <w:rFonts w:ascii="Times New Roman" w:hAnsi="Times New Roman"/>
          <w:sz w:val="28"/>
        </w:rPr>
        <w:t>Якупов</w:t>
      </w:r>
      <w:proofErr w:type="spellEnd"/>
      <w:r w:rsidRPr="00A712A5">
        <w:rPr>
          <w:rFonts w:ascii="Times New Roman" w:hAnsi="Times New Roman"/>
          <w:sz w:val="28"/>
        </w:rPr>
        <w:t>,</w:t>
      </w:r>
      <w:r>
        <w:rPr>
          <w:rFonts w:ascii="Times New Roman" w:hAnsi="Times New Roman"/>
          <w:sz w:val="28"/>
        </w:rPr>
        <w:t xml:space="preserve"> </w:t>
      </w:r>
      <w:r w:rsidRPr="00A712A5">
        <w:rPr>
          <w:rFonts w:ascii="Times New Roman" w:hAnsi="Times New Roman"/>
          <w:sz w:val="28"/>
        </w:rPr>
        <w:t xml:space="preserve">А. В. </w:t>
      </w:r>
      <w:proofErr w:type="spellStart"/>
      <w:r w:rsidRPr="00A712A5">
        <w:rPr>
          <w:rFonts w:ascii="Times New Roman" w:hAnsi="Times New Roman"/>
          <w:sz w:val="28"/>
        </w:rPr>
        <w:t>Победкин</w:t>
      </w:r>
      <w:proofErr w:type="spellEnd"/>
      <w:r w:rsidRPr="00A712A5">
        <w:rPr>
          <w:rFonts w:ascii="Times New Roman" w:hAnsi="Times New Roman"/>
          <w:sz w:val="28"/>
        </w:rPr>
        <w:t>, В. Н.</w:t>
      </w:r>
      <w:r>
        <w:rPr>
          <w:rFonts w:ascii="Times New Roman" w:hAnsi="Times New Roman"/>
          <w:sz w:val="28"/>
        </w:rPr>
        <w:t xml:space="preserve"> Яшин.</w:t>
      </w:r>
    </w:p>
    <w:p w:rsidR="00A712A5" w:rsidRPr="00A712A5" w:rsidRDefault="00A712A5" w:rsidP="00014E1B">
      <w:pPr>
        <w:spacing w:after="0" w:line="360" w:lineRule="auto"/>
        <w:ind w:left="-426" w:firstLine="710"/>
        <w:jc w:val="both"/>
        <w:rPr>
          <w:rFonts w:ascii="Times New Roman" w:hAnsi="Times New Roman"/>
          <w:sz w:val="28"/>
        </w:rPr>
      </w:pPr>
      <w:r w:rsidRPr="00A712A5">
        <w:rPr>
          <w:rFonts w:ascii="Times New Roman" w:hAnsi="Times New Roman"/>
          <w:sz w:val="28"/>
        </w:rPr>
        <w:t>Кроме того, последн</w:t>
      </w:r>
      <w:r>
        <w:rPr>
          <w:rFonts w:ascii="Times New Roman" w:hAnsi="Times New Roman"/>
          <w:sz w:val="28"/>
        </w:rPr>
        <w:t xml:space="preserve">ие два автора подчеркивают, что </w:t>
      </w:r>
      <w:r w:rsidRPr="00A712A5">
        <w:rPr>
          <w:rFonts w:ascii="Times New Roman" w:hAnsi="Times New Roman"/>
          <w:sz w:val="28"/>
        </w:rPr>
        <w:t xml:space="preserve">«процессуальные сроки – это процессуальная </w:t>
      </w:r>
      <w:proofErr w:type="gramStart"/>
      <w:r w:rsidRPr="00A712A5">
        <w:rPr>
          <w:rFonts w:ascii="Times New Roman" w:hAnsi="Times New Roman"/>
          <w:sz w:val="28"/>
        </w:rPr>
        <w:t>гара</w:t>
      </w:r>
      <w:r>
        <w:rPr>
          <w:rFonts w:ascii="Times New Roman" w:hAnsi="Times New Roman"/>
          <w:sz w:val="28"/>
        </w:rPr>
        <w:t>нтия</w:t>
      </w:r>
      <w:proofErr w:type="gramEnd"/>
      <w:r>
        <w:rPr>
          <w:rFonts w:ascii="Times New Roman" w:hAnsi="Times New Roman"/>
          <w:sz w:val="28"/>
        </w:rPr>
        <w:t xml:space="preserve"> как правосудия, так и защи</w:t>
      </w:r>
      <w:r w:rsidRPr="00A712A5">
        <w:rPr>
          <w:rFonts w:ascii="Times New Roman" w:hAnsi="Times New Roman"/>
          <w:sz w:val="28"/>
        </w:rPr>
        <w:t>ты прав</w:t>
      </w:r>
      <w:r>
        <w:rPr>
          <w:rFonts w:ascii="Times New Roman" w:hAnsi="Times New Roman"/>
          <w:sz w:val="28"/>
        </w:rPr>
        <w:t xml:space="preserve"> и законных интересов личности».</w:t>
      </w:r>
    </w:p>
    <w:p w:rsidR="00A712A5" w:rsidRPr="00A712A5" w:rsidRDefault="00A712A5" w:rsidP="00014E1B">
      <w:pPr>
        <w:spacing w:after="0" w:line="360" w:lineRule="auto"/>
        <w:ind w:left="-426" w:firstLine="710"/>
        <w:jc w:val="both"/>
        <w:rPr>
          <w:rFonts w:ascii="Times New Roman" w:hAnsi="Times New Roman"/>
          <w:sz w:val="28"/>
        </w:rPr>
      </w:pPr>
      <w:proofErr w:type="gramStart"/>
      <w:r w:rsidRPr="00A712A5">
        <w:rPr>
          <w:rFonts w:ascii="Times New Roman" w:hAnsi="Times New Roman"/>
          <w:sz w:val="28"/>
        </w:rPr>
        <w:t>Наиболее современную трактовку процессуального срока в уголовном процессе,</w:t>
      </w:r>
      <w:r>
        <w:rPr>
          <w:rFonts w:ascii="Times New Roman" w:hAnsi="Times New Roman"/>
          <w:sz w:val="28"/>
        </w:rPr>
        <w:t xml:space="preserve"> по </w:t>
      </w:r>
      <w:r w:rsidRPr="00A712A5">
        <w:rPr>
          <w:rFonts w:ascii="Times New Roman" w:hAnsi="Times New Roman"/>
          <w:sz w:val="28"/>
        </w:rPr>
        <w:t>нашему мнению, дал Р. П. Сокол, указав, что уголовно-процессуальные сроки – это</w:t>
      </w:r>
      <w:r>
        <w:rPr>
          <w:rFonts w:ascii="Times New Roman" w:hAnsi="Times New Roman"/>
          <w:sz w:val="28"/>
        </w:rPr>
        <w:t xml:space="preserve"> </w:t>
      </w:r>
      <w:r w:rsidRPr="00A712A5">
        <w:rPr>
          <w:rFonts w:ascii="Times New Roman" w:hAnsi="Times New Roman"/>
          <w:sz w:val="28"/>
        </w:rPr>
        <w:t>установленные УПК РФ промежутки времени, в к</w:t>
      </w:r>
      <w:r>
        <w:rPr>
          <w:rFonts w:ascii="Times New Roman" w:hAnsi="Times New Roman"/>
          <w:sz w:val="28"/>
        </w:rPr>
        <w:t>оторые участники уголовного про</w:t>
      </w:r>
      <w:r w:rsidRPr="00A712A5">
        <w:rPr>
          <w:rFonts w:ascii="Times New Roman" w:hAnsi="Times New Roman"/>
          <w:sz w:val="28"/>
        </w:rPr>
        <w:t>цесса обязаны или правомочны совершить определенные процессуальные действия</w:t>
      </w:r>
      <w:r>
        <w:rPr>
          <w:rFonts w:ascii="Times New Roman" w:hAnsi="Times New Roman"/>
          <w:sz w:val="28"/>
        </w:rPr>
        <w:t xml:space="preserve"> </w:t>
      </w:r>
      <w:r w:rsidRPr="00A712A5">
        <w:rPr>
          <w:rFonts w:ascii="Times New Roman" w:hAnsi="Times New Roman"/>
          <w:sz w:val="28"/>
        </w:rPr>
        <w:t>или воздержаться от их совершения в целях реализации конституционных гарантий</w:t>
      </w:r>
      <w:r>
        <w:rPr>
          <w:rFonts w:ascii="Times New Roman" w:hAnsi="Times New Roman"/>
          <w:sz w:val="28"/>
        </w:rPr>
        <w:t xml:space="preserve"> </w:t>
      </w:r>
      <w:r w:rsidRPr="00A712A5">
        <w:rPr>
          <w:rFonts w:ascii="Times New Roman" w:hAnsi="Times New Roman"/>
          <w:sz w:val="28"/>
        </w:rPr>
        <w:t xml:space="preserve">прав, свобод и законных </w:t>
      </w:r>
      <w:r w:rsidRPr="00A712A5">
        <w:rPr>
          <w:rFonts w:ascii="Times New Roman" w:hAnsi="Times New Roman"/>
          <w:sz w:val="28"/>
        </w:rPr>
        <w:lastRenderedPageBreak/>
        <w:t>интересов участвующих в уголовном деле лиц, соблюдения</w:t>
      </w:r>
      <w:r>
        <w:rPr>
          <w:rFonts w:ascii="Times New Roman" w:hAnsi="Times New Roman"/>
          <w:sz w:val="28"/>
        </w:rPr>
        <w:t xml:space="preserve"> </w:t>
      </w:r>
      <w:r w:rsidRPr="00A712A5">
        <w:rPr>
          <w:rFonts w:ascii="Times New Roman" w:hAnsi="Times New Roman"/>
          <w:sz w:val="28"/>
        </w:rPr>
        <w:t>законности и</w:t>
      </w:r>
      <w:proofErr w:type="gramEnd"/>
      <w:r w:rsidRPr="00A712A5">
        <w:rPr>
          <w:rFonts w:ascii="Times New Roman" w:hAnsi="Times New Roman"/>
          <w:sz w:val="28"/>
        </w:rPr>
        <w:t xml:space="preserve"> достижения целей вс</w:t>
      </w:r>
      <w:r>
        <w:rPr>
          <w:rFonts w:ascii="Times New Roman" w:hAnsi="Times New Roman"/>
          <w:sz w:val="28"/>
        </w:rPr>
        <w:t>его уголовного судопроизводства</w:t>
      </w:r>
      <w:r w:rsidR="006B3968">
        <w:rPr>
          <w:rStyle w:val="a6"/>
          <w:rFonts w:ascii="Times New Roman" w:hAnsi="Times New Roman"/>
          <w:sz w:val="28"/>
        </w:rPr>
        <w:footnoteReference w:id="4"/>
      </w:r>
      <w:r>
        <w:rPr>
          <w:rFonts w:ascii="Times New Roman" w:hAnsi="Times New Roman"/>
          <w:sz w:val="28"/>
        </w:rPr>
        <w:t>.</w:t>
      </w:r>
    </w:p>
    <w:p w:rsidR="00A712A5" w:rsidRDefault="00A712A5" w:rsidP="00014E1B">
      <w:pPr>
        <w:spacing w:after="0" w:line="360" w:lineRule="auto"/>
        <w:ind w:left="-426" w:firstLine="710"/>
        <w:jc w:val="both"/>
        <w:rPr>
          <w:rFonts w:ascii="Times New Roman" w:hAnsi="Times New Roman"/>
          <w:sz w:val="28"/>
        </w:rPr>
      </w:pPr>
      <w:r w:rsidRPr="00A712A5">
        <w:rPr>
          <w:rFonts w:ascii="Times New Roman" w:hAnsi="Times New Roman"/>
          <w:sz w:val="28"/>
        </w:rPr>
        <w:t>В гражданском и арбитражном процессе, как и в уголо</w:t>
      </w:r>
      <w:r>
        <w:rPr>
          <w:rFonts w:ascii="Times New Roman" w:hAnsi="Times New Roman"/>
          <w:sz w:val="28"/>
        </w:rPr>
        <w:t xml:space="preserve">вном, существует большое </w:t>
      </w:r>
      <w:r w:rsidRPr="00A712A5">
        <w:rPr>
          <w:rFonts w:ascii="Times New Roman" w:hAnsi="Times New Roman"/>
          <w:sz w:val="28"/>
        </w:rPr>
        <w:t>количество точек зрения на понятие «процессуальный срок».</w:t>
      </w:r>
    </w:p>
    <w:p w:rsidR="00D443EC" w:rsidRPr="00D443EC" w:rsidRDefault="00D443EC" w:rsidP="00014E1B">
      <w:pPr>
        <w:spacing w:after="0" w:line="360" w:lineRule="auto"/>
        <w:ind w:left="-426" w:firstLine="710"/>
        <w:jc w:val="both"/>
        <w:rPr>
          <w:rFonts w:ascii="Times New Roman" w:hAnsi="Times New Roman"/>
          <w:sz w:val="28"/>
        </w:rPr>
      </w:pPr>
      <w:r w:rsidRPr="00D443EC">
        <w:rPr>
          <w:rFonts w:ascii="Times New Roman" w:hAnsi="Times New Roman"/>
          <w:sz w:val="28"/>
        </w:rPr>
        <w:t xml:space="preserve">А. Г. </w:t>
      </w:r>
      <w:proofErr w:type="spellStart"/>
      <w:r w:rsidRPr="00D443EC">
        <w:rPr>
          <w:rFonts w:ascii="Times New Roman" w:hAnsi="Times New Roman"/>
          <w:sz w:val="28"/>
        </w:rPr>
        <w:t>Гойхбарг</w:t>
      </w:r>
      <w:proofErr w:type="spellEnd"/>
      <w:r w:rsidRPr="00D443EC">
        <w:rPr>
          <w:rFonts w:ascii="Times New Roman" w:hAnsi="Times New Roman"/>
          <w:sz w:val="28"/>
        </w:rPr>
        <w:t xml:space="preserve"> дал довольно емкое определение: э</w:t>
      </w:r>
      <w:r>
        <w:rPr>
          <w:rFonts w:ascii="Times New Roman" w:hAnsi="Times New Roman"/>
          <w:sz w:val="28"/>
        </w:rPr>
        <w:t>то сроки для совершения тех или иных процессуальных действий.</w:t>
      </w:r>
    </w:p>
    <w:p w:rsidR="00D443EC" w:rsidRPr="00D443EC" w:rsidRDefault="00D443EC" w:rsidP="00014E1B">
      <w:pPr>
        <w:spacing w:after="0" w:line="360" w:lineRule="auto"/>
        <w:ind w:left="-426" w:firstLine="710"/>
        <w:jc w:val="both"/>
        <w:rPr>
          <w:rFonts w:ascii="Times New Roman" w:hAnsi="Times New Roman"/>
          <w:sz w:val="28"/>
        </w:rPr>
      </w:pPr>
      <w:r w:rsidRPr="00D443EC">
        <w:rPr>
          <w:rFonts w:ascii="Times New Roman" w:hAnsi="Times New Roman"/>
          <w:sz w:val="28"/>
        </w:rPr>
        <w:t xml:space="preserve">Схожей позиции </w:t>
      </w:r>
      <w:r>
        <w:rPr>
          <w:rFonts w:ascii="Times New Roman" w:hAnsi="Times New Roman"/>
          <w:sz w:val="28"/>
        </w:rPr>
        <w:t xml:space="preserve">(по поводу сроков в арбитражном </w:t>
      </w:r>
      <w:r w:rsidRPr="00D443EC">
        <w:rPr>
          <w:rFonts w:ascii="Times New Roman" w:hAnsi="Times New Roman"/>
          <w:sz w:val="28"/>
        </w:rPr>
        <w:t>процессе) приде</w:t>
      </w:r>
      <w:r>
        <w:rPr>
          <w:rFonts w:ascii="Times New Roman" w:hAnsi="Times New Roman"/>
          <w:sz w:val="28"/>
        </w:rPr>
        <w:t>рживается В. В. Молчанов.</w:t>
      </w:r>
    </w:p>
    <w:p w:rsidR="00D443EC" w:rsidRPr="00D443EC" w:rsidRDefault="00D443EC" w:rsidP="00014E1B">
      <w:pPr>
        <w:spacing w:after="0" w:line="360" w:lineRule="auto"/>
        <w:ind w:left="-426" w:firstLine="710"/>
        <w:jc w:val="both"/>
        <w:rPr>
          <w:rFonts w:ascii="Times New Roman" w:hAnsi="Times New Roman"/>
          <w:sz w:val="28"/>
        </w:rPr>
      </w:pPr>
      <w:r w:rsidRPr="00D443EC">
        <w:rPr>
          <w:rFonts w:ascii="Times New Roman" w:hAnsi="Times New Roman"/>
          <w:sz w:val="28"/>
        </w:rPr>
        <w:t>По мнению Г. В. Воронкова, процессуальные ср</w:t>
      </w:r>
      <w:r>
        <w:rPr>
          <w:rFonts w:ascii="Times New Roman" w:hAnsi="Times New Roman"/>
          <w:sz w:val="28"/>
        </w:rPr>
        <w:t xml:space="preserve">оки – это установленное законом </w:t>
      </w:r>
      <w:r w:rsidRPr="00D443EC">
        <w:rPr>
          <w:rFonts w:ascii="Times New Roman" w:hAnsi="Times New Roman"/>
          <w:sz w:val="28"/>
        </w:rPr>
        <w:t>или судебным органом время, в течение которог</w:t>
      </w:r>
      <w:r>
        <w:rPr>
          <w:rFonts w:ascii="Times New Roman" w:hAnsi="Times New Roman"/>
          <w:sz w:val="28"/>
        </w:rPr>
        <w:t>о могут или должны быть совершены процессуальные действия.</w:t>
      </w:r>
    </w:p>
    <w:p w:rsidR="00D443EC" w:rsidRPr="00D443EC" w:rsidRDefault="00D443EC" w:rsidP="00014E1B">
      <w:pPr>
        <w:spacing w:after="0" w:line="360" w:lineRule="auto"/>
        <w:ind w:left="-426" w:firstLine="710"/>
        <w:jc w:val="both"/>
        <w:rPr>
          <w:rFonts w:ascii="Times New Roman" w:hAnsi="Times New Roman"/>
          <w:sz w:val="28"/>
        </w:rPr>
      </w:pPr>
      <w:r w:rsidRPr="00D443EC">
        <w:rPr>
          <w:rFonts w:ascii="Times New Roman" w:hAnsi="Times New Roman"/>
          <w:sz w:val="28"/>
        </w:rPr>
        <w:t>Е. А. Мальцев под процессуальными сроками по</w:t>
      </w:r>
      <w:r>
        <w:rPr>
          <w:rFonts w:ascii="Times New Roman" w:hAnsi="Times New Roman"/>
          <w:sz w:val="28"/>
        </w:rPr>
        <w:t xml:space="preserve">нимает «ограниченное время, </w:t>
      </w:r>
      <w:r w:rsidRPr="00D443EC">
        <w:rPr>
          <w:rFonts w:ascii="Times New Roman" w:hAnsi="Times New Roman"/>
          <w:sz w:val="28"/>
        </w:rPr>
        <w:t>установленное для рассмотрения гражданских де</w:t>
      </w:r>
      <w:r>
        <w:rPr>
          <w:rFonts w:ascii="Times New Roman" w:hAnsi="Times New Roman"/>
          <w:sz w:val="28"/>
        </w:rPr>
        <w:t>л судом и для совершения различ</w:t>
      </w:r>
      <w:r w:rsidRPr="00D443EC">
        <w:rPr>
          <w:rFonts w:ascii="Times New Roman" w:hAnsi="Times New Roman"/>
          <w:sz w:val="28"/>
        </w:rPr>
        <w:t xml:space="preserve">ных процессуальных действий судом </w:t>
      </w:r>
      <w:r>
        <w:rPr>
          <w:rFonts w:ascii="Times New Roman" w:hAnsi="Times New Roman"/>
          <w:sz w:val="28"/>
        </w:rPr>
        <w:t>и другими участниками процесса».</w:t>
      </w:r>
    </w:p>
    <w:p w:rsidR="00D443EC" w:rsidRPr="00D443EC" w:rsidRDefault="00D443EC" w:rsidP="00014E1B">
      <w:pPr>
        <w:spacing w:after="0" w:line="360" w:lineRule="auto"/>
        <w:ind w:left="-426" w:firstLine="710"/>
        <w:jc w:val="both"/>
        <w:rPr>
          <w:rFonts w:ascii="Times New Roman" w:hAnsi="Times New Roman"/>
          <w:sz w:val="28"/>
        </w:rPr>
      </w:pPr>
      <w:r>
        <w:rPr>
          <w:rFonts w:ascii="Times New Roman" w:hAnsi="Times New Roman"/>
          <w:sz w:val="28"/>
        </w:rPr>
        <w:t xml:space="preserve">Однако </w:t>
      </w:r>
      <w:r w:rsidRPr="00D443EC">
        <w:rPr>
          <w:rFonts w:ascii="Times New Roman" w:hAnsi="Times New Roman"/>
          <w:sz w:val="28"/>
        </w:rPr>
        <w:t>данное определение было критически воспринято Е. В. Исаевой, которая утверждает,</w:t>
      </w:r>
      <w:r>
        <w:rPr>
          <w:rFonts w:ascii="Times New Roman" w:hAnsi="Times New Roman"/>
          <w:sz w:val="28"/>
        </w:rPr>
        <w:t xml:space="preserve"> </w:t>
      </w:r>
      <w:r w:rsidRPr="00D443EC">
        <w:rPr>
          <w:rFonts w:ascii="Times New Roman" w:hAnsi="Times New Roman"/>
          <w:sz w:val="28"/>
        </w:rPr>
        <w:t>что определение срока как ограниченного времени противоречит логике, поскольку</w:t>
      </w:r>
      <w:r>
        <w:rPr>
          <w:rFonts w:ascii="Times New Roman" w:hAnsi="Times New Roman"/>
          <w:sz w:val="28"/>
        </w:rPr>
        <w:t xml:space="preserve"> </w:t>
      </w:r>
      <w:r w:rsidRPr="00D443EC">
        <w:rPr>
          <w:rFonts w:ascii="Times New Roman" w:hAnsi="Times New Roman"/>
          <w:sz w:val="28"/>
        </w:rPr>
        <w:t>срок сам по себе и есть «ограниченное время», период времени или момент в нем.</w:t>
      </w:r>
    </w:p>
    <w:p w:rsidR="00D443EC" w:rsidRDefault="00D443EC" w:rsidP="00014E1B">
      <w:pPr>
        <w:spacing w:after="0" w:line="360" w:lineRule="auto"/>
        <w:ind w:left="-426" w:firstLine="710"/>
        <w:jc w:val="both"/>
        <w:rPr>
          <w:rFonts w:ascii="Times New Roman" w:hAnsi="Times New Roman"/>
          <w:sz w:val="28"/>
        </w:rPr>
      </w:pPr>
      <w:proofErr w:type="gramStart"/>
      <w:r w:rsidRPr="00D443EC">
        <w:rPr>
          <w:rFonts w:ascii="Times New Roman" w:hAnsi="Times New Roman"/>
          <w:sz w:val="28"/>
        </w:rPr>
        <w:t>Трактовать</w:t>
      </w:r>
      <w:proofErr w:type="gramEnd"/>
      <w:r w:rsidRPr="00D443EC">
        <w:rPr>
          <w:rFonts w:ascii="Times New Roman" w:hAnsi="Times New Roman"/>
          <w:sz w:val="28"/>
        </w:rPr>
        <w:t xml:space="preserve"> таким образом срок – все равно что </w:t>
      </w:r>
      <w:r>
        <w:rPr>
          <w:rFonts w:ascii="Times New Roman" w:hAnsi="Times New Roman"/>
          <w:sz w:val="28"/>
        </w:rPr>
        <w:t xml:space="preserve">утверждать, что срок – это срок. </w:t>
      </w:r>
    </w:p>
    <w:p w:rsidR="00D443EC" w:rsidRPr="00D443EC" w:rsidRDefault="006B3968" w:rsidP="00014E1B">
      <w:pPr>
        <w:spacing w:after="0" w:line="360" w:lineRule="auto"/>
        <w:ind w:left="-426" w:firstLine="710"/>
        <w:jc w:val="both"/>
        <w:rPr>
          <w:rFonts w:ascii="Times New Roman" w:hAnsi="Times New Roman"/>
          <w:sz w:val="28"/>
        </w:rPr>
      </w:pPr>
      <w:r w:rsidRPr="006B3968">
        <w:rPr>
          <w:rFonts w:ascii="Times New Roman" w:hAnsi="Times New Roman"/>
          <w:sz w:val="28"/>
        </w:rPr>
        <w:t xml:space="preserve">Белякова А. В. </w:t>
      </w:r>
      <w:r w:rsidR="00D443EC" w:rsidRPr="00D443EC">
        <w:rPr>
          <w:rFonts w:ascii="Times New Roman" w:hAnsi="Times New Roman"/>
          <w:sz w:val="28"/>
        </w:rPr>
        <w:t xml:space="preserve"> под процессуальными сроками понимает юридическую форму</w:t>
      </w:r>
      <w:r w:rsidR="00D443EC">
        <w:rPr>
          <w:rFonts w:ascii="Times New Roman" w:hAnsi="Times New Roman"/>
          <w:sz w:val="28"/>
        </w:rPr>
        <w:t xml:space="preserve"> </w:t>
      </w:r>
      <w:r w:rsidR="00D443EC" w:rsidRPr="00D443EC">
        <w:rPr>
          <w:rFonts w:ascii="Times New Roman" w:hAnsi="Times New Roman"/>
          <w:sz w:val="28"/>
        </w:rPr>
        <w:t>отражения объективного течения времени, которая служит измерителем на основе</w:t>
      </w:r>
      <w:r w:rsidR="00D443EC">
        <w:rPr>
          <w:rFonts w:ascii="Times New Roman" w:hAnsi="Times New Roman"/>
          <w:sz w:val="28"/>
        </w:rPr>
        <w:t xml:space="preserve"> </w:t>
      </w:r>
      <w:r w:rsidR="00D443EC" w:rsidRPr="00D443EC">
        <w:rPr>
          <w:rFonts w:ascii="Times New Roman" w:hAnsi="Times New Roman"/>
          <w:sz w:val="28"/>
        </w:rPr>
        <w:t>определения моментов или временных отрезков, в</w:t>
      </w:r>
      <w:r w:rsidR="00D443EC">
        <w:rPr>
          <w:rFonts w:ascii="Times New Roman" w:hAnsi="Times New Roman"/>
          <w:sz w:val="28"/>
        </w:rPr>
        <w:t xml:space="preserve"> рамках которых должно быть рас</w:t>
      </w:r>
      <w:r w:rsidR="00D443EC" w:rsidRPr="00D443EC">
        <w:rPr>
          <w:rFonts w:ascii="Times New Roman" w:hAnsi="Times New Roman"/>
          <w:sz w:val="28"/>
        </w:rPr>
        <w:t xml:space="preserve">смотрено дело или совершено какое-либо </w:t>
      </w:r>
      <w:r w:rsidR="00D443EC" w:rsidRPr="00D443EC">
        <w:rPr>
          <w:rFonts w:ascii="Times New Roman" w:hAnsi="Times New Roman"/>
          <w:sz w:val="28"/>
        </w:rPr>
        <w:lastRenderedPageBreak/>
        <w:t>действие, начиная со стадии возбуждения</w:t>
      </w:r>
      <w:r w:rsidR="00D443EC">
        <w:rPr>
          <w:rFonts w:ascii="Times New Roman" w:hAnsi="Times New Roman"/>
          <w:sz w:val="28"/>
        </w:rPr>
        <w:t xml:space="preserve"> </w:t>
      </w:r>
      <w:r w:rsidR="00D443EC" w:rsidRPr="00D443EC">
        <w:rPr>
          <w:rFonts w:ascii="Times New Roman" w:hAnsi="Times New Roman"/>
          <w:sz w:val="28"/>
        </w:rPr>
        <w:t>гражданского дела и кончая стади</w:t>
      </w:r>
      <w:r w:rsidR="00D443EC">
        <w:rPr>
          <w:rFonts w:ascii="Times New Roman" w:hAnsi="Times New Roman"/>
          <w:sz w:val="28"/>
        </w:rPr>
        <w:t>ей исполнения принятого решения</w:t>
      </w:r>
      <w:r>
        <w:rPr>
          <w:rStyle w:val="a6"/>
          <w:rFonts w:ascii="Times New Roman" w:hAnsi="Times New Roman"/>
          <w:sz w:val="28"/>
        </w:rPr>
        <w:footnoteReference w:id="5"/>
      </w:r>
      <w:r w:rsidR="00D443EC">
        <w:rPr>
          <w:rFonts w:ascii="Times New Roman" w:hAnsi="Times New Roman"/>
          <w:sz w:val="28"/>
        </w:rPr>
        <w:t>.</w:t>
      </w:r>
    </w:p>
    <w:p w:rsidR="00D443EC" w:rsidRPr="00D443EC" w:rsidRDefault="00D443EC" w:rsidP="00014E1B">
      <w:pPr>
        <w:spacing w:after="0" w:line="360" w:lineRule="auto"/>
        <w:ind w:left="-426" w:firstLine="710"/>
        <w:jc w:val="both"/>
        <w:rPr>
          <w:rFonts w:ascii="Times New Roman" w:hAnsi="Times New Roman"/>
          <w:sz w:val="28"/>
        </w:rPr>
      </w:pPr>
      <w:r>
        <w:rPr>
          <w:rFonts w:ascii="Times New Roman" w:hAnsi="Times New Roman"/>
          <w:sz w:val="28"/>
        </w:rPr>
        <w:t>В более про</w:t>
      </w:r>
      <w:r w:rsidRPr="00D443EC">
        <w:rPr>
          <w:rFonts w:ascii="Times New Roman" w:hAnsi="Times New Roman"/>
          <w:sz w:val="28"/>
        </w:rPr>
        <w:t>стой форме, но с тем же смысловым содержанием толкует процессуальные сроки</w:t>
      </w:r>
      <w:r>
        <w:rPr>
          <w:rFonts w:ascii="Times New Roman" w:hAnsi="Times New Roman"/>
          <w:sz w:val="28"/>
        </w:rPr>
        <w:t xml:space="preserve"> Н. И. Масленникова.</w:t>
      </w:r>
    </w:p>
    <w:p w:rsidR="006B3968" w:rsidRDefault="005E5298" w:rsidP="00014E1B">
      <w:pPr>
        <w:spacing w:after="0" w:line="360" w:lineRule="auto"/>
        <w:ind w:left="-426" w:firstLine="710"/>
        <w:jc w:val="both"/>
        <w:rPr>
          <w:rFonts w:ascii="Times New Roman" w:hAnsi="Times New Roman"/>
          <w:sz w:val="28"/>
        </w:rPr>
      </w:pPr>
      <w:r>
        <w:rPr>
          <w:rFonts w:ascii="Times New Roman" w:hAnsi="Times New Roman"/>
          <w:sz w:val="28"/>
        </w:rPr>
        <w:t>Таким образом, в</w:t>
      </w:r>
      <w:r w:rsidR="004B22CB" w:rsidRPr="004B22CB">
        <w:rPr>
          <w:rFonts w:ascii="Times New Roman" w:hAnsi="Times New Roman"/>
          <w:sz w:val="28"/>
        </w:rPr>
        <w:t xml:space="preserve"> целях оперативного</w:t>
      </w:r>
      <w:r w:rsidR="004B22CB">
        <w:rPr>
          <w:rFonts w:ascii="Times New Roman" w:hAnsi="Times New Roman"/>
          <w:sz w:val="28"/>
        </w:rPr>
        <w:t xml:space="preserve"> и эффективного принятия процес</w:t>
      </w:r>
      <w:r w:rsidR="004B22CB" w:rsidRPr="004B22CB">
        <w:rPr>
          <w:rFonts w:ascii="Times New Roman" w:hAnsi="Times New Roman"/>
          <w:sz w:val="28"/>
        </w:rPr>
        <w:t>суального решения полно</w:t>
      </w:r>
      <w:r w:rsidR="004B22CB">
        <w:rPr>
          <w:rFonts w:ascii="Times New Roman" w:hAnsi="Times New Roman"/>
          <w:sz w:val="28"/>
        </w:rPr>
        <w:t xml:space="preserve">мочными участниками процесса, а </w:t>
      </w:r>
      <w:r w:rsidR="004B22CB" w:rsidRPr="004B22CB">
        <w:rPr>
          <w:rFonts w:ascii="Times New Roman" w:hAnsi="Times New Roman"/>
          <w:sz w:val="28"/>
        </w:rPr>
        <w:t>также для организации их де</w:t>
      </w:r>
      <w:r w:rsidR="004B22CB">
        <w:rPr>
          <w:rFonts w:ascii="Times New Roman" w:hAnsi="Times New Roman"/>
          <w:sz w:val="28"/>
        </w:rPr>
        <w:t>йствий в УПК используется поня</w:t>
      </w:r>
      <w:r w:rsidR="004B22CB" w:rsidRPr="004B22CB">
        <w:rPr>
          <w:rFonts w:ascii="Times New Roman" w:hAnsi="Times New Roman"/>
          <w:sz w:val="28"/>
        </w:rPr>
        <w:t>тие «процессуальные сроки»</w:t>
      </w:r>
      <w:r w:rsidR="004B22CB">
        <w:rPr>
          <w:rFonts w:ascii="Times New Roman" w:hAnsi="Times New Roman"/>
          <w:sz w:val="28"/>
        </w:rPr>
        <w:t xml:space="preserve">. Сроки, закрепленные в законе, </w:t>
      </w:r>
      <w:r w:rsidR="004B22CB" w:rsidRPr="004B22CB">
        <w:rPr>
          <w:rFonts w:ascii="Times New Roman" w:hAnsi="Times New Roman"/>
          <w:sz w:val="28"/>
        </w:rPr>
        <w:t>дисциплинируют участников процессуальных</w:t>
      </w:r>
      <w:r w:rsidR="004B22CB">
        <w:rPr>
          <w:rFonts w:ascii="Times New Roman" w:hAnsi="Times New Roman"/>
          <w:sz w:val="28"/>
        </w:rPr>
        <w:t xml:space="preserve"> отношений, </w:t>
      </w:r>
      <w:r w:rsidR="004B22CB" w:rsidRPr="004B22CB">
        <w:rPr>
          <w:rFonts w:ascii="Times New Roman" w:hAnsi="Times New Roman"/>
          <w:sz w:val="28"/>
        </w:rPr>
        <w:t>вносят строгую определенно</w:t>
      </w:r>
      <w:r w:rsidR="004B22CB">
        <w:rPr>
          <w:rFonts w:ascii="Times New Roman" w:hAnsi="Times New Roman"/>
          <w:sz w:val="28"/>
        </w:rPr>
        <w:t xml:space="preserve">сть и последовательность в них, </w:t>
      </w:r>
      <w:r w:rsidR="004B22CB" w:rsidRPr="004B22CB">
        <w:rPr>
          <w:rFonts w:ascii="Times New Roman" w:hAnsi="Times New Roman"/>
          <w:sz w:val="28"/>
        </w:rPr>
        <w:t xml:space="preserve">повышают стабильность </w:t>
      </w:r>
      <w:r w:rsidR="004B22CB">
        <w:rPr>
          <w:rFonts w:ascii="Times New Roman" w:hAnsi="Times New Roman"/>
          <w:sz w:val="28"/>
        </w:rPr>
        <w:t xml:space="preserve">процессуального </w:t>
      </w:r>
      <w:proofErr w:type="spellStart"/>
      <w:r w:rsidR="004B22CB">
        <w:rPr>
          <w:rFonts w:ascii="Times New Roman" w:hAnsi="Times New Roman"/>
          <w:sz w:val="28"/>
        </w:rPr>
        <w:t>правоприменения</w:t>
      </w:r>
      <w:proofErr w:type="spellEnd"/>
      <w:r w:rsidR="004B22CB">
        <w:rPr>
          <w:rFonts w:ascii="Times New Roman" w:hAnsi="Times New Roman"/>
          <w:sz w:val="28"/>
        </w:rPr>
        <w:t xml:space="preserve"> </w:t>
      </w:r>
      <w:r w:rsidR="004B22CB" w:rsidRPr="004B22CB">
        <w:rPr>
          <w:rFonts w:ascii="Times New Roman" w:hAnsi="Times New Roman"/>
          <w:sz w:val="28"/>
        </w:rPr>
        <w:t>и создают условия для пр</w:t>
      </w:r>
      <w:r w:rsidR="004B22CB">
        <w:rPr>
          <w:rFonts w:ascii="Times New Roman" w:hAnsi="Times New Roman"/>
          <w:sz w:val="28"/>
        </w:rPr>
        <w:t>екращения правовой неопределен</w:t>
      </w:r>
      <w:r w:rsidR="004B22CB" w:rsidRPr="004B22CB">
        <w:rPr>
          <w:rFonts w:ascii="Times New Roman" w:hAnsi="Times New Roman"/>
          <w:sz w:val="28"/>
        </w:rPr>
        <w:t>ности</w:t>
      </w:r>
      <w:r w:rsidR="006B3968">
        <w:rPr>
          <w:rStyle w:val="a6"/>
          <w:rFonts w:ascii="Times New Roman" w:hAnsi="Times New Roman"/>
          <w:sz w:val="28"/>
        </w:rPr>
        <w:footnoteReference w:id="6"/>
      </w:r>
      <w:r w:rsidR="004B22CB" w:rsidRPr="004B22CB">
        <w:rPr>
          <w:rFonts w:ascii="Times New Roman" w:hAnsi="Times New Roman"/>
          <w:sz w:val="28"/>
        </w:rPr>
        <w:t xml:space="preserve">. </w:t>
      </w:r>
    </w:p>
    <w:p w:rsidR="004B22CB" w:rsidRPr="004B22CB" w:rsidRDefault="004B22CB" w:rsidP="00014E1B">
      <w:pPr>
        <w:spacing w:after="0" w:line="360" w:lineRule="auto"/>
        <w:ind w:left="-426" w:firstLine="710"/>
        <w:jc w:val="both"/>
        <w:rPr>
          <w:rFonts w:ascii="Times New Roman" w:hAnsi="Times New Roman"/>
          <w:sz w:val="28"/>
        </w:rPr>
      </w:pPr>
      <w:r w:rsidRPr="004B22CB">
        <w:rPr>
          <w:rFonts w:ascii="Times New Roman" w:hAnsi="Times New Roman"/>
          <w:sz w:val="28"/>
        </w:rPr>
        <w:t>Понятие «срок» отно</w:t>
      </w:r>
      <w:r>
        <w:rPr>
          <w:rFonts w:ascii="Times New Roman" w:hAnsi="Times New Roman"/>
          <w:sz w:val="28"/>
        </w:rPr>
        <w:t>сится к доступным для всех пра</w:t>
      </w:r>
      <w:r w:rsidRPr="004B22CB">
        <w:rPr>
          <w:rFonts w:ascii="Times New Roman" w:hAnsi="Times New Roman"/>
          <w:sz w:val="28"/>
        </w:rPr>
        <w:t>вилам измерения, так как срок</w:t>
      </w:r>
      <w:r>
        <w:rPr>
          <w:rFonts w:ascii="Times New Roman" w:hAnsi="Times New Roman"/>
          <w:sz w:val="28"/>
        </w:rPr>
        <w:t xml:space="preserve"> производен от времени, которое </w:t>
      </w:r>
      <w:r w:rsidRPr="004B22CB">
        <w:rPr>
          <w:rFonts w:ascii="Times New Roman" w:hAnsi="Times New Roman"/>
          <w:sz w:val="28"/>
        </w:rPr>
        <w:t>существует объективно и не</w:t>
      </w:r>
      <w:r>
        <w:rPr>
          <w:rFonts w:ascii="Times New Roman" w:hAnsi="Times New Roman"/>
          <w:sz w:val="28"/>
        </w:rPr>
        <w:t xml:space="preserve"> зависит от сознания конкретных </w:t>
      </w:r>
      <w:r w:rsidRPr="004B22CB">
        <w:rPr>
          <w:rFonts w:ascii="Times New Roman" w:hAnsi="Times New Roman"/>
          <w:sz w:val="28"/>
        </w:rPr>
        <w:t xml:space="preserve">людей. Поэтому сроки </w:t>
      </w:r>
      <w:r>
        <w:rPr>
          <w:rFonts w:ascii="Times New Roman" w:hAnsi="Times New Roman"/>
          <w:sz w:val="28"/>
        </w:rPr>
        <w:t xml:space="preserve">в законе исчисляются временными </w:t>
      </w:r>
      <w:r w:rsidRPr="004B22CB">
        <w:rPr>
          <w:rFonts w:ascii="Times New Roman" w:hAnsi="Times New Roman"/>
          <w:sz w:val="28"/>
        </w:rPr>
        <w:t>категориями — часами, сут</w:t>
      </w:r>
      <w:r>
        <w:rPr>
          <w:rFonts w:ascii="Times New Roman" w:hAnsi="Times New Roman"/>
          <w:sz w:val="28"/>
        </w:rPr>
        <w:t xml:space="preserve">ками, месяцами. Но в отличие от </w:t>
      </w:r>
      <w:r w:rsidRPr="004B22CB">
        <w:rPr>
          <w:rFonts w:ascii="Times New Roman" w:hAnsi="Times New Roman"/>
          <w:sz w:val="28"/>
        </w:rPr>
        <w:t>времени, протекающего объективно, процессуаль</w:t>
      </w:r>
      <w:r>
        <w:rPr>
          <w:rFonts w:ascii="Times New Roman" w:hAnsi="Times New Roman"/>
          <w:sz w:val="28"/>
        </w:rPr>
        <w:t xml:space="preserve">ный срок и </w:t>
      </w:r>
      <w:r w:rsidRPr="004B22CB">
        <w:rPr>
          <w:rFonts w:ascii="Times New Roman" w:hAnsi="Times New Roman"/>
          <w:sz w:val="28"/>
        </w:rPr>
        <w:t>его исчисление устанавлива</w:t>
      </w:r>
      <w:r>
        <w:rPr>
          <w:rFonts w:ascii="Times New Roman" w:hAnsi="Times New Roman"/>
          <w:sz w:val="28"/>
        </w:rPr>
        <w:t>ются законодателем, а его несо</w:t>
      </w:r>
      <w:r w:rsidRPr="004B22CB">
        <w:rPr>
          <w:rFonts w:ascii="Times New Roman" w:hAnsi="Times New Roman"/>
          <w:sz w:val="28"/>
        </w:rPr>
        <w:t>блюдение влечет неблаго</w:t>
      </w:r>
      <w:r>
        <w:rPr>
          <w:rFonts w:ascii="Times New Roman" w:hAnsi="Times New Roman"/>
          <w:sz w:val="28"/>
        </w:rPr>
        <w:t xml:space="preserve">приятные негативные последствия </w:t>
      </w:r>
      <w:r w:rsidRPr="004B22CB">
        <w:rPr>
          <w:rFonts w:ascii="Times New Roman" w:hAnsi="Times New Roman"/>
          <w:sz w:val="28"/>
        </w:rPr>
        <w:t>как процессуального хар</w:t>
      </w:r>
      <w:r>
        <w:rPr>
          <w:rFonts w:ascii="Times New Roman" w:hAnsi="Times New Roman"/>
          <w:sz w:val="28"/>
        </w:rPr>
        <w:t xml:space="preserve">актера (напр., отказ в принятии </w:t>
      </w:r>
      <w:r w:rsidRPr="004B22CB">
        <w:rPr>
          <w:rFonts w:ascii="Times New Roman" w:hAnsi="Times New Roman"/>
          <w:sz w:val="28"/>
        </w:rPr>
        <w:t>жалобы из-за пропуска ср</w:t>
      </w:r>
      <w:r>
        <w:rPr>
          <w:rFonts w:ascii="Times New Roman" w:hAnsi="Times New Roman"/>
          <w:sz w:val="28"/>
        </w:rPr>
        <w:t>ока ее подачи), так и дисципли</w:t>
      </w:r>
      <w:r w:rsidRPr="004B22CB">
        <w:rPr>
          <w:rFonts w:ascii="Times New Roman" w:hAnsi="Times New Roman"/>
          <w:sz w:val="28"/>
        </w:rPr>
        <w:t>нарного (наказание должн</w:t>
      </w:r>
      <w:r>
        <w:rPr>
          <w:rFonts w:ascii="Times New Roman" w:hAnsi="Times New Roman"/>
          <w:sz w:val="28"/>
        </w:rPr>
        <w:t xml:space="preserve">остного лица за нарушение срока </w:t>
      </w:r>
      <w:r w:rsidRPr="004B22CB">
        <w:rPr>
          <w:rFonts w:ascii="Times New Roman" w:hAnsi="Times New Roman"/>
          <w:sz w:val="28"/>
        </w:rPr>
        <w:t>предъявления обвинения)</w:t>
      </w:r>
      <w:r>
        <w:rPr>
          <w:rFonts w:ascii="Times New Roman" w:hAnsi="Times New Roman"/>
          <w:sz w:val="28"/>
        </w:rPr>
        <w:t xml:space="preserve">. Законодатель всегда стремился </w:t>
      </w:r>
      <w:r w:rsidRPr="004B22CB">
        <w:rPr>
          <w:rFonts w:ascii="Times New Roman" w:hAnsi="Times New Roman"/>
          <w:sz w:val="28"/>
        </w:rPr>
        <w:t>к оптимизации процес</w:t>
      </w:r>
      <w:r>
        <w:rPr>
          <w:rFonts w:ascii="Times New Roman" w:hAnsi="Times New Roman"/>
          <w:sz w:val="28"/>
        </w:rPr>
        <w:t xml:space="preserve">суальных действий, устанавливая </w:t>
      </w:r>
      <w:r w:rsidRPr="004B22CB">
        <w:rPr>
          <w:rFonts w:ascii="Times New Roman" w:hAnsi="Times New Roman"/>
          <w:sz w:val="28"/>
        </w:rPr>
        <w:t>продолжительность сро</w:t>
      </w:r>
      <w:r>
        <w:rPr>
          <w:rFonts w:ascii="Times New Roman" w:hAnsi="Times New Roman"/>
          <w:sz w:val="28"/>
        </w:rPr>
        <w:t xml:space="preserve">ков для совершения определенных </w:t>
      </w:r>
      <w:r w:rsidRPr="004B22CB">
        <w:rPr>
          <w:rFonts w:ascii="Times New Roman" w:hAnsi="Times New Roman"/>
          <w:sz w:val="28"/>
        </w:rPr>
        <w:t>действий, в зависимости от сложности и з</w:t>
      </w:r>
      <w:r>
        <w:rPr>
          <w:rFonts w:ascii="Times New Roman" w:hAnsi="Times New Roman"/>
          <w:sz w:val="28"/>
        </w:rPr>
        <w:t xml:space="preserve">начимости самого </w:t>
      </w:r>
      <w:r w:rsidRPr="004B22CB">
        <w:rPr>
          <w:rFonts w:ascii="Times New Roman" w:hAnsi="Times New Roman"/>
          <w:sz w:val="28"/>
        </w:rPr>
        <w:t>действия.</w:t>
      </w:r>
    </w:p>
    <w:p w:rsidR="005E5298" w:rsidRDefault="005E5298" w:rsidP="004B22CB">
      <w:pPr>
        <w:spacing w:after="0" w:line="360" w:lineRule="auto"/>
        <w:ind w:firstLine="709"/>
        <w:jc w:val="both"/>
        <w:rPr>
          <w:rFonts w:ascii="Times New Roman" w:hAnsi="Times New Roman"/>
          <w:sz w:val="28"/>
        </w:rPr>
      </w:pPr>
    </w:p>
    <w:p w:rsidR="005E5298" w:rsidRDefault="005E5298" w:rsidP="004B22CB">
      <w:pPr>
        <w:spacing w:after="0" w:line="360" w:lineRule="auto"/>
        <w:ind w:firstLine="709"/>
        <w:jc w:val="both"/>
        <w:rPr>
          <w:rFonts w:ascii="Times New Roman" w:hAnsi="Times New Roman"/>
          <w:sz w:val="28"/>
        </w:rPr>
      </w:pPr>
    </w:p>
    <w:p w:rsidR="005E5298" w:rsidRPr="005E5298" w:rsidRDefault="005E5298" w:rsidP="00014E1B">
      <w:pPr>
        <w:spacing w:after="0" w:line="360" w:lineRule="auto"/>
        <w:ind w:left="-426" w:firstLine="852"/>
        <w:jc w:val="both"/>
        <w:rPr>
          <w:rFonts w:ascii="Times New Roman" w:hAnsi="Times New Roman"/>
          <w:b/>
          <w:sz w:val="28"/>
        </w:rPr>
      </w:pPr>
      <w:r w:rsidRPr="005E5298">
        <w:rPr>
          <w:rFonts w:ascii="Times New Roman" w:hAnsi="Times New Roman"/>
          <w:b/>
          <w:sz w:val="28"/>
        </w:rPr>
        <w:lastRenderedPageBreak/>
        <w:t>1.2.</w:t>
      </w:r>
      <w:r w:rsidRPr="005E5298">
        <w:rPr>
          <w:rFonts w:ascii="Times New Roman" w:hAnsi="Times New Roman"/>
          <w:b/>
          <w:sz w:val="28"/>
        </w:rPr>
        <w:tab/>
        <w:t>Классификация и правила исчисления процессуальных сроков</w:t>
      </w:r>
    </w:p>
    <w:p w:rsidR="005E5298" w:rsidRDefault="005E5298" w:rsidP="005E5298">
      <w:pPr>
        <w:spacing w:after="0" w:line="240" w:lineRule="auto"/>
        <w:ind w:firstLine="709"/>
        <w:jc w:val="both"/>
        <w:rPr>
          <w:rFonts w:ascii="Times New Roman" w:hAnsi="Times New Roman"/>
          <w:sz w:val="28"/>
        </w:rPr>
      </w:pPr>
    </w:p>
    <w:p w:rsid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t>Так как процессуальные сроки многочисленн</w:t>
      </w:r>
      <w:r>
        <w:rPr>
          <w:rFonts w:ascii="Times New Roman" w:hAnsi="Times New Roman"/>
          <w:sz w:val="28"/>
        </w:rPr>
        <w:t xml:space="preserve">ы и различны, появляется </w:t>
      </w:r>
      <w:r w:rsidRPr="0039338D">
        <w:rPr>
          <w:rFonts w:ascii="Times New Roman" w:hAnsi="Times New Roman"/>
          <w:sz w:val="28"/>
        </w:rPr>
        <w:t>необходимость их деления на виды,</w:t>
      </w:r>
      <w:r>
        <w:rPr>
          <w:rFonts w:ascii="Times New Roman" w:hAnsi="Times New Roman"/>
          <w:sz w:val="28"/>
        </w:rPr>
        <w:t xml:space="preserve"> что имеет большое практическое </w:t>
      </w:r>
      <w:r w:rsidRPr="0039338D">
        <w:rPr>
          <w:rFonts w:ascii="Times New Roman" w:hAnsi="Times New Roman"/>
          <w:sz w:val="28"/>
        </w:rPr>
        <w:t>значение. В связи с этим сущ</w:t>
      </w:r>
      <w:r>
        <w:rPr>
          <w:rFonts w:ascii="Times New Roman" w:hAnsi="Times New Roman"/>
          <w:sz w:val="28"/>
        </w:rPr>
        <w:t xml:space="preserve">ествуют различные классификации </w:t>
      </w:r>
      <w:r w:rsidRPr="0039338D">
        <w:rPr>
          <w:rFonts w:ascii="Times New Roman" w:hAnsi="Times New Roman"/>
          <w:sz w:val="28"/>
        </w:rPr>
        <w:t>процессуальных сроков</w:t>
      </w:r>
      <w:r>
        <w:rPr>
          <w:rFonts w:ascii="Times New Roman" w:hAnsi="Times New Roman"/>
          <w:sz w:val="28"/>
        </w:rPr>
        <w:t xml:space="preserve"> (см. таблицу 1.1.)</w:t>
      </w:r>
    </w:p>
    <w:p w:rsidR="0039338D" w:rsidRDefault="0039338D" w:rsidP="00014E1B">
      <w:pPr>
        <w:spacing w:after="0" w:line="360" w:lineRule="auto"/>
        <w:ind w:left="-426" w:firstLine="709"/>
        <w:jc w:val="both"/>
        <w:rPr>
          <w:rFonts w:ascii="Times New Roman" w:hAnsi="Times New Roman"/>
          <w:sz w:val="28"/>
        </w:rPr>
      </w:pPr>
      <w:r>
        <w:rPr>
          <w:rFonts w:ascii="Times New Roman" w:hAnsi="Times New Roman"/>
          <w:sz w:val="28"/>
        </w:rPr>
        <w:t xml:space="preserve">Таблица 1.1. – </w:t>
      </w:r>
      <w:r w:rsidR="00D116B0">
        <w:rPr>
          <w:rFonts w:ascii="Times New Roman" w:hAnsi="Times New Roman"/>
          <w:sz w:val="28"/>
        </w:rPr>
        <w:t>Общепринятая к</w:t>
      </w:r>
      <w:r>
        <w:rPr>
          <w:rFonts w:ascii="Times New Roman" w:hAnsi="Times New Roman"/>
          <w:sz w:val="28"/>
        </w:rPr>
        <w:t>лассификация процессуальных сроков</w:t>
      </w:r>
    </w:p>
    <w:tbl>
      <w:tblPr>
        <w:tblStyle w:val="a7"/>
        <w:tblW w:w="0" w:type="auto"/>
        <w:tblLook w:val="04A0" w:firstRow="1" w:lastRow="0" w:firstColumn="1" w:lastColumn="0" w:noHBand="0" w:noVBand="1"/>
      </w:tblPr>
      <w:tblGrid>
        <w:gridCol w:w="3085"/>
        <w:gridCol w:w="6202"/>
      </w:tblGrid>
      <w:tr w:rsidR="0039338D" w:rsidTr="0039338D">
        <w:tc>
          <w:tcPr>
            <w:tcW w:w="3085" w:type="dxa"/>
          </w:tcPr>
          <w:p w:rsidR="0039338D" w:rsidRDefault="0039338D" w:rsidP="0039338D">
            <w:pPr>
              <w:spacing w:line="276" w:lineRule="auto"/>
              <w:jc w:val="center"/>
              <w:rPr>
                <w:rFonts w:ascii="Times New Roman" w:hAnsi="Times New Roman"/>
                <w:sz w:val="28"/>
              </w:rPr>
            </w:pPr>
            <w:r>
              <w:rPr>
                <w:rFonts w:ascii="Times New Roman" w:hAnsi="Times New Roman"/>
                <w:sz w:val="28"/>
              </w:rPr>
              <w:t>Признак</w:t>
            </w:r>
          </w:p>
        </w:tc>
        <w:tc>
          <w:tcPr>
            <w:tcW w:w="6202" w:type="dxa"/>
          </w:tcPr>
          <w:p w:rsidR="0039338D" w:rsidRDefault="0039338D" w:rsidP="0039338D">
            <w:pPr>
              <w:spacing w:line="276" w:lineRule="auto"/>
              <w:jc w:val="center"/>
              <w:rPr>
                <w:rFonts w:ascii="Times New Roman" w:hAnsi="Times New Roman"/>
                <w:sz w:val="28"/>
              </w:rPr>
            </w:pPr>
            <w:r>
              <w:rPr>
                <w:rFonts w:ascii="Times New Roman" w:hAnsi="Times New Roman"/>
                <w:sz w:val="28"/>
              </w:rPr>
              <w:t>Виды</w:t>
            </w:r>
          </w:p>
        </w:tc>
      </w:tr>
      <w:tr w:rsidR="0039338D" w:rsidTr="0039338D">
        <w:tc>
          <w:tcPr>
            <w:tcW w:w="3085" w:type="dxa"/>
          </w:tcPr>
          <w:p w:rsidR="0039338D" w:rsidRDefault="0039338D" w:rsidP="0039338D">
            <w:pPr>
              <w:spacing w:line="276" w:lineRule="auto"/>
              <w:jc w:val="both"/>
              <w:rPr>
                <w:rFonts w:ascii="Times New Roman" w:hAnsi="Times New Roman"/>
                <w:sz w:val="28"/>
              </w:rPr>
            </w:pPr>
            <w:r>
              <w:rPr>
                <w:rFonts w:ascii="Times New Roman" w:hAnsi="Times New Roman"/>
                <w:sz w:val="28"/>
              </w:rPr>
              <w:t>Способ исчисления</w:t>
            </w:r>
          </w:p>
        </w:tc>
        <w:tc>
          <w:tcPr>
            <w:tcW w:w="6202" w:type="dxa"/>
          </w:tcPr>
          <w:p w:rsidR="0039338D" w:rsidRDefault="0039338D" w:rsidP="0039338D">
            <w:pPr>
              <w:spacing w:line="276" w:lineRule="auto"/>
              <w:jc w:val="both"/>
              <w:rPr>
                <w:rFonts w:ascii="Times New Roman" w:hAnsi="Times New Roman"/>
                <w:sz w:val="28"/>
              </w:rPr>
            </w:pPr>
            <w:r>
              <w:rPr>
                <w:rFonts w:ascii="Times New Roman" w:hAnsi="Times New Roman"/>
                <w:sz w:val="28"/>
              </w:rPr>
              <w:t xml:space="preserve">- </w:t>
            </w:r>
            <w:proofErr w:type="gramStart"/>
            <w:r w:rsidRPr="0039338D">
              <w:rPr>
                <w:rFonts w:ascii="Times New Roman" w:hAnsi="Times New Roman"/>
                <w:sz w:val="28"/>
              </w:rPr>
              <w:t>исчисляемые</w:t>
            </w:r>
            <w:proofErr w:type="gramEnd"/>
            <w:r w:rsidRPr="0039338D">
              <w:rPr>
                <w:rFonts w:ascii="Times New Roman" w:hAnsi="Times New Roman"/>
                <w:sz w:val="28"/>
              </w:rPr>
              <w:t xml:space="preserve"> определенными периодами времени; </w:t>
            </w:r>
          </w:p>
          <w:p w:rsidR="0039338D" w:rsidRDefault="0039338D" w:rsidP="0039338D">
            <w:pPr>
              <w:spacing w:line="276" w:lineRule="auto"/>
              <w:jc w:val="both"/>
              <w:rPr>
                <w:rFonts w:ascii="Times New Roman" w:hAnsi="Times New Roman"/>
                <w:sz w:val="28"/>
              </w:rPr>
            </w:pPr>
            <w:r>
              <w:rPr>
                <w:rFonts w:ascii="Times New Roman" w:hAnsi="Times New Roman"/>
                <w:sz w:val="28"/>
              </w:rPr>
              <w:t xml:space="preserve">- </w:t>
            </w:r>
            <w:r w:rsidRPr="0039338D">
              <w:rPr>
                <w:rFonts w:ascii="Times New Roman" w:hAnsi="Times New Roman"/>
                <w:sz w:val="28"/>
              </w:rPr>
              <w:t xml:space="preserve">определяемые точной календарной датой совершения процессуального действия; </w:t>
            </w:r>
          </w:p>
          <w:p w:rsidR="0039338D" w:rsidRDefault="0039338D" w:rsidP="0039338D">
            <w:pPr>
              <w:spacing w:line="276" w:lineRule="auto"/>
              <w:jc w:val="both"/>
              <w:rPr>
                <w:rFonts w:ascii="Times New Roman" w:hAnsi="Times New Roman"/>
                <w:sz w:val="28"/>
              </w:rPr>
            </w:pPr>
            <w:r>
              <w:rPr>
                <w:rFonts w:ascii="Times New Roman" w:hAnsi="Times New Roman"/>
                <w:sz w:val="28"/>
              </w:rPr>
              <w:t xml:space="preserve">- </w:t>
            </w:r>
            <w:r w:rsidRPr="0039338D">
              <w:rPr>
                <w:rFonts w:ascii="Times New Roman" w:hAnsi="Times New Roman"/>
                <w:sz w:val="28"/>
              </w:rPr>
              <w:t>определяемые местом, которое они занимают среди процессуальных регламентируемых действий</w:t>
            </w:r>
            <w:r>
              <w:rPr>
                <w:rFonts w:ascii="Times New Roman" w:hAnsi="Times New Roman"/>
                <w:sz w:val="28"/>
              </w:rPr>
              <w:t>.</w:t>
            </w:r>
          </w:p>
        </w:tc>
      </w:tr>
      <w:tr w:rsidR="0039338D" w:rsidTr="0039338D">
        <w:tc>
          <w:tcPr>
            <w:tcW w:w="3085" w:type="dxa"/>
          </w:tcPr>
          <w:p w:rsidR="0039338D" w:rsidRDefault="0039338D" w:rsidP="0039338D">
            <w:pPr>
              <w:spacing w:line="276" w:lineRule="auto"/>
              <w:jc w:val="both"/>
              <w:rPr>
                <w:rFonts w:ascii="Times New Roman" w:hAnsi="Times New Roman"/>
                <w:sz w:val="28"/>
              </w:rPr>
            </w:pPr>
            <w:r>
              <w:rPr>
                <w:rFonts w:ascii="Times New Roman" w:hAnsi="Times New Roman"/>
                <w:sz w:val="28"/>
              </w:rPr>
              <w:t>Адресность</w:t>
            </w:r>
          </w:p>
        </w:tc>
        <w:tc>
          <w:tcPr>
            <w:tcW w:w="6202" w:type="dxa"/>
          </w:tcPr>
          <w:p w:rsidR="0039338D" w:rsidRDefault="0039338D" w:rsidP="0039338D">
            <w:pPr>
              <w:spacing w:line="276" w:lineRule="auto"/>
              <w:jc w:val="both"/>
              <w:rPr>
                <w:rFonts w:ascii="Times New Roman" w:hAnsi="Times New Roman"/>
                <w:sz w:val="28"/>
              </w:rPr>
            </w:pPr>
            <w:r>
              <w:rPr>
                <w:rFonts w:ascii="Times New Roman" w:hAnsi="Times New Roman"/>
                <w:sz w:val="28"/>
              </w:rPr>
              <w:t xml:space="preserve">- </w:t>
            </w:r>
            <w:r w:rsidRPr="0039338D">
              <w:rPr>
                <w:rFonts w:ascii="Times New Roman" w:hAnsi="Times New Roman"/>
                <w:sz w:val="28"/>
              </w:rPr>
              <w:t xml:space="preserve">сроки, обращенные к лицам, участвующим в деле, в основном предназначенные для осуществления субъективных процессуальных прав; </w:t>
            </w:r>
          </w:p>
          <w:p w:rsidR="0039338D" w:rsidRDefault="0039338D" w:rsidP="0039338D">
            <w:pPr>
              <w:spacing w:line="276" w:lineRule="auto"/>
              <w:jc w:val="both"/>
              <w:rPr>
                <w:rFonts w:ascii="Times New Roman" w:hAnsi="Times New Roman"/>
                <w:sz w:val="28"/>
              </w:rPr>
            </w:pPr>
            <w:r>
              <w:rPr>
                <w:rFonts w:ascii="Times New Roman" w:hAnsi="Times New Roman"/>
                <w:sz w:val="28"/>
              </w:rPr>
              <w:t xml:space="preserve">- сроки, обращенные </w:t>
            </w:r>
            <w:r w:rsidRPr="0039338D">
              <w:rPr>
                <w:rFonts w:ascii="Times New Roman" w:hAnsi="Times New Roman"/>
                <w:sz w:val="28"/>
              </w:rPr>
              <w:t>к участникам процесса (свидетелям, экспертам, переводчикам и др.);</w:t>
            </w:r>
          </w:p>
          <w:p w:rsidR="0039338D" w:rsidRDefault="0039338D" w:rsidP="0039338D">
            <w:pPr>
              <w:spacing w:line="276" w:lineRule="auto"/>
              <w:jc w:val="both"/>
              <w:rPr>
                <w:rFonts w:ascii="Times New Roman" w:hAnsi="Times New Roman"/>
                <w:sz w:val="28"/>
              </w:rPr>
            </w:pPr>
            <w:r>
              <w:rPr>
                <w:rFonts w:ascii="Times New Roman" w:hAnsi="Times New Roman"/>
                <w:sz w:val="28"/>
              </w:rPr>
              <w:t>- сроки, обращенные</w:t>
            </w:r>
            <w:r w:rsidRPr="0039338D">
              <w:rPr>
                <w:rFonts w:ascii="Times New Roman" w:hAnsi="Times New Roman"/>
                <w:sz w:val="28"/>
              </w:rPr>
              <w:t xml:space="preserve"> к суду, судье, секретарю судебного заседания</w:t>
            </w:r>
            <w:r>
              <w:rPr>
                <w:rFonts w:ascii="Times New Roman" w:hAnsi="Times New Roman"/>
                <w:sz w:val="28"/>
              </w:rPr>
              <w:t>.</w:t>
            </w:r>
          </w:p>
        </w:tc>
      </w:tr>
      <w:tr w:rsidR="0039338D" w:rsidTr="0039338D">
        <w:tc>
          <w:tcPr>
            <w:tcW w:w="3085" w:type="dxa"/>
          </w:tcPr>
          <w:p w:rsidR="0039338D" w:rsidRDefault="0039338D" w:rsidP="0039338D">
            <w:pPr>
              <w:spacing w:line="276" w:lineRule="auto"/>
              <w:jc w:val="both"/>
              <w:rPr>
                <w:rFonts w:ascii="Times New Roman" w:hAnsi="Times New Roman"/>
                <w:sz w:val="28"/>
              </w:rPr>
            </w:pPr>
            <w:r>
              <w:rPr>
                <w:rFonts w:ascii="Times New Roman" w:hAnsi="Times New Roman"/>
                <w:sz w:val="28"/>
              </w:rPr>
              <w:t>Субъект установления</w:t>
            </w:r>
          </w:p>
        </w:tc>
        <w:tc>
          <w:tcPr>
            <w:tcW w:w="6202" w:type="dxa"/>
          </w:tcPr>
          <w:p w:rsidR="0039338D" w:rsidRDefault="0039338D" w:rsidP="0039338D">
            <w:pPr>
              <w:spacing w:line="276" w:lineRule="auto"/>
              <w:jc w:val="both"/>
              <w:rPr>
                <w:rFonts w:ascii="Times New Roman" w:hAnsi="Times New Roman"/>
                <w:sz w:val="28"/>
              </w:rPr>
            </w:pPr>
            <w:r>
              <w:rPr>
                <w:rFonts w:ascii="Times New Roman" w:hAnsi="Times New Roman"/>
                <w:sz w:val="28"/>
              </w:rPr>
              <w:t>- сроки, устанавливаемые судом;</w:t>
            </w:r>
          </w:p>
          <w:p w:rsidR="0039338D" w:rsidRDefault="0039338D" w:rsidP="0039338D">
            <w:pPr>
              <w:spacing w:line="276" w:lineRule="auto"/>
              <w:jc w:val="both"/>
              <w:rPr>
                <w:rFonts w:ascii="Times New Roman" w:hAnsi="Times New Roman"/>
                <w:sz w:val="28"/>
              </w:rPr>
            </w:pPr>
            <w:r>
              <w:rPr>
                <w:rFonts w:ascii="Times New Roman" w:hAnsi="Times New Roman"/>
                <w:sz w:val="28"/>
              </w:rPr>
              <w:t xml:space="preserve">- сроки, исчисляемые законом. </w:t>
            </w:r>
          </w:p>
        </w:tc>
      </w:tr>
    </w:tbl>
    <w:p w:rsidR="0039338D" w:rsidRDefault="0039338D" w:rsidP="0039338D">
      <w:pPr>
        <w:spacing w:after="0" w:line="360" w:lineRule="auto"/>
        <w:ind w:firstLine="709"/>
        <w:jc w:val="both"/>
        <w:rPr>
          <w:rFonts w:ascii="Times New Roman" w:hAnsi="Times New Roman"/>
          <w:sz w:val="28"/>
        </w:rPr>
      </w:pPr>
    </w:p>
    <w:p w:rsidR="0039338D" w:rsidRP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t>Процессуальные сроки регламен</w:t>
      </w:r>
      <w:r>
        <w:rPr>
          <w:rFonts w:ascii="Times New Roman" w:hAnsi="Times New Roman"/>
          <w:sz w:val="28"/>
        </w:rPr>
        <w:t xml:space="preserve">тируют срочность процессуальной </w:t>
      </w:r>
      <w:r w:rsidRPr="0039338D">
        <w:rPr>
          <w:rFonts w:ascii="Times New Roman" w:hAnsi="Times New Roman"/>
          <w:sz w:val="28"/>
        </w:rPr>
        <w:t>деятельности субъектов гражданского судопроизводства, а их обязательность</w:t>
      </w:r>
      <w:r>
        <w:rPr>
          <w:rFonts w:ascii="Times New Roman" w:hAnsi="Times New Roman"/>
          <w:sz w:val="28"/>
        </w:rPr>
        <w:t xml:space="preserve"> </w:t>
      </w:r>
      <w:r w:rsidRPr="0039338D">
        <w:rPr>
          <w:rFonts w:ascii="Times New Roman" w:hAnsi="Times New Roman"/>
          <w:sz w:val="28"/>
        </w:rPr>
        <w:t>гарантируется различными гражданскими процессуальными санкциями.</w:t>
      </w:r>
    </w:p>
    <w:p w:rsidR="0039338D" w:rsidRP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t>Можно выделить следующие виды процессуальных сроков:</w:t>
      </w:r>
    </w:p>
    <w:p w:rsidR="0039338D" w:rsidRP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t xml:space="preserve">- сроки, установленные законом – </w:t>
      </w:r>
      <w:r>
        <w:rPr>
          <w:rFonts w:ascii="Times New Roman" w:hAnsi="Times New Roman"/>
          <w:sz w:val="28"/>
        </w:rPr>
        <w:t xml:space="preserve">сроки совершения процессуальных </w:t>
      </w:r>
      <w:r w:rsidRPr="0039338D">
        <w:rPr>
          <w:rFonts w:ascii="Times New Roman" w:hAnsi="Times New Roman"/>
          <w:sz w:val="28"/>
        </w:rPr>
        <w:t>действий судом;</w:t>
      </w:r>
    </w:p>
    <w:p w:rsidR="0039338D" w:rsidRP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lastRenderedPageBreak/>
        <w:t xml:space="preserve">- сроки совершения процессуальных </w:t>
      </w:r>
      <w:r>
        <w:rPr>
          <w:rFonts w:ascii="Times New Roman" w:hAnsi="Times New Roman"/>
          <w:sz w:val="28"/>
        </w:rPr>
        <w:t xml:space="preserve">действий лицами, участвующими в </w:t>
      </w:r>
      <w:r w:rsidRPr="0039338D">
        <w:rPr>
          <w:rFonts w:ascii="Times New Roman" w:hAnsi="Times New Roman"/>
          <w:sz w:val="28"/>
        </w:rPr>
        <w:t>деле;</w:t>
      </w:r>
    </w:p>
    <w:p w:rsidR="0039338D" w:rsidRP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t xml:space="preserve">- сроки, назначенные судом – </w:t>
      </w:r>
      <w:r>
        <w:rPr>
          <w:rFonts w:ascii="Times New Roman" w:hAnsi="Times New Roman"/>
          <w:sz w:val="28"/>
        </w:rPr>
        <w:t xml:space="preserve">сроки совершения процессуальных </w:t>
      </w:r>
      <w:r w:rsidRPr="0039338D">
        <w:rPr>
          <w:rFonts w:ascii="Times New Roman" w:hAnsi="Times New Roman"/>
          <w:sz w:val="28"/>
        </w:rPr>
        <w:t>действий лицами, участвующими в деле;</w:t>
      </w:r>
    </w:p>
    <w:p w:rsidR="0039338D" w:rsidRP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t>- сроки для выполнения распоряжений суда лицами, не участвующими в</w:t>
      </w:r>
      <w:r>
        <w:rPr>
          <w:rFonts w:ascii="Times New Roman" w:hAnsi="Times New Roman"/>
          <w:sz w:val="28"/>
        </w:rPr>
        <w:t xml:space="preserve"> </w:t>
      </w:r>
      <w:r w:rsidRPr="0039338D">
        <w:rPr>
          <w:rFonts w:ascii="Times New Roman" w:hAnsi="Times New Roman"/>
          <w:sz w:val="28"/>
        </w:rPr>
        <w:t>деле;</w:t>
      </w:r>
    </w:p>
    <w:p w:rsidR="0039338D" w:rsidRP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t>В сроках, исчисляемых опреде</w:t>
      </w:r>
      <w:r>
        <w:rPr>
          <w:rFonts w:ascii="Times New Roman" w:hAnsi="Times New Roman"/>
          <w:sz w:val="28"/>
        </w:rPr>
        <w:t xml:space="preserve">ленным периодом времени, точный </w:t>
      </w:r>
      <w:r w:rsidRPr="0039338D">
        <w:rPr>
          <w:rFonts w:ascii="Times New Roman" w:hAnsi="Times New Roman"/>
          <w:sz w:val="28"/>
        </w:rPr>
        <w:t>момент процессуального действия не устанавливается. В связи с этим</w:t>
      </w:r>
      <w:r>
        <w:rPr>
          <w:rFonts w:ascii="Times New Roman" w:hAnsi="Times New Roman"/>
          <w:sz w:val="28"/>
        </w:rPr>
        <w:t xml:space="preserve"> </w:t>
      </w:r>
      <w:r w:rsidRPr="0039338D">
        <w:rPr>
          <w:rFonts w:ascii="Times New Roman" w:hAnsi="Times New Roman"/>
          <w:sz w:val="28"/>
        </w:rPr>
        <w:t>заинтересованное лицо вправе совершить какое-либо действие в любой</w:t>
      </w:r>
      <w:r>
        <w:rPr>
          <w:rFonts w:ascii="Times New Roman" w:hAnsi="Times New Roman"/>
          <w:sz w:val="28"/>
        </w:rPr>
        <w:t xml:space="preserve"> </w:t>
      </w:r>
      <w:r w:rsidRPr="0039338D">
        <w:rPr>
          <w:rFonts w:ascii="Times New Roman" w:hAnsi="Times New Roman"/>
          <w:sz w:val="28"/>
        </w:rPr>
        <w:t>промежуток времени. Подобные сроки исчисляются днями, месяцами, годами.</w:t>
      </w:r>
    </w:p>
    <w:p w:rsidR="0039338D" w:rsidRP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t>Окончание сроков происходит в 24 ча</w:t>
      </w:r>
      <w:r>
        <w:rPr>
          <w:rFonts w:ascii="Times New Roman" w:hAnsi="Times New Roman"/>
          <w:sz w:val="28"/>
        </w:rPr>
        <w:t xml:space="preserve">са конечного дня установленного </w:t>
      </w:r>
      <w:r w:rsidRPr="0039338D">
        <w:rPr>
          <w:rFonts w:ascii="Times New Roman" w:hAnsi="Times New Roman"/>
          <w:sz w:val="28"/>
        </w:rPr>
        <w:t>периода. Если окончание срока приходится на нерабочий день, то днем</w:t>
      </w:r>
      <w:r>
        <w:rPr>
          <w:rFonts w:ascii="Times New Roman" w:hAnsi="Times New Roman"/>
          <w:sz w:val="28"/>
        </w:rPr>
        <w:t xml:space="preserve"> </w:t>
      </w:r>
      <w:r w:rsidRPr="0039338D">
        <w:rPr>
          <w:rFonts w:ascii="Times New Roman" w:hAnsi="Times New Roman"/>
          <w:sz w:val="28"/>
        </w:rPr>
        <w:t>окончания срока считается следующий за этим днем рабочий день.</w:t>
      </w:r>
    </w:p>
    <w:p w:rsidR="0039338D" w:rsidRP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t>Сроки, определяемые точной календар</w:t>
      </w:r>
      <w:r>
        <w:rPr>
          <w:rFonts w:ascii="Times New Roman" w:hAnsi="Times New Roman"/>
          <w:sz w:val="28"/>
        </w:rPr>
        <w:t xml:space="preserve">ной датой, исчисляются днями. С </w:t>
      </w:r>
      <w:r w:rsidRPr="0039338D">
        <w:rPr>
          <w:rFonts w:ascii="Times New Roman" w:hAnsi="Times New Roman"/>
          <w:sz w:val="28"/>
        </w:rPr>
        <w:t>окончанием соответствующего дня заканчивается и процессуальный срок.</w:t>
      </w:r>
    </w:p>
    <w:p w:rsidR="0039338D" w:rsidRP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t>В сроках, определяемых местом, которое они занимают сре</w:t>
      </w:r>
      <w:r>
        <w:rPr>
          <w:rFonts w:ascii="Times New Roman" w:hAnsi="Times New Roman"/>
          <w:sz w:val="28"/>
        </w:rPr>
        <w:t xml:space="preserve">ди </w:t>
      </w:r>
      <w:r w:rsidRPr="0039338D">
        <w:rPr>
          <w:rFonts w:ascii="Times New Roman" w:hAnsi="Times New Roman"/>
          <w:sz w:val="28"/>
        </w:rPr>
        <w:t>процессуальных регламентируемых действий, действие должно произойти</w:t>
      </w:r>
      <w:r>
        <w:rPr>
          <w:rFonts w:ascii="Times New Roman" w:hAnsi="Times New Roman"/>
          <w:sz w:val="28"/>
        </w:rPr>
        <w:t xml:space="preserve"> </w:t>
      </w:r>
      <w:r w:rsidRPr="0039338D">
        <w:rPr>
          <w:rFonts w:ascii="Times New Roman" w:hAnsi="Times New Roman"/>
          <w:sz w:val="28"/>
        </w:rPr>
        <w:t>после совершения какого-либо действия и (или) до совершения другого</w:t>
      </w:r>
      <w:r>
        <w:rPr>
          <w:rFonts w:ascii="Times New Roman" w:hAnsi="Times New Roman"/>
          <w:sz w:val="28"/>
        </w:rPr>
        <w:t xml:space="preserve"> действия</w:t>
      </w:r>
      <w:r w:rsidR="006B3968">
        <w:rPr>
          <w:rStyle w:val="a6"/>
          <w:rFonts w:ascii="Times New Roman" w:hAnsi="Times New Roman"/>
          <w:sz w:val="28"/>
        </w:rPr>
        <w:footnoteReference w:id="7"/>
      </w:r>
      <w:r w:rsidRPr="0039338D">
        <w:rPr>
          <w:rFonts w:ascii="Times New Roman" w:hAnsi="Times New Roman"/>
          <w:sz w:val="28"/>
        </w:rPr>
        <w:t>.</w:t>
      </w:r>
    </w:p>
    <w:p w:rsidR="0039338D" w:rsidRP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t>Сроки, адресованные лицам,</w:t>
      </w:r>
      <w:r>
        <w:rPr>
          <w:rFonts w:ascii="Times New Roman" w:hAnsi="Times New Roman"/>
          <w:sz w:val="28"/>
        </w:rPr>
        <w:t xml:space="preserve"> участвующим в деле, в основном </w:t>
      </w:r>
      <w:r w:rsidRPr="0039338D">
        <w:rPr>
          <w:rFonts w:ascii="Times New Roman" w:hAnsi="Times New Roman"/>
          <w:sz w:val="28"/>
        </w:rPr>
        <w:t>предназначены для осуществления субъективных процессуальных прав.</w:t>
      </w:r>
    </w:p>
    <w:p w:rsidR="0039338D" w:rsidRP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t>Исчисление сроков, адресованных у</w:t>
      </w:r>
      <w:r>
        <w:rPr>
          <w:rFonts w:ascii="Times New Roman" w:hAnsi="Times New Roman"/>
          <w:sz w:val="28"/>
        </w:rPr>
        <w:t xml:space="preserve">частникам процесса (свидетелям, </w:t>
      </w:r>
      <w:r w:rsidRPr="0039338D">
        <w:rPr>
          <w:rFonts w:ascii="Times New Roman" w:hAnsi="Times New Roman"/>
          <w:sz w:val="28"/>
        </w:rPr>
        <w:t>экспертам, переводчикам и др.) служит основанием для применения к</w:t>
      </w:r>
      <w:r>
        <w:rPr>
          <w:rFonts w:ascii="Times New Roman" w:hAnsi="Times New Roman"/>
          <w:sz w:val="28"/>
        </w:rPr>
        <w:t xml:space="preserve"> </w:t>
      </w:r>
      <w:r w:rsidRPr="0039338D">
        <w:rPr>
          <w:rFonts w:ascii="Times New Roman" w:hAnsi="Times New Roman"/>
          <w:sz w:val="28"/>
        </w:rPr>
        <w:t>виновным лицам гражданских процессуальных санкций, но при этом не</w:t>
      </w:r>
      <w:r>
        <w:rPr>
          <w:rFonts w:ascii="Times New Roman" w:hAnsi="Times New Roman"/>
          <w:sz w:val="28"/>
        </w:rPr>
        <w:t xml:space="preserve"> </w:t>
      </w:r>
      <w:r w:rsidRPr="0039338D">
        <w:rPr>
          <w:rFonts w:ascii="Times New Roman" w:hAnsi="Times New Roman"/>
          <w:sz w:val="28"/>
        </w:rPr>
        <w:t>освобождает их от исполнения соответствующей обязанности.</w:t>
      </w:r>
    </w:p>
    <w:p w:rsid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lastRenderedPageBreak/>
        <w:t>Сроки, адресованные суду, судье</w:t>
      </w:r>
      <w:r>
        <w:rPr>
          <w:rFonts w:ascii="Times New Roman" w:hAnsi="Times New Roman"/>
          <w:sz w:val="28"/>
        </w:rPr>
        <w:t xml:space="preserve">, секретарю судебного заседания </w:t>
      </w:r>
      <w:r w:rsidRPr="0039338D">
        <w:rPr>
          <w:rFonts w:ascii="Times New Roman" w:hAnsi="Times New Roman"/>
          <w:sz w:val="28"/>
        </w:rPr>
        <w:t>предусмотрены с целью совершения отдельных процессуальных актов (сроки</w:t>
      </w:r>
      <w:r>
        <w:rPr>
          <w:rFonts w:ascii="Times New Roman" w:hAnsi="Times New Roman"/>
          <w:sz w:val="28"/>
        </w:rPr>
        <w:t xml:space="preserve"> </w:t>
      </w:r>
      <w:r w:rsidRPr="0039338D">
        <w:rPr>
          <w:rFonts w:ascii="Times New Roman" w:hAnsi="Times New Roman"/>
          <w:sz w:val="28"/>
        </w:rPr>
        <w:t>выполнения судебных поручений, срок изготовления судебного приговора)</w:t>
      </w:r>
      <w:r>
        <w:rPr>
          <w:rFonts w:ascii="Times New Roman" w:hAnsi="Times New Roman"/>
          <w:sz w:val="28"/>
        </w:rPr>
        <w:t>.</w:t>
      </w:r>
    </w:p>
    <w:p w:rsidR="0039338D" w:rsidRP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t>Сроки для совершения процессуальн</w:t>
      </w:r>
      <w:r>
        <w:rPr>
          <w:rFonts w:ascii="Times New Roman" w:hAnsi="Times New Roman"/>
          <w:sz w:val="28"/>
        </w:rPr>
        <w:t xml:space="preserve">ых действий определяются датой, </w:t>
      </w:r>
      <w:r w:rsidRPr="0039338D">
        <w:rPr>
          <w:rFonts w:ascii="Times New Roman" w:hAnsi="Times New Roman"/>
          <w:sz w:val="28"/>
        </w:rPr>
        <w:t>указанием на событие, которое обязательно должно наступить, или периодом</w:t>
      </w:r>
      <w:r>
        <w:rPr>
          <w:rFonts w:ascii="Times New Roman" w:hAnsi="Times New Roman"/>
          <w:sz w:val="28"/>
        </w:rPr>
        <w:t xml:space="preserve"> </w:t>
      </w:r>
      <w:r w:rsidRPr="0039338D">
        <w:rPr>
          <w:rFonts w:ascii="Times New Roman" w:hAnsi="Times New Roman"/>
          <w:sz w:val="28"/>
        </w:rPr>
        <w:t>времени. В последнем случае действие может быть совершено на протяжении</w:t>
      </w:r>
      <w:r>
        <w:rPr>
          <w:rFonts w:ascii="Times New Roman" w:hAnsi="Times New Roman"/>
          <w:sz w:val="28"/>
        </w:rPr>
        <w:t xml:space="preserve"> </w:t>
      </w:r>
      <w:r w:rsidRPr="0039338D">
        <w:rPr>
          <w:rFonts w:ascii="Times New Roman" w:hAnsi="Times New Roman"/>
          <w:sz w:val="28"/>
        </w:rPr>
        <w:t>всего периода.</w:t>
      </w:r>
    </w:p>
    <w:p w:rsidR="0039338D" w:rsidRPr="0039338D" w:rsidRDefault="0039338D" w:rsidP="006B3968">
      <w:pPr>
        <w:spacing w:after="0" w:line="360" w:lineRule="auto"/>
        <w:ind w:left="-426" w:firstLine="709"/>
        <w:jc w:val="both"/>
        <w:rPr>
          <w:rFonts w:ascii="Times New Roman" w:hAnsi="Times New Roman"/>
          <w:sz w:val="28"/>
        </w:rPr>
      </w:pPr>
      <w:r w:rsidRPr="0039338D">
        <w:rPr>
          <w:rFonts w:ascii="Times New Roman" w:hAnsi="Times New Roman"/>
          <w:sz w:val="28"/>
        </w:rPr>
        <w:t>К примеру, обозначение срока точной</w:t>
      </w:r>
      <w:r>
        <w:rPr>
          <w:rFonts w:ascii="Times New Roman" w:hAnsi="Times New Roman"/>
          <w:sz w:val="28"/>
        </w:rPr>
        <w:t xml:space="preserve"> календарной датой необходимо в </w:t>
      </w:r>
      <w:r w:rsidRPr="0039338D">
        <w:rPr>
          <w:rFonts w:ascii="Times New Roman" w:hAnsi="Times New Roman"/>
          <w:sz w:val="28"/>
        </w:rPr>
        <w:t>случае, предустановленном ст. 169 Гражданского процессуального кодекса</w:t>
      </w:r>
      <w:r>
        <w:rPr>
          <w:rFonts w:ascii="Times New Roman" w:hAnsi="Times New Roman"/>
          <w:sz w:val="28"/>
        </w:rPr>
        <w:t xml:space="preserve"> </w:t>
      </w:r>
      <w:r w:rsidRPr="0039338D">
        <w:rPr>
          <w:rFonts w:ascii="Times New Roman" w:hAnsi="Times New Roman"/>
          <w:sz w:val="28"/>
        </w:rPr>
        <w:t>Российской Федерации от 14.11.2002 № 138-ФЗ, в соответствии с которой суд,</w:t>
      </w:r>
      <w:r>
        <w:rPr>
          <w:rFonts w:ascii="Times New Roman" w:hAnsi="Times New Roman"/>
          <w:sz w:val="28"/>
        </w:rPr>
        <w:t xml:space="preserve"> </w:t>
      </w:r>
      <w:r w:rsidRPr="0039338D">
        <w:rPr>
          <w:rFonts w:ascii="Times New Roman" w:hAnsi="Times New Roman"/>
          <w:sz w:val="28"/>
        </w:rPr>
        <w:t>откладывая разбирательство дела, обязан назначить день нового судебного</w:t>
      </w:r>
      <w:r>
        <w:rPr>
          <w:rFonts w:ascii="Times New Roman" w:hAnsi="Times New Roman"/>
          <w:sz w:val="28"/>
        </w:rPr>
        <w:t xml:space="preserve"> </w:t>
      </w:r>
      <w:r w:rsidRPr="0039338D">
        <w:rPr>
          <w:rFonts w:ascii="Times New Roman" w:hAnsi="Times New Roman"/>
          <w:sz w:val="28"/>
        </w:rPr>
        <w:t>заседания с учетом времени, необходимого для вызова лиц, участвующих в</w:t>
      </w:r>
      <w:r>
        <w:rPr>
          <w:rFonts w:ascii="Times New Roman" w:hAnsi="Times New Roman"/>
          <w:sz w:val="28"/>
        </w:rPr>
        <w:t xml:space="preserve"> </w:t>
      </w:r>
      <w:r w:rsidRPr="0039338D">
        <w:rPr>
          <w:rFonts w:ascii="Times New Roman" w:hAnsi="Times New Roman"/>
          <w:sz w:val="28"/>
        </w:rPr>
        <w:t xml:space="preserve">деле, </w:t>
      </w:r>
      <w:r w:rsidR="006B3968">
        <w:rPr>
          <w:rFonts w:ascii="Times New Roman" w:hAnsi="Times New Roman"/>
          <w:sz w:val="28"/>
        </w:rPr>
        <w:t xml:space="preserve">или истребования доказательств. </w:t>
      </w:r>
      <w:r w:rsidRPr="0039338D">
        <w:rPr>
          <w:rFonts w:ascii="Times New Roman" w:hAnsi="Times New Roman"/>
          <w:sz w:val="28"/>
        </w:rPr>
        <w:t>Значительной социально-</w:t>
      </w:r>
      <w:r>
        <w:rPr>
          <w:rFonts w:ascii="Times New Roman" w:hAnsi="Times New Roman"/>
          <w:sz w:val="28"/>
        </w:rPr>
        <w:t xml:space="preserve">правовой проблемой современного </w:t>
      </w:r>
      <w:r w:rsidRPr="0039338D">
        <w:rPr>
          <w:rFonts w:ascii="Times New Roman" w:hAnsi="Times New Roman"/>
          <w:sz w:val="28"/>
        </w:rPr>
        <w:t>правопорядка в судебной практике является нарушение таких сроков. Плохо</w:t>
      </w:r>
      <w:r>
        <w:rPr>
          <w:rFonts w:ascii="Times New Roman" w:hAnsi="Times New Roman"/>
          <w:sz w:val="28"/>
        </w:rPr>
        <w:t xml:space="preserve"> </w:t>
      </w:r>
      <w:r w:rsidRPr="0039338D">
        <w:rPr>
          <w:rFonts w:ascii="Times New Roman" w:hAnsi="Times New Roman"/>
          <w:sz w:val="28"/>
        </w:rPr>
        <w:t>проводимая подготовка дел к суд</w:t>
      </w:r>
      <w:r>
        <w:rPr>
          <w:rFonts w:ascii="Times New Roman" w:hAnsi="Times New Roman"/>
          <w:sz w:val="28"/>
        </w:rPr>
        <w:t xml:space="preserve">ебному разбирательству и низкая </w:t>
      </w:r>
      <w:r w:rsidRPr="0039338D">
        <w:rPr>
          <w:rFonts w:ascii="Times New Roman" w:hAnsi="Times New Roman"/>
          <w:sz w:val="28"/>
        </w:rPr>
        <w:t>процессуальная дисциплина, уклонение вследствие этого некоторых граждан</w:t>
      </w:r>
      <w:r>
        <w:rPr>
          <w:rFonts w:ascii="Times New Roman" w:hAnsi="Times New Roman"/>
          <w:sz w:val="28"/>
        </w:rPr>
        <w:t xml:space="preserve"> </w:t>
      </w:r>
      <w:r w:rsidRPr="0039338D">
        <w:rPr>
          <w:rFonts w:ascii="Times New Roman" w:hAnsi="Times New Roman"/>
          <w:sz w:val="28"/>
        </w:rPr>
        <w:t>от явки в суд и т. п. содействуют данному негативному явлению.</w:t>
      </w:r>
    </w:p>
    <w:p w:rsidR="0039338D" w:rsidRP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t>К срокам, установленным законом дл</w:t>
      </w:r>
      <w:r>
        <w:rPr>
          <w:rFonts w:ascii="Times New Roman" w:hAnsi="Times New Roman"/>
          <w:sz w:val="28"/>
        </w:rPr>
        <w:t xml:space="preserve">я процессуальных действий суда, </w:t>
      </w:r>
      <w:r w:rsidRPr="0039338D">
        <w:rPr>
          <w:rFonts w:ascii="Times New Roman" w:hAnsi="Times New Roman"/>
          <w:sz w:val="28"/>
        </w:rPr>
        <w:t>относятся сроки рассмотрения гражданских дел, а также сроки совершения</w:t>
      </w:r>
      <w:r>
        <w:rPr>
          <w:rFonts w:ascii="Times New Roman" w:hAnsi="Times New Roman"/>
          <w:sz w:val="28"/>
        </w:rPr>
        <w:t xml:space="preserve"> </w:t>
      </w:r>
      <w:r w:rsidRPr="0039338D">
        <w:rPr>
          <w:rFonts w:ascii="Times New Roman" w:hAnsi="Times New Roman"/>
          <w:sz w:val="28"/>
        </w:rPr>
        <w:t>отдельных процессуальных действий судом.</w:t>
      </w:r>
    </w:p>
    <w:p w:rsidR="0039338D" w:rsidRPr="0039338D" w:rsidRDefault="0039338D" w:rsidP="006B3968">
      <w:pPr>
        <w:spacing w:after="0" w:line="360" w:lineRule="auto"/>
        <w:ind w:left="-426" w:firstLine="709"/>
        <w:jc w:val="both"/>
        <w:rPr>
          <w:rFonts w:ascii="Times New Roman" w:hAnsi="Times New Roman"/>
          <w:sz w:val="28"/>
        </w:rPr>
      </w:pPr>
      <w:r w:rsidRPr="0039338D">
        <w:rPr>
          <w:rFonts w:ascii="Times New Roman" w:hAnsi="Times New Roman"/>
          <w:sz w:val="28"/>
        </w:rPr>
        <w:t>Сроки совершения процессуальны</w:t>
      </w:r>
      <w:r>
        <w:rPr>
          <w:rFonts w:ascii="Times New Roman" w:hAnsi="Times New Roman"/>
          <w:sz w:val="28"/>
        </w:rPr>
        <w:t xml:space="preserve">х действий судом, а также сроки </w:t>
      </w:r>
      <w:r w:rsidRPr="0039338D">
        <w:rPr>
          <w:rFonts w:ascii="Times New Roman" w:hAnsi="Times New Roman"/>
          <w:sz w:val="28"/>
        </w:rPr>
        <w:t>рассмотрения гражданских дел относятся к срокам, установленным законом и</w:t>
      </w:r>
      <w:r>
        <w:rPr>
          <w:rFonts w:ascii="Times New Roman" w:hAnsi="Times New Roman"/>
          <w:sz w:val="28"/>
        </w:rPr>
        <w:t xml:space="preserve"> </w:t>
      </w:r>
      <w:r w:rsidRPr="0039338D">
        <w:rPr>
          <w:rFonts w:ascii="Times New Roman" w:hAnsi="Times New Roman"/>
          <w:sz w:val="28"/>
        </w:rPr>
        <w:t>совершаемым д</w:t>
      </w:r>
      <w:r w:rsidR="006B3968">
        <w:rPr>
          <w:rFonts w:ascii="Times New Roman" w:hAnsi="Times New Roman"/>
          <w:sz w:val="28"/>
        </w:rPr>
        <w:t xml:space="preserve">ля процессуальных действий суда. </w:t>
      </w:r>
      <w:r w:rsidRPr="0039338D">
        <w:rPr>
          <w:rFonts w:ascii="Times New Roman" w:hAnsi="Times New Roman"/>
          <w:sz w:val="28"/>
        </w:rPr>
        <w:t>Сроки, исчисляемые судом, назначаютс</w:t>
      </w:r>
      <w:r>
        <w:rPr>
          <w:rFonts w:ascii="Times New Roman" w:hAnsi="Times New Roman"/>
          <w:sz w:val="28"/>
        </w:rPr>
        <w:t xml:space="preserve">я непосредственно судьей, когда </w:t>
      </w:r>
      <w:r w:rsidRPr="0039338D">
        <w:rPr>
          <w:rFonts w:ascii="Times New Roman" w:hAnsi="Times New Roman"/>
          <w:sz w:val="28"/>
        </w:rPr>
        <w:t>есть необходимость определить время совершения того или же другого</w:t>
      </w:r>
      <w:r>
        <w:rPr>
          <w:rFonts w:ascii="Times New Roman" w:hAnsi="Times New Roman"/>
          <w:sz w:val="28"/>
        </w:rPr>
        <w:t xml:space="preserve"> </w:t>
      </w:r>
      <w:r w:rsidRPr="0039338D">
        <w:rPr>
          <w:rFonts w:ascii="Times New Roman" w:hAnsi="Times New Roman"/>
          <w:sz w:val="28"/>
        </w:rPr>
        <w:t>процессуального действия, при этом исчисляемый законом срок отсутствует.</w:t>
      </w:r>
    </w:p>
    <w:p w:rsidR="0039338D" w:rsidRP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t>Назначение сроков, исчисляемых</w:t>
      </w:r>
      <w:r>
        <w:rPr>
          <w:rFonts w:ascii="Times New Roman" w:hAnsi="Times New Roman"/>
          <w:sz w:val="28"/>
        </w:rPr>
        <w:t xml:space="preserve"> судом, обусловлено конкретными </w:t>
      </w:r>
      <w:r w:rsidRPr="0039338D">
        <w:rPr>
          <w:rFonts w:ascii="Times New Roman" w:hAnsi="Times New Roman"/>
          <w:sz w:val="28"/>
        </w:rPr>
        <w:t>обстоятельствами производства по тому или иному делу.</w:t>
      </w:r>
    </w:p>
    <w:p w:rsidR="0039338D" w:rsidRP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lastRenderedPageBreak/>
        <w:t xml:space="preserve">Сроки, исчисляемые судом, </w:t>
      </w:r>
      <w:r>
        <w:rPr>
          <w:rFonts w:ascii="Times New Roman" w:hAnsi="Times New Roman"/>
          <w:sz w:val="28"/>
        </w:rPr>
        <w:t xml:space="preserve">регламентируют время выполнения </w:t>
      </w:r>
      <w:r w:rsidRPr="0039338D">
        <w:rPr>
          <w:rFonts w:ascii="Times New Roman" w:hAnsi="Times New Roman"/>
          <w:sz w:val="28"/>
        </w:rPr>
        <w:t>процессуальных обязанностей, также они определяются точными</w:t>
      </w:r>
      <w:r>
        <w:rPr>
          <w:rFonts w:ascii="Times New Roman" w:hAnsi="Times New Roman"/>
          <w:sz w:val="28"/>
        </w:rPr>
        <w:t xml:space="preserve"> </w:t>
      </w:r>
      <w:r w:rsidRPr="0039338D">
        <w:rPr>
          <w:rFonts w:ascii="Times New Roman" w:hAnsi="Times New Roman"/>
          <w:sz w:val="28"/>
        </w:rPr>
        <w:t>календарными датами (например, новая дата судебного заседания при</w:t>
      </w:r>
      <w:r>
        <w:rPr>
          <w:rFonts w:ascii="Times New Roman" w:hAnsi="Times New Roman"/>
          <w:sz w:val="28"/>
        </w:rPr>
        <w:t xml:space="preserve"> </w:t>
      </w:r>
      <w:r w:rsidRPr="0039338D">
        <w:rPr>
          <w:rFonts w:ascii="Times New Roman" w:hAnsi="Times New Roman"/>
          <w:sz w:val="28"/>
        </w:rPr>
        <w:t>отложении разбирательства дела и др.).</w:t>
      </w:r>
    </w:p>
    <w:p w:rsidR="0039338D" w:rsidRPr="0039338D" w:rsidRDefault="0039338D" w:rsidP="006B3968">
      <w:pPr>
        <w:spacing w:after="0" w:line="360" w:lineRule="auto"/>
        <w:ind w:left="-426" w:firstLine="709"/>
        <w:jc w:val="both"/>
        <w:rPr>
          <w:rFonts w:ascii="Times New Roman" w:hAnsi="Times New Roman"/>
          <w:sz w:val="28"/>
        </w:rPr>
      </w:pPr>
      <w:r w:rsidRPr="0039338D">
        <w:rPr>
          <w:rFonts w:ascii="Times New Roman" w:hAnsi="Times New Roman"/>
          <w:sz w:val="28"/>
        </w:rPr>
        <w:t>Также существуют сроки для</w:t>
      </w:r>
      <w:r>
        <w:rPr>
          <w:rFonts w:ascii="Times New Roman" w:hAnsi="Times New Roman"/>
          <w:sz w:val="28"/>
        </w:rPr>
        <w:t xml:space="preserve"> совершения отдельных действий, </w:t>
      </w:r>
      <w:r w:rsidRPr="0039338D">
        <w:rPr>
          <w:rFonts w:ascii="Times New Roman" w:hAnsi="Times New Roman"/>
          <w:sz w:val="28"/>
        </w:rPr>
        <w:t>устанавливаемых судом. С учетом конкретных обстоятельств, исходя из</w:t>
      </w:r>
      <w:r>
        <w:rPr>
          <w:rFonts w:ascii="Times New Roman" w:hAnsi="Times New Roman"/>
          <w:sz w:val="28"/>
        </w:rPr>
        <w:t xml:space="preserve"> </w:t>
      </w:r>
      <w:r w:rsidRPr="0039338D">
        <w:rPr>
          <w:rFonts w:ascii="Times New Roman" w:hAnsi="Times New Roman"/>
          <w:sz w:val="28"/>
        </w:rPr>
        <w:t>соображений целесообразности, суд может самостоятельно устанавливать</w:t>
      </w:r>
      <w:r>
        <w:rPr>
          <w:rFonts w:ascii="Times New Roman" w:hAnsi="Times New Roman"/>
          <w:sz w:val="28"/>
        </w:rPr>
        <w:t xml:space="preserve"> </w:t>
      </w:r>
      <w:r w:rsidRPr="0039338D">
        <w:rPr>
          <w:rFonts w:ascii="Times New Roman" w:hAnsi="Times New Roman"/>
          <w:sz w:val="28"/>
        </w:rPr>
        <w:t>сроки представления письменных, вещественных доказательс</w:t>
      </w:r>
      <w:r w:rsidR="006B3968">
        <w:rPr>
          <w:rFonts w:ascii="Times New Roman" w:hAnsi="Times New Roman"/>
          <w:sz w:val="28"/>
        </w:rPr>
        <w:t xml:space="preserve">тв и др. </w:t>
      </w:r>
    </w:p>
    <w:p w:rsidR="0039338D" w:rsidRDefault="0039338D" w:rsidP="00014E1B">
      <w:pPr>
        <w:spacing w:after="0" w:line="360" w:lineRule="auto"/>
        <w:ind w:left="-426" w:firstLine="709"/>
        <w:jc w:val="both"/>
        <w:rPr>
          <w:rFonts w:ascii="Times New Roman" w:hAnsi="Times New Roman"/>
          <w:sz w:val="28"/>
        </w:rPr>
      </w:pPr>
      <w:r w:rsidRPr="0039338D">
        <w:rPr>
          <w:rFonts w:ascii="Times New Roman" w:hAnsi="Times New Roman"/>
          <w:sz w:val="28"/>
        </w:rPr>
        <w:t>Можно сделать вывод, что срок, исч</w:t>
      </w:r>
      <w:r>
        <w:rPr>
          <w:rFonts w:ascii="Times New Roman" w:hAnsi="Times New Roman"/>
          <w:sz w:val="28"/>
        </w:rPr>
        <w:t xml:space="preserve">исляемый судом непосредственно, </w:t>
      </w:r>
      <w:r w:rsidRPr="0039338D">
        <w:rPr>
          <w:rFonts w:ascii="Times New Roman" w:hAnsi="Times New Roman"/>
          <w:sz w:val="28"/>
        </w:rPr>
        <w:t>определяется точной датой. Они наз</w:t>
      </w:r>
      <w:r>
        <w:rPr>
          <w:rFonts w:ascii="Times New Roman" w:hAnsi="Times New Roman"/>
          <w:sz w:val="28"/>
        </w:rPr>
        <w:t xml:space="preserve">начаются только судьей с учетом </w:t>
      </w:r>
      <w:r w:rsidRPr="0039338D">
        <w:rPr>
          <w:rFonts w:ascii="Times New Roman" w:hAnsi="Times New Roman"/>
          <w:sz w:val="28"/>
        </w:rPr>
        <w:t>принципа разумности. Продолжительность сроков, исчисляемых судом,</w:t>
      </w:r>
      <w:r>
        <w:rPr>
          <w:rFonts w:ascii="Times New Roman" w:hAnsi="Times New Roman"/>
          <w:sz w:val="28"/>
        </w:rPr>
        <w:t xml:space="preserve"> </w:t>
      </w:r>
      <w:r w:rsidRPr="0039338D">
        <w:rPr>
          <w:rFonts w:ascii="Times New Roman" w:hAnsi="Times New Roman"/>
          <w:sz w:val="28"/>
        </w:rPr>
        <w:t>складывается с учетом конкретных факторов дела, так чтобы не нарушились</w:t>
      </w:r>
      <w:r>
        <w:rPr>
          <w:rFonts w:ascii="Times New Roman" w:hAnsi="Times New Roman"/>
          <w:sz w:val="28"/>
        </w:rPr>
        <w:t xml:space="preserve"> </w:t>
      </w:r>
      <w:r w:rsidRPr="0039338D">
        <w:rPr>
          <w:rFonts w:ascii="Times New Roman" w:hAnsi="Times New Roman"/>
          <w:sz w:val="28"/>
        </w:rPr>
        <w:t>сроки его рассмотрения.</w:t>
      </w:r>
    </w:p>
    <w:p w:rsidR="00E042E1" w:rsidRDefault="00E042E1" w:rsidP="00014E1B">
      <w:pPr>
        <w:spacing w:after="0" w:line="360" w:lineRule="auto"/>
        <w:ind w:left="-426" w:firstLine="709"/>
        <w:jc w:val="both"/>
        <w:rPr>
          <w:rFonts w:ascii="Times New Roman" w:hAnsi="Times New Roman"/>
          <w:sz w:val="28"/>
        </w:rPr>
      </w:pPr>
      <w:r>
        <w:rPr>
          <w:rFonts w:ascii="Times New Roman" w:hAnsi="Times New Roman"/>
          <w:sz w:val="28"/>
        </w:rPr>
        <w:t xml:space="preserve">Исходя из </w:t>
      </w:r>
      <w:proofErr w:type="gramStart"/>
      <w:r>
        <w:rPr>
          <w:rFonts w:ascii="Times New Roman" w:hAnsi="Times New Roman"/>
          <w:sz w:val="28"/>
        </w:rPr>
        <w:t>вышеизложенного</w:t>
      </w:r>
      <w:proofErr w:type="gramEnd"/>
      <w:r>
        <w:rPr>
          <w:rFonts w:ascii="Times New Roman" w:hAnsi="Times New Roman"/>
          <w:sz w:val="28"/>
        </w:rPr>
        <w:t>, можно сделать вывод, что процессуальные сроки в уголовном судопроизводстве не однородны. Выделим 2 группы процессуальных сроков (см. рисунок 1.1.).</w:t>
      </w:r>
    </w:p>
    <w:p w:rsidR="00E042E1" w:rsidRDefault="00E042E1" w:rsidP="00D116B0">
      <w:pPr>
        <w:spacing w:after="0" w:line="360" w:lineRule="auto"/>
        <w:ind w:firstLine="709"/>
        <w:jc w:val="both"/>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59264" behindDoc="0" locked="0" layoutInCell="1" allowOverlap="1" wp14:anchorId="3680F98D" wp14:editId="0CF2704A">
                <wp:simplePos x="0" y="0"/>
                <wp:positionH relativeFrom="column">
                  <wp:posOffset>1406525</wp:posOffset>
                </wp:positionH>
                <wp:positionV relativeFrom="paragraph">
                  <wp:posOffset>83820</wp:posOffset>
                </wp:positionV>
                <wp:extent cx="2571750" cy="533400"/>
                <wp:effectExtent l="0" t="0" r="1905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571750" cy="533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B50" w:rsidRPr="00E042E1" w:rsidRDefault="00872B50" w:rsidP="00E042E1">
                            <w:pPr>
                              <w:jc w:val="center"/>
                              <w:rPr>
                                <w:rFonts w:ascii="Times New Roman" w:hAnsi="Times New Roman"/>
                                <w:color w:val="0D0D0D" w:themeColor="text1" w:themeTint="F2"/>
                                <w:sz w:val="28"/>
                              </w:rPr>
                            </w:pPr>
                            <w:r w:rsidRPr="00E042E1">
                              <w:rPr>
                                <w:rFonts w:ascii="Times New Roman" w:hAnsi="Times New Roman"/>
                                <w:color w:val="0D0D0D" w:themeColor="text1" w:themeTint="F2"/>
                                <w:sz w:val="28"/>
                              </w:rPr>
                              <w:t>Процессуальные сроки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 o:spid="_x0000_s1026" style="position:absolute;left:0;text-align:left;margin-left:110.75pt;margin-top:6.6pt;width:20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" filled="f" strokecolor="black [3213]" strokeweight="1pt">
                <v:textbox>
                  <w:txbxContent>
                    <w:p w:rsidR="00872B50" w:rsidRPr="00E042E1" w:rsidRDefault="00872B50" w:rsidP="00E042E1">
                      <w:pPr>
                        <w:jc w:val="center"/>
                        <w:rPr>
                          <w:rFonts w:ascii="Times New Roman" w:hAnsi="Times New Roman"/>
                          <w:color w:val="0D0D0D" w:themeColor="text1" w:themeTint="F2"/>
                          <w:sz w:val="28"/>
                        </w:rPr>
                      </w:pPr>
                      <w:r w:rsidRPr="00E042E1">
                        <w:rPr>
                          <w:rFonts w:ascii="Times New Roman" w:hAnsi="Times New Roman"/>
                          <w:color w:val="0D0D0D" w:themeColor="text1" w:themeTint="F2"/>
                          <w:sz w:val="28"/>
                        </w:rPr>
                        <w:t>Процессуальные сроки</w:t>
                      </w:r>
                    </w:p>
                  </w:txbxContent>
                </v:textbox>
              </v:roundrect>
            </w:pict>
          </mc:Fallback>
        </mc:AlternateContent>
      </w:r>
    </w:p>
    <w:p w:rsidR="00E042E1" w:rsidRDefault="00E042E1" w:rsidP="00D116B0">
      <w:pPr>
        <w:spacing w:after="0" w:line="360" w:lineRule="auto"/>
        <w:ind w:firstLine="709"/>
        <w:jc w:val="both"/>
        <w:rPr>
          <w:rFonts w:ascii="Times New Roman" w:hAnsi="Times New Roman"/>
          <w:sz w:val="28"/>
        </w:rPr>
      </w:pPr>
    </w:p>
    <w:p w:rsidR="00E042E1" w:rsidRDefault="00505ABF" w:rsidP="00D116B0">
      <w:pPr>
        <w:spacing w:after="0" w:line="360" w:lineRule="auto"/>
        <w:ind w:firstLine="709"/>
        <w:jc w:val="both"/>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71552" behindDoc="0" locked="0" layoutInCell="1" allowOverlap="1" wp14:anchorId="7307F1ED" wp14:editId="12D909F6">
                <wp:simplePos x="0" y="0"/>
                <wp:positionH relativeFrom="column">
                  <wp:posOffset>4111625</wp:posOffset>
                </wp:positionH>
                <wp:positionV relativeFrom="paragraph">
                  <wp:posOffset>280035</wp:posOffset>
                </wp:positionV>
                <wp:extent cx="0" cy="22860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323.75pt;margin-top:22.05pt;width:0;height:1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" strokecolor="#4a7ebb">
                <v:stroke endarrow="open"/>
              </v:shape>
            </w:pict>
          </mc:Fallback>
        </mc:AlternateContent>
      </w:r>
      <w:r>
        <w:rPr>
          <w:rFonts w:ascii="Times New Roman" w:hAnsi="Times New Roman"/>
          <w:noProof/>
          <w:sz w:val="28"/>
          <w:lang w:eastAsia="ru-RU"/>
        </w:rPr>
        <mc:AlternateContent>
          <mc:Choice Requires="wps">
            <w:drawing>
              <wp:anchor distT="0" distB="0" distL="114300" distR="114300" simplePos="0" relativeHeight="251669504" behindDoc="0" locked="0" layoutInCell="1" allowOverlap="1" wp14:anchorId="2AB6D10F" wp14:editId="427EED7D">
                <wp:simplePos x="0" y="0"/>
                <wp:positionH relativeFrom="column">
                  <wp:posOffset>1292225</wp:posOffset>
                </wp:positionH>
                <wp:positionV relativeFrom="paragraph">
                  <wp:posOffset>280035</wp:posOffset>
                </wp:positionV>
                <wp:extent cx="0" cy="22860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101.75pt;margin-top:22.05pt;width:0;height:1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" strokecolor="#4579b8 [3044]">
                <v:stroke endarrow="open"/>
              </v:shape>
            </w:pict>
          </mc:Fallback>
        </mc:AlternateContent>
      </w:r>
      <w:r>
        <w:rPr>
          <w:rFonts w:ascii="Times New Roman" w:hAnsi="Times New Roman"/>
          <w:noProof/>
          <w:sz w:val="28"/>
          <w:lang w:eastAsia="ru-RU"/>
        </w:rPr>
        <mc:AlternateContent>
          <mc:Choice Requires="wps">
            <w:drawing>
              <wp:anchor distT="0" distB="0" distL="114300" distR="114300" simplePos="0" relativeHeight="251668480" behindDoc="0" locked="0" layoutInCell="1" allowOverlap="1" wp14:anchorId="1A69A15D" wp14:editId="6160352A">
                <wp:simplePos x="0" y="0"/>
                <wp:positionH relativeFrom="column">
                  <wp:posOffset>1292225</wp:posOffset>
                </wp:positionH>
                <wp:positionV relativeFrom="paragraph">
                  <wp:posOffset>280035</wp:posOffset>
                </wp:positionV>
                <wp:extent cx="28194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75pt,22.05pt" to="323.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" strokecolor="#4579b8 [3044]"/>
            </w:pict>
          </mc:Fallback>
        </mc:AlternateContent>
      </w:r>
      <w:r w:rsidR="00E042E1">
        <w:rPr>
          <w:rFonts w:ascii="Times New Roman" w:hAnsi="Times New Roman"/>
          <w:noProof/>
          <w:sz w:val="28"/>
          <w:lang w:eastAsia="ru-RU"/>
        </w:rPr>
        <mc:AlternateContent>
          <mc:Choice Requires="wps">
            <w:drawing>
              <wp:anchor distT="0" distB="0" distL="114300" distR="114300" simplePos="0" relativeHeight="251660288" behindDoc="0" locked="0" layoutInCell="1" allowOverlap="1" wp14:anchorId="42E477EE" wp14:editId="51D9BFF9">
                <wp:simplePos x="0" y="0"/>
                <wp:positionH relativeFrom="column">
                  <wp:posOffset>2663825</wp:posOffset>
                </wp:positionH>
                <wp:positionV relativeFrom="paragraph">
                  <wp:posOffset>3810</wp:posOffset>
                </wp:positionV>
                <wp:extent cx="0" cy="276225"/>
                <wp:effectExtent l="0" t="0" r="19050" b="952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75pt,.3pt" to="209.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" strokecolor="#4579b8 [3044]"/>
            </w:pict>
          </mc:Fallback>
        </mc:AlternateContent>
      </w:r>
    </w:p>
    <w:p w:rsidR="00E042E1" w:rsidRDefault="00505ABF" w:rsidP="00D116B0">
      <w:pPr>
        <w:spacing w:after="0" w:line="360" w:lineRule="auto"/>
        <w:ind w:firstLine="709"/>
        <w:jc w:val="both"/>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61312" behindDoc="0" locked="0" layoutInCell="1" allowOverlap="1" wp14:anchorId="2B34CD6E" wp14:editId="23B9AD02">
                <wp:simplePos x="0" y="0"/>
                <wp:positionH relativeFrom="column">
                  <wp:posOffset>587375</wp:posOffset>
                </wp:positionH>
                <wp:positionV relativeFrom="paragraph">
                  <wp:posOffset>249555</wp:posOffset>
                </wp:positionV>
                <wp:extent cx="1400175" cy="5429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400175" cy="542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B50" w:rsidRPr="00E042E1" w:rsidRDefault="00872B50" w:rsidP="00E042E1">
                            <w:pPr>
                              <w:jc w:val="center"/>
                              <w:rPr>
                                <w:rFonts w:ascii="Times New Roman" w:hAnsi="Times New Roman"/>
                                <w:color w:val="0D0D0D" w:themeColor="text1" w:themeTint="F2"/>
                                <w:sz w:val="24"/>
                                <w:szCs w:val="24"/>
                              </w:rPr>
                            </w:pPr>
                            <w:r w:rsidRPr="00E042E1">
                              <w:rPr>
                                <w:rFonts w:ascii="Times New Roman" w:hAnsi="Times New Roman"/>
                                <w:color w:val="0D0D0D" w:themeColor="text1" w:themeTint="F2"/>
                                <w:sz w:val="24"/>
                                <w:szCs w:val="24"/>
                              </w:rPr>
                              <w:t>Сроки-моменты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46.25pt;margin-top:19.65pt;width:110.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" filled="f" strokecolor="black [3213]" strokeweight="1pt">
                <v:textbox>
                  <w:txbxContent>
                    <w:p w:rsidR="00872B50" w:rsidRPr="00E042E1" w:rsidRDefault="00872B50" w:rsidP="00E042E1">
                      <w:pPr>
                        <w:jc w:val="center"/>
                        <w:rPr>
                          <w:rFonts w:ascii="Times New Roman" w:hAnsi="Times New Roman"/>
                          <w:color w:val="0D0D0D" w:themeColor="text1" w:themeTint="F2"/>
                          <w:sz w:val="24"/>
                          <w:szCs w:val="24"/>
                        </w:rPr>
                      </w:pPr>
                      <w:r w:rsidRPr="00E042E1">
                        <w:rPr>
                          <w:rFonts w:ascii="Times New Roman" w:hAnsi="Times New Roman"/>
                          <w:color w:val="0D0D0D" w:themeColor="text1" w:themeTint="F2"/>
                          <w:sz w:val="24"/>
                          <w:szCs w:val="24"/>
                        </w:rPr>
                        <w:t>Сроки-моменты</w:t>
                      </w:r>
                    </w:p>
                  </w:txbxContent>
                </v:textbox>
              </v:rect>
            </w:pict>
          </mc:Fallback>
        </mc:AlternateContent>
      </w:r>
      <w:r w:rsidR="00E042E1">
        <w:rPr>
          <w:rFonts w:ascii="Times New Roman" w:hAnsi="Times New Roman"/>
          <w:noProof/>
          <w:sz w:val="28"/>
          <w:lang w:eastAsia="ru-RU"/>
        </w:rPr>
        <mc:AlternateContent>
          <mc:Choice Requires="wps">
            <w:drawing>
              <wp:anchor distT="0" distB="0" distL="114300" distR="114300" simplePos="0" relativeHeight="251663360" behindDoc="0" locked="0" layoutInCell="1" allowOverlap="1" wp14:anchorId="5351DA68" wp14:editId="06349B41">
                <wp:simplePos x="0" y="0"/>
                <wp:positionH relativeFrom="column">
                  <wp:posOffset>3425825</wp:posOffset>
                </wp:positionH>
                <wp:positionV relativeFrom="paragraph">
                  <wp:posOffset>230505</wp:posOffset>
                </wp:positionV>
                <wp:extent cx="1400175" cy="5429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1400175" cy="542925"/>
                        </a:xfrm>
                        <a:prstGeom prst="rect">
                          <a:avLst/>
                        </a:prstGeom>
                        <a:noFill/>
                        <a:ln w="12700" cap="flat" cmpd="sng" algn="ctr">
                          <a:solidFill>
                            <a:sysClr val="windowText" lastClr="000000"/>
                          </a:solidFill>
                          <a:prstDash val="solid"/>
                        </a:ln>
                        <a:effectLst/>
                      </wps:spPr>
                      <wps:txbx>
                        <w:txbxContent>
                          <w:p w:rsidR="00872B50" w:rsidRPr="00E042E1" w:rsidRDefault="00872B50" w:rsidP="00E042E1">
                            <w:pPr>
                              <w:jc w:val="center"/>
                              <w:rPr>
                                <w:rFonts w:ascii="Times New Roman" w:hAnsi="Times New Roman"/>
                                <w:color w:val="0D0D0D" w:themeColor="text1" w:themeTint="F2"/>
                                <w:sz w:val="24"/>
                                <w:szCs w:val="24"/>
                              </w:rPr>
                            </w:pPr>
                            <w:r w:rsidRPr="00E042E1">
                              <w:rPr>
                                <w:rFonts w:ascii="Times New Roman" w:hAnsi="Times New Roman"/>
                                <w:color w:val="0D0D0D" w:themeColor="text1" w:themeTint="F2"/>
                                <w:sz w:val="24"/>
                                <w:szCs w:val="24"/>
                              </w:rPr>
                              <w:t>Сроки-</w:t>
                            </w:r>
                            <w:r>
                              <w:rPr>
                                <w:rFonts w:ascii="Times New Roman" w:hAnsi="Times New Roman"/>
                                <w:color w:val="0D0D0D" w:themeColor="text1" w:themeTint="F2"/>
                                <w:sz w:val="24"/>
                                <w:szCs w:val="24"/>
                              </w:rPr>
                              <w:t>периоды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69.75pt;margin-top:18.15pt;width:110.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" filled="f" strokecolor="windowText" strokeweight="1pt">
                <v:textbox>
                  <w:txbxContent>
                    <w:p w:rsidR="00872B50" w:rsidRPr="00E042E1" w:rsidRDefault="00872B50" w:rsidP="00E042E1">
                      <w:pPr>
                        <w:jc w:val="center"/>
                        <w:rPr>
                          <w:rFonts w:ascii="Times New Roman" w:hAnsi="Times New Roman"/>
                          <w:color w:val="0D0D0D" w:themeColor="text1" w:themeTint="F2"/>
                          <w:sz w:val="24"/>
                          <w:szCs w:val="24"/>
                        </w:rPr>
                      </w:pPr>
                      <w:r w:rsidRPr="00E042E1">
                        <w:rPr>
                          <w:rFonts w:ascii="Times New Roman" w:hAnsi="Times New Roman"/>
                          <w:color w:val="0D0D0D" w:themeColor="text1" w:themeTint="F2"/>
                          <w:sz w:val="24"/>
                          <w:szCs w:val="24"/>
                        </w:rPr>
                        <w:t>Сроки-</w:t>
                      </w:r>
                      <w:r>
                        <w:rPr>
                          <w:rFonts w:ascii="Times New Roman" w:hAnsi="Times New Roman"/>
                          <w:color w:val="0D0D0D" w:themeColor="text1" w:themeTint="F2"/>
                          <w:sz w:val="24"/>
                          <w:szCs w:val="24"/>
                        </w:rPr>
                        <w:t>периоды</w:t>
                      </w:r>
                    </w:p>
                  </w:txbxContent>
                </v:textbox>
              </v:rect>
            </w:pict>
          </mc:Fallback>
        </mc:AlternateContent>
      </w:r>
    </w:p>
    <w:p w:rsidR="00E042E1" w:rsidRDefault="00E042E1" w:rsidP="00D116B0">
      <w:pPr>
        <w:spacing w:after="0" w:line="360" w:lineRule="auto"/>
        <w:ind w:firstLine="709"/>
        <w:jc w:val="both"/>
        <w:rPr>
          <w:rFonts w:ascii="Times New Roman" w:hAnsi="Times New Roman"/>
          <w:sz w:val="28"/>
        </w:rPr>
      </w:pPr>
    </w:p>
    <w:p w:rsidR="00E042E1" w:rsidRDefault="00505ABF" w:rsidP="00D116B0">
      <w:pPr>
        <w:spacing w:after="0" w:line="360" w:lineRule="auto"/>
        <w:ind w:firstLine="709"/>
        <w:jc w:val="both"/>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72576" behindDoc="0" locked="0" layoutInCell="1" allowOverlap="1">
                <wp:simplePos x="0" y="0"/>
                <wp:positionH relativeFrom="column">
                  <wp:posOffset>4111625</wp:posOffset>
                </wp:positionH>
                <wp:positionV relativeFrom="paragraph">
                  <wp:posOffset>170180</wp:posOffset>
                </wp:positionV>
                <wp:extent cx="0" cy="200025"/>
                <wp:effectExtent l="0" t="0" r="19050" b="952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23.75pt,13.4pt" to="323.7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" strokecolor="#4579b8 [3044]"/>
            </w:pict>
          </mc:Fallback>
        </mc:AlternateContent>
      </w:r>
    </w:p>
    <w:p w:rsidR="00E042E1" w:rsidRDefault="00505ABF" w:rsidP="00D116B0">
      <w:pPr>
        <w:spacing w:after="0" w:line="360" w:lineRule="auto"/>
        <w:ind w:firstLine="709"/>
        <w:jc w:val="both"/>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73600" behindDoc="0" locked="0" layoutInCell="1" allowOverlap="1" wp14:anchorId="09B7A42F" wp14:editId="652255B2">
                <wp:simplePos x="0" y="0"/>
                <wp:positionH relativeFrom="column">
                  <wp:posOffset>3425825</wp:posOffset>
                </wp:positionH>
                <wp:positionV relativeFrom="paragraph">
                  <wp:posOffset>63500</wp:posOffset>
                </wp:positionV>
                <wp:extent cx="1447800" cy="1"/>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4478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75pt,5pt" to="38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" strokecolor="#4579b8 [3044]"/>
            </w:pict>
          </mc:Fallback>
        </mc:AlternateContent>
      </w:r>
      <w:r>
        <w:rPr>
          <w:rFonts w:ascii="Times New Roman" w:hAnsi="Times New Roman"/>
          <w:noProof/>
          <w:sz w:val="28"/>
          <w:lang w:eastAsia="ru-RU"/>
        </w:rPr>
        <mc:AlternateContent>
          <mc:Choice Requires="wps">
            <w:drawing>
              <wp:anchor distT="0" distB="0" distL="114300" distR="114300" simplePos="0" relativeHeight="251676672" behindDoc="0" locked="0" layoutInCell="1" allowOverlap="1" wp14:anchorId="2459C7DB" wp14:editId="2354DD39">
                <wp:simplePos x="0" y="0"/>
                <wp:positionH relativeFrom="column">
                  <wp:posOffset>3397250</wp:posOffset>
                </wp:positionH>
                <wp:positionV relativeFrom="paragraph">
                  <wp:posOffset>63500</wp:posOffset>
                </wp:positionV>
                <wp:extent cx="0" cy="24765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13" o:spid="_x0000_s1026" type="#_x0000_t32" style="position:absolute;margin-left:267.5pt;margin-top:5pt;width:0;height:1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" strokecolor="#4a7ebb">
                <v:stroke endarrow="open"/>
              </v:shape>
            </w:pict>
          </mc:Fallback>
        </mc:AlternateContent>
      </w:r>
      <w:r>
        <w:rPr>
          <w:rFonts w:ascii="Times New Roman" w:hAnsi="Times New Roman"/>
          <w:noProof/>
          <w:sz w:val="28"/>
          <w:lang w:eastAsia="ru-RU"/>
        </w:rPr>
        <mc:AlternateContent>
          <mc:Choice Requires="wps">
            <w:drawing>
              <wp:anchor distT="0" distB="0" distL="114300" distR="114300" simplePos="0" relativeHeight="251674624" behindDoc="0" locked="0" layoutInCell="1" allowOverlap="1" wp14:anchorId="43C0E88D" wp14:editId="5AA64D7A">
                <wp:simplePos x="0" y="0"/>
                <wp:positionH relativeFrom="column">
                  <wp:posOffset>4873625</wp:posOffset>
                </wp:positionH>
                <wp:positionV relativeFrom="paragraph">
                  <wp:posOffset>73025</wp:posOffset>
                </wp:positionV>
                <wp:extent cx="0" cy="24765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383.75pt;margin-top:5.75pt;width:0;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" strokecolor="#4579b8 [3044]">
                <v:stroke endarrow="open"/>
              </v:shape>
            </w:pict>
          </mc:Fallback>
        </mc:AlternateContent>
      </w:r>
    </w:p>
    <w:p w:rsidR="00E042E1" w:rsidRDefault="00505ABF" w:rsidP="00D116B0">
      <w:pPr>
        <w:spacing w:after="0" w:line="360" w:lineRule="auto"/>
        <w:ind w:firstLine="709"/>
        <w:jc w:val="both"/>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65408" behindDoc="0" locked="0" layoutInCell="1" allowOverlap="1" wp14:anchorId="2F255768" wp14:editId="4696F471">
                <wp:simplePos x="0" y="0"/>
                <wp:positionH relativeFrom="column">
                  <wp:posOffset>2873375</wp:posOffset>
                </wp:positionH>
                <wp:positionV relativeFrom="paragraph">
                  <wp:posOffset>13970</wp:posOffset>
                </wp:positionV>
                <wp:extent cx="1238250" cy="4572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238250" cy="457200"/>
                        </a:xfrm>
                        <a:prstGeom prst="rect">
                          <a:avLst/>
                        </a:prstGeom>
                        <a:noFill/>
                        <a:ln w="12700" cap="flat" cmpd="sng" algn="ctr">
                          <a:solidFill>
                            <a:sysClr val="windowText" lastClr="000000"/>
                          </a:solidFill>
                          <a:prstDash val="solid"/>
                        </a:ln>
                        <a:effectLst/>
                      </wps:spPr>
                      <wps:txbx>
                        <w:txbxContent>
                          <w:p w:rsidR="00872B50" w:rsidRPr="00505ABF" w:rsidRDefault="00872B50" w:rsidP="00505ABF">
                            <w:pPr>
                              <w:jc w:val="center"/>
                              <w:rPr>
                                <w:rFonts w:ascii="Times New Roman" w:hAnsi="Times New Roman"/>
                                <w:color w:val="0D0D0D" w:themeColor="text1" w:themeTint="F2"/>
                                <w:szCs w:val="24"/>
                              </w:rPr>
                            </w:pPr>
                            <w:r w:rsidRPr="00505ABF">
                              <w:rPr>
                                <w:rFonts w:ascii="Times New Roman" w:hAnsi="Times New Roman"/>
                                <w:color w:val="0D0D0D" w:themeColor="text1" w:themeTint="F2"/>
                                <w:szCs w:val="24"/>
                              </w:rPr>
                              <w:t>Определенные сроки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left:0;text-align:left;margin-left:226.25pt;margin-top:1.1pt;width:9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" filled="f" strokecolor="windowText" strokeweight="1pt">
                <v:textbox>
                  <w:txbxContent>
                    <w:p w:rsidR="00872B50" w:rsidRPr="00505ABF" w:rsidRDefault="00872B50" w:rsidP="00505ABF">
                      <w:pPr>
                        <w:jc w:val="center"/>
                        <w:rPr>
                          <w:rFonts w:ascii="Times New Roman" w:hAnsi="Times New Roman"/>
                          <w:color w:val="0D0D0D" w:themeColor="text1" w:themeTint="F2"/>
                          <w:szCs w:val="24"/>
                        </w:rPr>
                      </w:pPr>
                      <w:r w:rsidRPr="00505ABF">
                        <w:rPr>
                          <w:rFonts w:ascii="Times New Roman" w:hAnsi="Times New Roman"/>
                          <w:color w:val="0D0D0D" w:themeColor="text1" w:themeTint="F2"/>
                          <w:szCs w:val="24"/>
                        </w:rPr>
                        <w:t>Определенные сроки</w:t>
                      </w:r>
                    </w:p>
                  </w:txbxContent>
                </v:textbox>
              </v:rect>
            </w:pict>
          </mc:Fallback>
        </mc:AlternateContent>
      </w:r>
      <w:r>
        <w:rPr>
          <w:rFonts w:ascii="Times New Roman" w:hAnsi="Times New Roman"/>
          <w:noProof/>
          <w:sz w:val="28"/>
          <w:lang w:eastAsia="ru-RU"/>
        </w:rPr>
        <mc:AlternateContent>
          <mc:Choice Requires="wps">
            <w:drawing>
              <wp:anchor distT="0" distB="0" distL="114300" distR="114300" simplePos="0" relativeHeight="251667456" behindDoc="0" locked="0" layoutInCell="1" allowOverlap="1" wp14:anchorId="747CA2B1" wp14:editId="6C7A6944">
                <wp:simplePos x="0" y="0"/>
                <wp:positionH relativeFrom="column">
                  <wp:posOffset>4311650</wp:posOffset>
                </wp:positionH>
                <wp:positionV relativeFrom="paragraph">
                  <wp:posOffset>13970</wp:posOffset>
                </wp:positionV>
                <wp:extent cx="1219200" cy="4572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219200" cy="457200"/>
                        </a:xfrm>
                        <a:prstGeom prst="rect">
                          <a:avLst/>
                        </a:prstGeom>
                        <a:noFill/>
                        <a:ln w="12700" cap="flat" cmpd="sng" algn="ctr">
                          <a:solidFill>
                            <a:sysClr val="windowText" lastClr="000000"/>
                          </a:solidFill>
                          <a:prstDash val="solid"/>
                        </a:ln>
                        <a:effectLst/>
                      </wps:spPr>
                      <wps:txbx>
                        <w:txbxContent>
                          <w:p w:rsidR="00872B50" w:rsidRPr="00505ABF" w:rsidRDefault="00872B50" w:rsidP="00505ABF">
                            <w:pPr>
                              <w:jc w:val="center"/>
                              <w:rPr>
                                <w:rFonts w:ascii="Times New Roman" w:hAnsi="Times New Roman"/>
                                <w:color w:val="0D0D0D" w:themeColor="text1" w:themeTint="F2"/>
                                <w:szCs w:val="24"/>
                              </w:rPr>
                            </w:pPr>
                            <w:r w:rsidRPr="00505ABF">
                              <w:rPr>
                                <w:rFonts w:ascii="Times New Roman" w:hAnsi="Times New Roman"/>
                                <w:color w:val="0D0D0D" w:themeColor="text1" w:themeTint="F2"/>
                                <w:szCs w:val="24"/>
                              </w:rPr>
                              <w:t>Неопределенные сроки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339.5pt;margin-top:1.1pt;width:9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" filled="f" strokecolor="windowText" strokeweight="1pt">
                <v:textbox>
                  <w:txbxContent>
                    <w:p w:rsidR="00872B50" w:rsidRPr="00505ABF" w:rsidRDefault="00872B50" w:rsidP="00505ABF">
                      <w:pPr>
                        <w:jc w:val="center"/>
                        <w:rPr>
                          <w:rFonts w:ascii="Times New Roman" w:hAnsi="Times New Roman"/>
                          <w:color w:val="0D0D0D" w:themeColor="text1" w:themeTint="F2"/>
                          <w:szCs w:val="24"/>
                        </w:rPr>
                      </w:pPr>
                      <w:r w:rsidRPr="00505ABF">
                        <w:rPr>
                          <w:rFonts w:ascii="Times New Roman" w:hAnsi="Times New Roman"/>
                          <w:color w:val="0D0D0D" w:themeColor="text1" w:themeTint="F2"/>
                          <w:szCs w:val="24"/>
                        </w:rPr>
                        <w:t>Неопределенные сроки</w:t>
                      </w:r>
                    </w:p>
                  </w:txbxContent>
                </v:textbox>
              </v:rect>
            </w:pict>
          </mc:Fallback>
        </mc:AlternateContent>
      </w:r>
    </w:p>
    <w:p w:rsidR="00505ABF" w:rsidRDefault="00505ABF" w:rsidP="00505ABF">
      <w:pPr>
        <w:spacing w:after="0" w:line="360" w:lineRule="auto"/>
        <w:ind w:firstLine="709"/>
        <w:jc w:val="both"/>
        <w:rPr>
          <w:rFonts w:ascii="Times New Roman" w:hAnsi="Times New Roman"/>
          <w:sz w:val="28"/>
        </w:rPr>
      </w:pPr>
    </w:p>
    <w:p w:rsidR="00505ABF" w:rsidRDefault="00505ABF" w:rsidP="00505ABF">
      <w:pPr>
        <w:spacing w:after="0" w:line="360" w:lineRule="auto"/>
        <w:ind w:firstLine="709"/>
        <w:jc w:val="center"/>
        <w:rPr>
          <w:rFonts w:ascii="Times New Roman" w:hAnsi="Times New Roman"/>
          <w:sz w:val="28"/>
        </w:rPr>
      </w:pPr>
      <w:r>
        <w:rPr>
          <w:rFonts w:ascii="Times New Roman" w:hAnsi="Times New Roman"/>
          <w:sz w:val="28"/>
        </w:rPr>
        <w:t>Рисунок 1.1. – Виды процессуальных сроков</w:t>
      </w:r>
      <w:r w:rsidR="006B3968">
        <w:rPr>
          <w:rStyle w:val="a6"/>
          <w:rFonts w:ascii="Times New Roman" w:hAnsi="Times New Roman"/>
          <w:sz w:val="28"/>
        </w:rPr>
        <w:footnoteReference w:id="8"/>
      </w:r>
    </w:p>
    <w:p w:rsidR="00505ABF" w:rsidRDefault="00505ABF" w:rsidP="00505ABF">
      <w:pPr>
        <w:spacing w:after="0" w:line="240" w:lineRule="auto"/>
        <w:ind w:firstLine="709"/>
        <w:jc w:val="center"/>
        <w:rPr>
          <w:rFonts w:ascii="Times New Roman" w:hAnsi="Times New Roman"/>
          <w:sz w:val="28"/>
        </w:rPr>
      </w:pP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lastRenderedPageBreak/>
        <w:t>Сроки-моменты устанавливаются в целях</w:t>
      </w:r>
      <w:r w:rsidR="00505ABF">
        <w:rPr>
          <w:rFonts w:ascii="Times New Roman" w:hAnsi="Times New Roman"/>
          <w:sz w:val="28"/>
        </w:rPr>
        <w:t xml:space="preserve"> </w:t>
      </w:r>
      <w:r w:rsidRPr="00D116B0">
        <w:rPr>
          <w:rFonts w:ascii="Times New Roman" w:hAnsi="Times New Roman"/>
          <w:sz w:val="28"/>
        </w:rPr>
        <w:t xml:space="preserve">обеспечения </w:t>
      </w:r>
      <w:r w:rsidR="00505ABF">
        <w:rPr>
          <w:rFonts w:ascii="Times New Roman" w:hAnsi="Times New Roman"/>
          <w:sz w:val="28"/>
        </w:rPr>
        <w:t>прав и законных интересов участ</w:t>
      </w:r>
      <w:r w:rsidRPr="00D116B0">
        <w:rPr>
          <w:rFonts w:ascii="Times New Roman" w:hAnsi="Times New Roman"/>
          <w:sz w:val="28"/>
        </w:rPr>
        <w:t xml:space="preserve">ников процесса, когда </w:t>
      </w:r>
      <w:proofErr w:type="gramStart"/>
      <w:r w:rsidRPr="00D116B0">
        <w:rPr>
          <w:rFonts w:ascii="Times New Roman" w:hAnsi="Times New Roman"/>
          <w:sz w:val="28"/>
        </w:rPr>
        <w:t>необходима</w:t>
      </w:r>
      <w:proofErr w:type="gramEnd"/>
      <w:r w:rsidRPr="00D116B0">
        <w:rPr>
          <w:rFonts w:ascii="Times New Roman" w:hAnsi="Times New Roman"/>
          <w:sz w:val="28"/>
        </w:rPr>
        <w:t xml:space="preserve"> предельная</w:t>
      </w:r>
    </w:p>
    <w:p w:rsidR="00D116B0" w:rsidRPr="00D116B0" w:rsidRDefault="00505ABF" w:rsidP="00014E1B">
      <w:pPr>
        <w:spacing w:after="0" w:line="360" w:lineRule="auto"/>
        <w:ind w:left="-426" w:firstLine="709"/>
        <w:jc w:val="both"/>
        <w:rPr>
          <w:rFonts w:ascii="Times New Roman" w:hAnsi="Times New Roman"/>
          <w:sz w:val="28"/>
        </w:rPr>
      </w:pPr>
      <w:r>
        <w:rPr>
          <w:rFonts w:ascii="Times New Roman" w:hAnsi="Times New Roman"/>
          <w:sz w:val="28"/>
        </w:rPr>
        <w:t xml:space="preserve"> </w:t>
      </w:r>
      <w:r w:rsidR="00D116B0" w:rsidRPr="00D116B0">
        <w:rPr>
          <w:rFonts w:ascii="Times New Roman" w:hAnsi="Times New Roman"/>
          <w:sz w:val="28"/>
        </w:rPr>
        <w:t>отдельных процессуальных действий</w:t>
      </w:r>
      <w:r>
        <w:rPr>
          <w:rFonts w:ascii="Times New Roman" w:hAnsi="Times New Roman"/>
          <w:sz w:val="28"/>
        </w:rPr>
        <w:t xml:space="preserve"> </w:t>
      </w:r>
      <w:r w:rsidR="00D116B0" w:rsidRPr="00D116B0">
        <w:rPr>
          <w:rFonts w:ascii="Times New Roman" w:hAnsi="Times New Roman"/>
          <w:sz w:val="28"/>
        </w:rPr>
        <w:t>либо непрер</w:t>
      </w:r>
      <w:r>
        <w:rPr>
          <w:rFonts w:ascii="Times New Roman" w:hAnsi="Times New Roman"/>
          <w:sz w:val="28"/>
        </w:rPr>
        <w:t>ывность действий, последователь</w:t>
      </w:r>
      <w:r w:rsidR="00D116B0" w:rsidRPr="00D116B0">
        <w:rPr>
          <w:rFonts w:ascii="Times New Roman" w:hAnsi="Times New Roman"/>
          <w:sz w:val="28"/>
        </w:rPr>
        <w:t xml:space="preserve">ность которых заранее </w:t>
      </w:r>
      <w:r>
        <w:rPr>
          <w:rFonts w:ascii="Times New Roman" w:hAnsi="Times New Roman"/>
          <w:sz w:val="28"/>
        </w:rPr>
        <w:t>определена</w:t>
      </w:r>
      <w:r w:rsidR="00D116B0" w:rsidRPr="00D116B0">
        <w:rPr>
          <w:rFonts w:ascii="Times New Roman" w:hAnsi="Times New Roman"/>
          <w:sz w:val="28"/>
        </w:rPr>
        <w:t>.</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Сроки-</w:t>
      </w:r>
      <w:r w:rsidR="00505ABF">
        <w:rPr>
          <w:rFonts w:ascii="Times New Roman" w:hAnsi="Times New Roman"/>
          <w:sz w:val="28"/>
        </w:rPr>
        <w:t>моменты отражаются в законе сле</w:t>
      </w:r>
      <w:r w:rsidRPr="00D116B0">
        <w:rPr>
          <w:rFonts w:ascii="Times New Roman" w:hAnsi="Times New Roman"/>
          <w:sz w:val="28"/>
        </w:rPr>
        <w:t>дующими способами.</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Во-перв</w:t>
      </w:r>
      <w:r w:rsidR="00505ABF">
        <w:rPr>
          <w:rFonts w:ascii="Times New Roman" w:hAnsi="Times New Roman"/>
          <w:sz w:val="28"/>
        </w:rPr>
        <w:t>ых, указание на совершение опре</w:t>
      </w:r>
      <w:r w:rsidRPr="00D116B0">
        <w:rPr>
          <w:rFonts w:ascii="Times New Roman" w:hAnsi="Times New Roman"/>
          <w:sz w:val="28"/>
        </w:rPr>
        <w:t>деленног</w:t>
      </w:r>
      <w:r w:rsidR="00505ABF">
        <w:rPr>
          <w:rFonts w:ascii="Times New Roman" w:hAnsi="Times New Roman"/>
          <w:sz w:val="28"/>
        </w:rPr>
        <w:t>о процессуального действия непо</w:t>
      </w:r>
      <w:r w:rsidRPr="00D116B0">
        <w:rPr>
          <w:rFonts w:ascii="Times New Roman" w:hAnsi="Times New Roman"/>
          <w:sz w:val="28"/>
        </w:rPr>
        <w:t>средствен</w:t>
      </w:r>
      <w:r w:rsidR="00505ABF">
        <w:rPr>
          <w:rFonts w:ascii="Times New Roman" w:hAnsi="Times New Roman"/>
          <w:sz w:val="28"/>
        </w:rPr>
        <w:t>но после совершения другого про</w:t>
      </w:r>
      <w:r w:rsidRPr="00D116B0">
        <w:rPr>
          <w:rFonts w:ascii="Times New Roman" w:hAnsi="Times New Roman"/>
          <w:sz w:val="28"/>
        </w:rPr>
        <w:t>цессуально</w:t>
      </w:r>
      <w:r w:rsidR="00505ABF">
        <w:rPr>
          <w:rFonts w:ascii="Times New Roman" w:hAnsi="Times New Roman"/>
          <w:sz w:val="28"/>
        </w:rPr>
        <w:t>го действия или наступления ука</w:t>
      </w:r>
      <w:r w:rsidRPr="00D116B0">
        <w:rPr>
          <w:rFonts w:ascii="Times New Roman" w:hAnsi="Times New Roman"/>
          <w:sz w:val="28"/>
        </w:rPr>
        <w:t>занного в законе события. Например, когда</w:t>
      </w:r>
      <w:r w:rsidR="00505ABF">
        <w:rPr>
          <w:rFonts w:ascii="Times New Roman" w:hAnsi="Times New Roman"/>
          <w:sz w:val="28"/>
        </w:rPr>
        <w:t xml:space="preserve"> </w:t>
      </w:r>
      <w:r w:rsidRPr="00D116B0">
        <w:rPr>
          <w:rFonts w:ascii="Times New Roman" w:hAnsi="Times New Roman"/>
          <w:sz w:val="28"/>
        </w:rPr>
        <w:t>следователь обязан немедленно допросить</w:t>
      </w:r>
      <w:r w:rsidR="00505ABF">
        <w:rPr>
          <w:rFonts w:ascii="Times New Roman" w:hAnsi="Times New Roman"/>
          <w:sz w:val="28"/>
        </w:rPr>
        <w:t xml:space="preserve"> </w:t>
      </w:r>
      <w:r w:rsidRPr="00D116B0">
        <w:rPr>
          <w:rFonts w:ascii="Times New Roman" w:hAnsi="Times New Roman"/>
          <w:sz w:val="28"/>
        </w:rPr>
        <w:t>обвиняемого после предъявления обвинения</w:t>
      </w:r>
      <w:r w:rsidR="00505ABF">
        <w:rPr>
          <w:rFonts w:ascii="Times New Roman" w:hAnsi="Times New Roman"/>
          <w:sz w:val="28"/>
        </w:rPr>
        <w:t xml:space="preserve"> </w:t>
      </w:r>
      <w:r w:rsidRPr="00D116B0">
        <w:rPr>
          <w:rFonts w:ascii="Times New Roman" w:hAnsi="Times New Roman"/>
          <w:sz w:val="28"/>
        </w:rPr>
        <w:t>(ст. 173 УПК РФ)</w:t>
      </w:r>
      <w:r w:rsidR="004D5018">
        <w:rPr>
          <w:rStyle w:val="a6"/>
          <w:rFonts w:ascii="Times New Roman" w:hAnsi="Times New Roman"/>
          <w:sz w:val="28"/>
        </w:rPr>
        <w:footnoteReference w:id="9"/>
      </w:r>
      <w:r w:rsidRPr="00D116B0">
        <w:rPr>
          <w:rFonts w:ascii="Times New Roman" w:hAnsi="Times New Roman"/>
          <w:sz w:val="28"/>
        </w:rPr>
        <w:t>.</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Своеобразной формой данного способа</w:t>
      </w:r>
      <w:r w:rsidR="00505ABF">
        <w:rPr>
          <w:rFonts w:ascii="Times New Roman" w:hAnsi="Times New Roman"/>
          <w:sz w:val="28"/>
        </w:rPr>
        <w:t xml:space="preserve"> </w:t>
      </w:r>
      <w:r w:rsidRPr="00D116B0">
        <w:rPr>
          <w:rFonts w:ascii="Times New Roman" w:hAnsi="Times New Roman"/>
          <w:sz w:val="28"/>
        </w:rPr>
        <w:t>обозначен</w:t>
      </w:r>
      <w:r w:rsidR="00505ABF">
        <w:rPr>
          <w:rFonts w:ascii="Times New Roman" w:hAnsi="Times New Roman"/>
          <w:sz w:val="28"/>
        </w:rPr>
        <w:t>ия срока-момента является указа</w:t>
      </w:r>
      <w:r w:rsidRPr="00D116B0">
        <w:rPr>
          <w:rFonts w:ascii="Times New Roman" w:hAnsi="Times New Roman"/>
          <w:sz w:val="28"/>
        </w:rPr>
        <w:t xml:space="preserve">ние на </w:t>
      </w:r>
      <w:r w:rsidR="00505ABF">
        <w:rPr>
          <w:rFonts w:ascii="Times New Roman" w:hAnsi="Times New Roman"/>
          <w:sz w:val="28"/>
        </w:rPr>
        <w:t>совершение конкретного процессу</w:t>
      </w:r>
      <w:r w:rsidRPr="00D116B0">
        <w:rPr>
          <w:rFonts w:ascii="Times New Roman" w:hAnsi="Times New Roman"/>
          <w:sz w:val="28"/>
        </w:rPr>
        <w:t>ального действия непосредственно перед</w:t>
      </w:r>
      <w:r w:rsidR="00505ABF">
        <w:rPr>
          <w:rFonts w:ascii="Times New Roman" w:hAnsi="Times New Roman"/>
          <w:sz w:val="28"/>
        </w:rPr>
        <w:t xml:space="preserve"> </w:t>
      </w:r>
      <w:r w:rsidRPr="00D116B0">
        <w:rPr>
          <w:rFonts w:ascii="Times New Roman" w:hAnsi="Times New Roman"/>
          <w:sz w:val="28"/>
        </w:rPr>
        <w:t>выполнен</w:t>
      </w:r>
      <w:r w:rsidR="00505ABF">
        <w:rPr>
          <w:rFonts w:ascii="Times New Roman" w:hAnsi="Times New Roman"/>
          <w:sz w:val="28"/>
        </w:rPr>
        <w:t>ием другого процессуального дей</w:t>
      </w:r>
      <w:r w:rsidRPr="00D116B0">
        <w:rPr>
          <w:rFonts w:ascii="Times New Roman" w:hAnsi="Times New Roman"/>
          <w:sz w:val="28"/>
        </w:rPr>
        <w:t>ствия. В ч</w:t>
      </w:r>
      <w:r w:rsidR="00505ABF">
        <w:rPr>
          <w:rFonts w:ascii="Times New Roman" w:hAnsi="Times New Roman"/>
          <w:sz w:val="28"/>
        </w:rPr>
        <w:t>астности, до начала допроса сле</w:t>
      </w:r>
      <w:r w:rsidRPr="00D116B0">
        <w:rPr>
          <w:rFonts w:ascii="Times New Roman" w:hAnsi="Times New Roman"/>
          <w:sz w:val="28"/>
        </w:rPr>
        <w:t>дователь обязан предупредить свидетеля об</w:t>
      </w:r>
      <w:r w:rsidR="00505ABF">
        <w:rPr>
          <w:rFonts w:ascii="Times New Roman" w:hAnsi="Times New Roman"/>
          <w:sz w:val="28"/>
        </w:rPr>
        <w:t xml:space="preserve"> </w:t>
      </w:r>
      <w:r w:rsidRPr="00D116B0">
        <w:rPr>
          <w:rFonts w:ascii="Times New Roman" w:hAnsi="Times New Roman"/>
          <w:sz w:val="28"/>
        </w:rPr>
        <w:t>ответственности за отказ от дачи показаний</w:t>
      </w:r>
      <w:r w:rsidR="00505ABF">
        <w:rPr>
          <w:rFonts w:ascii="Times New Roman" w:hAnsi="Times New Roman"/>
          <w:sz w:val="28"/>
        </w:rPr>
        <w:t xml:space="preserve"> </w:t>
      </w:r>
      <w:r w:rsidRPr="00D116B0">
        <w:rPr>
          <w:rFonts w:ascii="Times New Roman" w:hAnsi="Times New Roman"/>
          <w:sz w:val="28"/>
        </w:rPr>
        <w:t>и за дачу заведомо ложных показаний.</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Другим способом, при помощи которого</w:t>
      </w:r>
      <w:r w:rsidR="00505ABF">
        <w:rPr>
          <w:rFonts w:ascii="Times New Roman" w:hAnsi="Times New Roman"/>
          <w:sz w:val="28"/>
        </w:rPr>
        <w:t xml:space="preserve"> </w:t>
      </w:r>
      <w:r w:rsidRPr="00D116B0">
        <w:rPr>
          <w:rFonts w:ascii="Times New Roman" w:hAnsi="Times New Roman"/>
          <w:sz w:val="28"/>
        </w:rPr>
        <w:t>обозначается установление срока-момента,</w:t>
      </w:r>
      <w:r w:rsidR="00505ABF">
        <w:rPr>
          <w:rFonts w:ascii="Times New Roman" w:hAnsi="Times New Roman"/>
          <w:sz w:val="28"/>
        </w:rPr>
        <w:t xml:space="preserve"> </w:t>
      </w:r>
      <w:r w:rsidRPr="00D116B0">
        <w:rPr>
          <w:rFonts w:ascii="Times New Roman" w:hAnsi="Times New Roman"/>
          <w:sz w:val="28"/>
        </w:rPr>
        <w:t>выступае</w:t>
      </w:r>
      <w:r w:rsidR="00505ABF">
        <w:rPr>
          <w:rFonts w:ascii="Times New Roman" w:hAnsi="Times New Roman"/>
          <w:sz w:val="28"/>
        </w:rPr>
        <w:t>т указание на совершение процес</w:t>
      </w:r>
      <w:r w:rsidRPr="00D116B0">
        <w:rPr>
          <w:rFonts w:ascii="Times New Roman" w:hAnsi="Times New Roman"/>
          <w:sz w:val="28"/>
        </w:rPr>
        <w:t>суальног</w:t>
      </w:r>
      <w:r w:rsidR="00505ABF">
        <w:rPr>
          <w:rFonts w:ascii="Times New Roman" w:hAnsi="Times New Roman"/>
          <w:sz w:val="28"/>
        </w:rPr>
        <w:t>о действия одновременно с произ</w:t>
      </w:r>
      <w:r w:rsidRPr="00D116B0">
        <w:rPr>
          <w:rFonts w:ascii="Times New Roman" w:hAnsi="Times New Roman"/>
          <w:sz w:val="28"/>
        </w:rPr>
        <w:t>водством другого процессуального действия.</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Например</w:t>
      </w:r>
      <w:r w:rsidR="00505ABF">
        <w:rPr>
          <w:rFonts w:ascii="Times New Roman" w:hAnsi="Times New Roman"/>
          <w:sz w:val="28"/>
        </w:rPr>
        <w:t>, суд при постановлении пригово</w:t>
      </w:r>
      <w:r w:rsidRPr="00D116B0">
        <w:rPr>
          <w:rFonts w:ascii="Times New Roman" w:hAnsi="Times New Roman"/>
          <w:sz w:val="28"/>
        </w:rPr>
        <w:t xml:space="preserve">ра одновременно решает </w:t>
      </w:r>
      <w:r w:rsidR="00505ABF">
        <w:rPr>
          <w:rFonts w:ascii="Times New Roman" w:hAnsi="Times New Roman"/>
          <w:sz w:val="28"/>
        </w:rPr>
        <w:t>вопрос о веществен</w:t>
      </w:r>
      <w:r w:rsidRPr="00D116B0">
        <w:rPr>
          <w:rFonts w:ascii="Times New Roman" w:hAnsi="Times New Roman"/>
          <w:sz w:val="28"/>
        </w:rPr>
        <w:t>ных доказа</w:t>
      </w:r>
      <w:r w:rsidR="00505ABF">
        <w:rPr>
          <w:rFonts w:ascii="Times New Roman" w:hAnsi="Times New Roman"/>
          <w:sz w:val="28"/>
        </w:rPr>
        <w:t>тельствах, распределении процес</w:t>
      </w:r>
      <w:r w:rsidRPr="00D116B0">
        <w:rPr>
          <w:rFonts w:ascii="Times New Roman" w:hAnsi="Times New Roman"/>
          <w:sz w:val="28"/>
        </w:rPr>
        <w:t>суальных издержек и т. д.</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Сроки</w:t>
      </w:r>
      <w:r w:rsidR="00505ABF">
        <w:rPr>
          <w:rFonts w:ascii="Times New Roman" w:hAnsi="Times New Roman"/>
          <w:sz w:val="28"/>
        </w:rPr>
        <w:t>-периоды в отличие от сроков-мо</w:t>
      </w:r>
      <w:r w:rsidRPr="00D116B0">
        <w:rPr>
          <w:rFonts w:ascii="Times New Roman" w:hAnsi="Times New Roman"/>
          <w:sz w:val="28"/>
        </w:rPr>
        <w:t>ментов предусматривают в своих пределах</w:t>
      </w:r>
      <w:r w:rsidR="00505ABF">
        <w:rPr>
          <w:rFonts w:ascii="Times New Roman" w:hAnsi="Times New Roman"/>
          <w:sz w:val="28"/>
        </w:rPr>
        <w:t xml:space="preserve"> </w:t>
      </w:r>
      <w:r w:rsidRPr="00D116B0">
        <w:rPr>
          <w:rFonts w:ascii="Times New Roman" w:hAnsi="Times New Roman"/>
          <w:sz w:val="28"/>
        </w:rPr>
        <w:t xml:space="preserve">свободу </w:t>
      </w:r>
      <w:r w:rsidR="00505ABF">
        <w:rPr>
          <w:rFonts w:ascii="Times New Roman" w:hAnsi="Times New Roman"/>
          <w:sz w:val="28"/>
        </w:rPr>
        <w:t>совершения процессуальных дейст</w:t>
      </w:r>
      <w:r w:rsidRPr="00D116B0">
        <w:rPr>
          <w:rFonts w:ascii="Times New Roman" w:hAnsi="Times New Roman"/>
          <w:sz w:val="28"/>
        </w:rPr>
        <w:t>вий. Процессуальное действие может быть</w:t>
      </w:r>
      <w:r w:rsidR="00505ABF">
        <w:rPr>
          <w:rFonts w:ascii="Times New Roman" w:hAnsi="Times New Roman"/>
          <w:sz w:val="28"/>
        </w:rPr>
        <w:t xml:space="preserve"> </w:t>
      </w:r>
      <w:r w:rsidRPr="00D116B0">
        <w:rPr>
          <w:rFonts w:ascii="Times New Roman" w:hAnsi="Times New Roman"/>
          <w:sz w:val="28"/>
        </w:rPr>
        <w:t>выполнено в начале срока, в середине и в</w:t>
      </w:r>
      <w:r w:rsidR="00505ABF">
        <w:rPr>
          <w:rFonts w:ascii="Times New Roman" w:hAnsi="Times New Roman"/>
          <w:sz w:val="28"/>
        </w:rPr>
        <w:t xml:space="preserve"> </w:t>
      </w:r>
      <w:r w:rsidRPr="00D116B0">
        <w:rPr>
          <w:rFonts w:ascii="Times New Roman" w:hAnsi="Times New Roman"/>
          <w:sz w:val="28"/>
        </w:rPr>
        <w:t xml:space="preserve">конце, но с </w:t>
      </w:r>
      <w:r w:rsidR="00505ABF">
        <w:rPr>
          <w:rFonts w:ascii="Times New Roman" w:hAnsi="Times New Roman"/>
          <w:sz w:val="28"/>
        </w:rPr>
        <w:t>учетом того, чтобы время его со</w:t>
      </w:r>
      <w:r w:rsidRPr="00D116B0">
        <w:rPr>
          <w:rFonts w:ascii="Times New Roman" w:hAnsi="Times New Roman"/>
          <w:sz w:val="28"/>
        </w:rPr>
        <w:t>вершения охватывалось этим сроком.</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Сроки-периоды в свою очередь делятся на</w:t>
      </w:r>
      <w:r w:rsidR="00505ABF">
        <w:rPr>
          <w:rFonts w:ascii="Times New Roman" w:hAnsi="Times New Roman"/>
          <w:sz w:val="28"/>
        </w:rPr>
        <w:t xml:space="preserve"> </w:t>
      </w:r>
      <w:r w:rsidRPr="00D116B0">
        <w:rPr>
          <w:rFonts w:ascii="Times New Roman" w:hAnsi="Times New Roman"/>
          <w:sz w:val="28"/>
        </w:rPr>
        <w:t>определенные и неопределенные роки.</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lastRenderedPageBreak/>
        <w:t>Опред</w:t>
      </w:r>
      <w:r w:rsidR="00505ABF">
        <w:rPr>
          <w:rFonts w:ascii="Times New Roman" w:hAnsi="Times New Roman"/>
          <w:sz w:val="28"/>
        </w:rPr>
        <w:t>еленные сроки предусмотрены сле</w:t>
      </w:r>
      <w:r w:rsidRPr="00D116B0">
        <w:rPr>
          <w:rFonts w:ascii="Times New Roman" w:hAnsi="Times New Roman"/>
          <w:sz w:val="28"/>
        </w:rPr>
        <w:t>дующей длительностью: часов, суток (дней),</w:t>
      </w:r>
      <w:r w:rsidR="00505ABF">
        <w:rPr>
          <w:rFonts w:ascii="Times New Roman" w:hAnsi="Times New Roman"/>
          <w:sz w:val="28"/>
        </w:rPr>
        <w:t xml:space="preserve"> </w:t>
      </w:r>
      <w:r w:rsidRPr="00D116B0">
        <w:rPr>
          <w:rFonts w:ascii="Times New Roman" w:hAnsi="Times New Roman"/>
          <w:sz w:val="28"/>
        </w:rPr>
        <w:t>месяцев и л</w:t>
      </w:r>
      <w:r w:rsidR="00505ABF">
        <w:rPr>
          <w:rFonts w:ascii="Times New Roman" w:hAnsi="Times New Roman"/>
          <w:sz w:val="28"/>
        </w:rPr>
        <w:t>ет. Продолжительность определен</w:t>
      </w:r>
      <w:r w:rsidRPr="00D116B0">
        <w:rPr>
          <w:rFonts w:ascii="Times New Roman" w:hAnsi="Times New Roman"/>
          <w:sz w:val="28"/>
        </w:rPr>
        <w:t>ных сроков в законе устанавливается разными</w:t>
      </w:r>
      <w:r w:rsidR="00505ABF">
        <w:rPr>
          <w:rFonts w:ascii="Times New Roman" w:hAnsi="Times New Roman"/>
          <w:sz w:val="28"/>
        </w:rPr>
        <w:t xml:space="preserve"> </w:t>
      </w:r>
      <w:r w:rsidRPr="00D116B0">
        <w:rPr>
          <w:rFonts w:ascii="Times New Roman" w:hAnsi="Times New Roman"/>
          <w:sz w:val="28"/>
        </w:rPr>
        <w:t>способами.</w:t>
      </w:r>
      <w:r w:rsidR="00505ABF">
        <w:rPr>
          <w:rFonts w:ascii="Times New Roman" w:hAnsi="Times New Roman"/>
          <w:sz w:val="28"/>
        </w:rPr>
        <w:t xml:space="preserve"> В некоторых случаях точная про</w:t>
      </w:r>
      <w:r w:rsidRPr="00D116B0">
        <w:rPr>
          <w:rFonts w:ascii="Times New Roman" w:hAnsi="Times New Roman"/>
          <w:sz w:val="28"/>
        </w:rPr>
        <w:t>должительнос</w:t>
      </w:r>
      <w:r w:rsidR="00505ABF">
        <w:rPr>
          <w:rFonts w:ascii="Times New Roman" w:hAnsi="Times New Roman"/>
          <w:sz w:val="28"/>
        </w:rPr>
        <w:t>ть прямо не указывается, но обо</w:t>
      </w:r>
      <w:r w:rsidRPr="00D116B0">
        <w:rPr>
          <w:rFonts w:ascii="Times New Roman" w:hAnsi="Times New Roman"/>
          <w:sz w:val="28"/>
        </w:rPr>
        <w:t>значается начало и конец срока. В качестве</w:t>
      </w:r>
      <w:r w:rsidR="00505ABF">
        <w:rPr>
          <w:rFonts w:ascii="Times New Roman" w:hAnsi="Times New Roman"/>
          <w:sz w:val="28"/>
        </w:rPr>
        <w:t xml:space="preserve"> </w:t>
      </w:r>
      <w:r w:rsidRPr="00D116B0">
        <w:rPr>
          <w:rFonts w:ascii="Times New Roman" w:hAnsi="Times New Roman"/>
          <w:sz w:val="28"/>
        </w:rPr>
        <w:t>примера может служить срок, установленный</w:t>
      </w:r>
      <w:r w:rsidR="00505ABF">
        <w:rPr>
          <w:rFonts w:ascii="Times New Roman" w:hAnsi="Times New Roman"/>
          <w:sz w:val="28"/>
        </w:rPr>
        <w:t xml:space="preserve"> </w:t>
      </w:r>
      <w:r w:rsidRPr="00D116B0">
        <w:rPr>
          <w:rFonts w:ascii="Times New Roman" w:hAnsi="Times New Roman"/>
          <w:sz w:val="28"/>
        </w:rPr>
        <w:t xml:space="preserve">п. 21 ст. </w:t>
      </w:r>
      <w:r w:rsidR="00505ABF">
        <w:rPr>
          <w:rFonts w:ascii="Times New Roman" w:hAnsi="Times New Roman"/>
          <w:sz w:val="28"/>
        </w:rPr>
        <w:t>5 УПК РФ, согласно которому ноч</w:t>
      </w:r>
      <w:r w:rsidRPr="00D116B0">
        <w:rPr>
          <w:rFonts w:ascii="Times New Roman" w:hAnsi="Times New Roman"/>
          <w:sz w:val="28"/>
        </w:rPr>
        <w:t>ным временем считается промежуток времени</w:t>
      </w:r>
      <w:r w:rsidR="00505ABF">
        <w:rPr>
          <w:rFonts w:ascii="Times New Roman" w:hAnsi="Times New Roman"/>
          <w:sz w:val="28"/>
        </w:rPr>
        <w:t xml:space="preserve"> </w:t>
      </w:r>
      <w:r w:rsidRPr="00D116B0">
        <w:rPr>
          <w:rFonts w:ascii="Times New Roman" w:hAnsi="Times New Roman"/>
          <w:sz w:val="28"/>
        </w:rPr>
        <w:t>с 22 до 6 ча</w:t>
      </w:r>
      <w:r w:rsidR="00505ABF">
        <w:rPr>
          <w:rFonts w:ascii="Times New Roman" w:hAnsi="Times New Roman"/>
          <w:sz w:val="28"/>
        </w:rPr>
        <w:t>сов по местному времени. В боль</w:t>
      </w:r>
      <w:r w:rsidRPr="00D116B0">
        <w:rPr>
          <w:rFonts w:ascii="Times New Roman" w:hAnsi="Times New Roman"/>
          <w:sz w:val="28"/>
        </w:rPr>
        <w:t>шинстве слу</w:t>
      </w:r>
      <w:r w:rsidR="00505ABF">
        <w:rPr>
          <w:rFonts w:ascii="Times New Roman" w:hAnsi="Times New Roman"/>
          <w:sz w:val="28"/>
        </w:rPr>
        <w:t>чаев обозначается точная продол</w:t>
      </w:r>
      <w:r w:rsidRPr="00D116B0">
        <w:rPr>
          <w:rFonts w:ascii="Times New Roman" w:hAnsi="Times New Roman"/>
          <w:sz w:val="28"/>
        </w:rPr>
        <w:t>жительность срока и его начало. Так, согласно</w:t>
      </w:r>
      <w:r w:rsidR="00505ABF">
        <w:rPr>
          <w:rFonts w:ascii="Times New Roman" w:hAnsi="Times New Roman"/>
          <w:sz w:val="28"/>
        </w:rPr>
        <w:t xml:space="preserve"> </w:t>
      </w:r>
      <w:r w:rsidRPr="00D116B0">
        <w:rPr>
          <w:rFonts w:ascii="Times New Roman" w:hAnsi="Times New Roman"/>
          <w:sz w:val="28"/>
        </w:rPr>
        <w:t>уголовно-процессуальному законодательству</w:t>
      </w:r>
      <w:r w:rsidR="00505ABF">
        <w:rPr>
          <w:rFonts w:ascii="Times New Roman" w:hAnsi="Times New Roman"/>
          <w:sz w:val="28"/>
        </w:rPr>
        <w:t xml:space="preserve"> </w:t>
      </w:r>
      <w:r w:rsidRPr="00D116B0">
        <w:rPr>
          <w:rFonts w:ascii="Times New Roman" w:hAnsi="Times New Roman"/>
          <w:sz w:val="28"/>
        </w:rPr>
        <w:t>дознание производится в течение 30 суток со</w:t>
      </w:r>
      <w:r w:rsidR="00505ABF">
        <w:rPr>
          <w:rFonts w:ascii="Times New Roman" w:hAnsi="Times New Roman"/>
          <w:sz w:val="28"/>
        </w:rPr>
        <w:t xml:space="preserve"> </w:t>
      </w:r>
      <w:r w:rsidRPr="00D116B0">
        <w:rPr>
          <w:rFonts w:ascii="Times New Roman" w:hAnsi="Times New Roman"/>
          <w:sz w:val="28"/>
        </w:rPr>
        <w:t>дня возбуждения уголовного дела. Наконец,</w:t>
      </w:r>
      <w:r w:rsidR="00505ABF">
        <w:rPr>
          <w:rFonts w:ascii="Times New Roman" w:hAnsi="Times New Roman"/>
          <w:sz w:val="28"/>
        </w:rPr>
        <w:t xml:space="preserve"> </w:t>
      </w:r>
      <w:r w:rsidRPr="00D116B0">
        <w:rPr>
          <w:rFonts w:ascii="Times New Roman" w:hAnsi="Times New Roman"/>
          <w:sz w:val="28"/>
        </w:rPr>
        <w:t>встречаются и</w:t>
      </w:r>
      <w:r w:rsidR="00505ABF">
        <w:rPr>
          <w:rFonts w:ascii="Times New Roman" w:hAnsi="Times New Roman"/>
          <w:sz w:val="28"/>
        </w:rPr>
        <w:t xml:space="preserve"> такие сроки, когда устанавлива</w:t>
      </w:r>
      <w:r w:rsidRPr="00D116B0">
        <w:rPr>
          <w:rFonts w:ascii="Times New Roman" w:hAnsi="Times New Roman"/>
          <w:sz w:val="28"/>
        </w:rPr>
        <w:t>ется лишь их продолжительность. В частности,</w:t>
      </w:r>
      <w:r w:rsidR="00505ABF">
        <w:rPr>
          <w:rFonts w:ascii="Times New Roman" w:hAnsi="Times New Roman"/>
          <w:sz w:val="28"/>
        </w:rPr>
        <w:t xml:space="preserve"> </w:t>
      </w:r>
      <w:r w:rsidRPr="00D116B0">
        <w:rPr>
          <w:rFonts w:ascii="Times New Roman" w:hAnsi="Times New Roman"/>
          <w:sz w:val="28"/>
        </w:rPr>
        <w:t>срок задержания и др.</w:t>
      </w:r>
    </w:p>
    <w:p w:rsidR="00D116B0" w:rsidRPr="00D116B0" w:rsidRDefault="004D5018" w:rsidP="00014E1B">
      <w:pPr>
        <w:spacing w:after="0" w:line="360" w:lineRule="auto"/>
        <w:ind w:left="-426" w:firstLine="709"/>
        <w:jc w:val="both"/>
        <w:rPr>
          <w:rFonts w:ascii="Times New Roman" w:hAnsi="Times New Roman"/>
          <w:sz w:val="28"/>
        </w:rPr>
      </w:pPr>
      <w:proofErr w:type="spellStart"/>
      <w:r w:rsidRPr="004D5018">
        <w:rPr>
          <w:rFonts w:ascii="Times New Roman" w:hAnsi="Times New Roman"/>
          <w:sz w:val="28"/>
        </w:rPr>
        <w:t>Кашепов</w:t>
      </w:r>
      <w:proofErr w:type="spellEnd"/>
      <w:r w:rsidRPr="004D5018">
        <w:rPr>
          <w:rFonts w:ascii="Times New Roman" w:hAnsi="Times New Roman"/>
          <w:sz w:val="28"/>
        </w:rPr>
        <w:t xml:space="preserve"> В. П.</w:t>
      </w:r>
      <w:r>
        <w:rPr>
          <w:rFonts w:ascii="Times New Roman" w:hAnsi="Times New Roman"/>
          <w:sz w:val="28"/>
        </w:rPr>
        <w:t xml:space="preserve"> </w:t>
      </w:r>
      <w:r w:rsidR="00D116B0" w:rsidRPr="00D116B0">
        <w:rPr>
          <w:rFonts w:ascii="Times New Roman" w:hAnsi="Times New Roman"/>
          <w:sz w:val="28"/>
        </w:rPr>
        <w:t>по соотношению опред</w:t>
      </w:r>
      <w:r w:rsidR="00505ABF">
        <w:rPr>
          <w:rFonts w:ascii="Times New Roman" w:hAnsi="Times New Roman"/>
          <w:sz w:val="28"/>
        </w:rPr>
        <w:t>елен</w:t>
      </w:r>
      <w:r w:rsidR="00D116B0" w:rsidRPr="00D116B0">
        <w:rPr>
          <w:rFonts w:ascii="Times New Roman" w:hAnsi="Times New Roman"/>
          <w:sz w:val="28"/>
        </w:rPr>
        <w:t>ных сроков друг с другом выделяет общие и</w:t>
      </w:r>
      <w:r w:rsidR="00505ABF">
        <w:rPr>
          <w:rFonts w:ascii="Times New Roman" w:hAnsi="Times New Roman"/>
          <w:sz w:val="28"/>
        </w:rPr>
        <w:t xml:space="preserve"> исключительные сроки. Особен</w:t>
      </w:r>
      <w:r w:rsidR="00D116B0" w:rsidRPr="00D116B0">
        <w:rPr>
          <w:rFonts w:ascii="Times New Roman" w:hAnsi="Times New Roman"/>
          <w:sz w:val="28"/>
        </w:rPr>
        <w:t>ность исключительных сроков состоит в том,</w:t>
      </w:r>
      <w:r w:rsidR="00505ABF">
        <w:rPr>
          <w:rFonts w:ascii="Times New Roman" w:hAnsi="Times New Roman"/>
          <w:sz w:val="28"/>
        </w:rPr>
        <w:t xml:space="preserve"> </w:t>
      </w:r>
      <w:r w:rsidR="00D116B0" w:rsidRPr="00D116B0">
        <w:rPr>
          <w:rFonts w:ascii="Times New Roman" w:hAnsi="Times New Roman"/>
          <w:sz w:val="28"/>
        </w:rPr>
        <w:t>что они п</w:t>
      </w:r>
      <w:r w:rsidR="00505ABF">
        <w:rPr>
          <w:rFonts w:ascii="Times New Roman" w:hAnsi="Times New Roman"/>
          <w:sz w:val="28"/>
        </w:rPr>
        <w:t>одлежат применению только в пре</w:t>
      </w:r>
      <w:r w:rsidR="00D116B0" w:rsidRPr="00D116B0">
        <w:rPr>
          <w:rFonts w:ascii="Times New Roman" w:hAnsi="Times New Roman"/>
          <w:sz w:val="28"/>
        </w:rPr>
        <w:t>дусмотрен</w:t>
      </w:r>
      <w:r w:rsidR="00505ABF">
        <w:rPr>
          <w:rFonts w:ascii="Times New Roman" w:hAnsi="Times New Roman"/>
          <w:sz w:val="28"/>
        </w:rPr>
        <w:t>ных законом случаях. В свою оче</w:t>
      </w:r>
      <w:r w:rsidR="00D116B0" w:rsidRPr="00D116B0">
        <w:rPr>
          <w:rFonts w:ascii="Times New Roman" w:hAnsi="Times New Roman"/>
          <w:sz w:val="28"/>
        </w:rPr>
        <w:t>редь исключительные сроки по своей продо</w:t>
      </w:r>
      <w:r w:rsidR="00505ABF">
        <w:rPr>
          <w:rFonts w:ascii="Times New Roman" w:hAnsi="Times New Roman"/>
          <w:sz w:val="28"/>
        </w:rPr>
        <w:t>л</w:t>
      </w:r>
      <w:r w:rsidR="00D116B0" w:rsidRPr="00D116B0">
        <w:rPr>
          <w:rFonts w:ascii="Times New Roman" w:hAnsi="Times New Roman"/>
          <w:sz w:val="28"/>
        </w:rPr>
        <w:t>жительности бывают сокращенными или</w:t>
      </w:r>
      <w:r w:rsidR="00505ABF">
        <w:rPr>
          <w:rFonts w:ascii="Times New Roman" w:hAnsi="Times New Roman"/>
          <w:sz w:val="28"/>
        </w:rPr>
        <w:t xml:space="preserve"> </w:t>
      </w:r>
      <w:r w:rsidR="00D116B0" w:rsidRPr="00D116B0">
        <w:rPr>
          <w:rFonts w:ascii="Times New Roman" w:hAnsi="Times New Roman"/>
          <w:sz w:val="28"/>
        </w:rPr>
        <w:t xml:space="preserve">увеличенными. </w:t>
      </w:r>
      <w:proofErr w:type="gramStart"/>
      <w:r w:rsidR="00D116B0" w:rsidRPr="00D116B0">
        <w:rPr>
          <w:rFonts w:ascii="Times New Roman" w:hAnsi="Times New Roman"/>
          <w:sz w:val="28"/>
        </w:rPr>
        <w:t>Применение исключительных</w:t>
      </w:r>
      <w:r w:rsidR="00505ABF">
        <w:rPr>
          <w:rFonts w:ascii="Times New Roman" w:hAnsi="Times New Roman"/>
          <w:sz w:val="28"/>
        </w:rPr>
        <w:t xml:space="preserve"> </w:t>
      </w:r>
      <w:r w:rsidR="00D116B0" w:rsidRPr="00D116B0">
        <w:rPr>
          <w:rFonts w:ascii="Times New Roman" w:hAnsi="Times New Roman"/>
          <w:sz w:val="28"/>
        </w:rPr>
        <w:t>увеличенных</w:t>
      </w:r>
      <w:r w:rsidR="00505ABF">
        <w:rPr>
          <w:rFonts w:ascii="Times New Roman" w:hAnsi="Times New Roman"/>
          <w:sz w:val="28"/>
        </w:rPr>
        <w:t xml:space="preserve"> сроков законом ставится в зави</w:t>
      </w:r>
      <w:r w:rsidR="00D116B0" w:rsidRPr="00D116B0">
        <w:rPr>
          <w:rFonts w:ascii="Times New Roman" w:hAnsi="Times New Roman"/>
          <w:sz w:val="28"/>
        </w:rPr>
        <w:t>симость от ре</w:t>
      </w:r>
      <w:r w:rsidR="00505ABF">
        <w:rPr>
          <w:rFonts w:ascii="Times New Roman" w:hAnsi="Times New Roman"/>
          <w:sz w:val="28"/>
        </w:rPr>
        <w:t>шения органа, в производстве ко</w:t>
      </w:r>
      <w:r w:rsidR="00D116B0" w:rsidRPr="00D116B0">
        <w:rPr>
          <w:rFonts w:ascii="Times New Roman" w:hAnsi="Times New Roman"/>
          <w:sz w:val="28"/>
        </w:rPr>
        <w:t>торого нахо</w:t>
      </w:r>
      <w:r w:rsidR="00505ABF">
        <w:rPr>
          <w:rFonts w:ascii="Times New Roman" w:hAnsi="Times New Roman"/>
          <w:sz w:val="28"/>
        </w:rPr>
        <w:t>дится дело, либо от решения про</w:t>
      </w:r>
      <w:r w:rsidR="00D116B0" w:rsidRPr="00D116B0">
        <w:rPr>
          <w:rFonts w:ascii="Times New Roman" w:hAnsi="Times New Roman"/>
          <w:sz w:val="28"/>
        </w:rPr>
        <w:t>курора</w:t>
      </w:r>
      <w:r>
        <w:rPr>
          <w:rStyle w:val="a6"/>
          <w:rFonts w:ascii="Times New Roman" w:hAnsi="Times New Roman"/>
          <w:sz w:val="28"/>
        </w:rPr>
        <w:footnoteReference w:id="10"/>
      </w:r>
      <w:r w:rsidR="00D116B0" w:rsidRPr="00D116B0">
        <w:rPr>
          <w:rFonts w:ascii="Times New Roman" w:hAnsi="Times New Roman"/>
          <w:sz w:val="28"/>
        </w:rPr>
        <w:t xml:space="preserve">. Так, дознаватель, орган дознания, </w:t>
      </w:r>
      <w:r w:rsidR="00505ABF">
        <w:rPr>
          <w:rFonts w:ascii="Times New Roman" w:hAnsi="Times New Roman"/>
          <w:sz w:val="28"/>
        </w:rPr>
        <w:t>сле</w:t>
      </w:r>
      <w:r w:rsidR="00D116B0" w:rsidRPr="00D116B0">
        <w:rPr>
          <w:rFonts w:ascii="Times New Roman" w:hAnsi="Times New Roman"/>
          <w:sz w:val="28"/>
        </w:rPr>
        <w:t>дователь, руководитель следственного органа</w:t>
      </w:r>
      <w:r w:rsidR="00505ABF">
        <w:rPr>
          <w:rFonts w:ascii="Times New Roman" w:hAnsi="Times New Roman"/>
          <w:sz w:val="28"/>
        </w:rPr>
        <w:t xml:space="preserve"> </w:t>
      </w:r>
      <w:r w:rsidR="00D116B0" w:rsidRPr="00D116B0">
        <w:rPr>
          <w:rFonts w:ascii="Times New Roman" w:hAnsi="Times New Roman"/>
          <w:sz w:val="28"/>
        </w:rPr>
        <w:t>обязаны пр</w:t>
      </w:r>
      <w:r w:rsidR="00505ABF">
        <w:rPr>
          <w:rFonts w:ascii="Times New Roman" w:hAnsi="Times New Roman"/>
          <w:sz w:val="28"/>
        </w:rPr>
        <w:t>инять, проверить сообщение о лю</w:t>
      </w:r>
      <w:r w:rsidR="00D116B0" w:rsidRPr="00D116B0">
        <w:rPr>
          <w:rFonts w:ascii="Times New Roman" w:hAnsi="Times New Roman"/>
          <w:sz w:val="28"/>
        </w:rPr>
        <w:t>бом сове</w:t>
      </w:r>
      <w:r w:rsidR="00505ABF">
        <w:rPr>
          <w:rFonts w:ascii="Times New Roman" w:hAnsi="Times New Roman"/>
          <w:sz w:val="28"/>
        </w:rPr>
        <w:t>ршенном или готовящемся преступ</w:t>
      </w:r>
      <w:r w:rsidR="00D116B0" w:rsidRPr="00D116B0">
        <w:rPr>
          <w:rFonts w:ascii="Times New Roman" w:hAnsi="Times New Roman"/>
          <w:sz w:val="28"/>
        </w:rPr>
        <w:t>лении и принять по нему решение в срок не</w:t>
      </w:r>
      <w:r w:rsidR="00505ABF">
        <w:rPr>
          <w:rFonts w:ascii="Times New Roman" w:hAnsi="Times New Roman"/>
          <w:sz w:val="28"/>
        </w:rPr>
        <w:t xml:space="preserve"> </w:t>
      </w:r>
      <w:r w:rsidR="00D116B0" w:rsidRPr="00D116B0">
        <w:rPr>
          <w:rFonts w:ascii="Times New Roman" w:hAnsi="Times New Roman"/>
          <w:sz w:val="28"/>
        </w:rPr>
        <w:t>позднее 3 с</w:t>
      </w:r>
      <w:r w:rsidR="00505ABF">
        <w:rPr>
          <w:rFonts w:ascii="Times New Roman" w:hAnsi="Times New Roman"/>
          <w:sz w:val="28"/>
        </w:rPr>
        <w:t>уток (общий срок) со дня поступ</w:t>
      </w:r>
      <w:r w:rsidR="00D116B0" w:rsidRPr="00D116B0">
        <w:rPr>
          <w:rFonts w:ascii="Times New Roman" w:hAnsi="Times New Roman"/>
          <w:sz w:val="28"/>
        </w:rPr>
        <w:t>ления данного сообщения.</w:t>
      </w:r>
      <w:proofErr w:type="gramEnd"/>
      <w:r w:rsidR="00D116B0" w:rsidRPr="00D116B0">
        <w:rPr>
          <w:rFonts w:ascii="Times New Roman" w:hAnsi="Times New Roman"/>
          <w:sz w:val="28"/>
        </w:rPr>
        <w:t xml:space="preserve"> Данный срок </w:t>
      </w:r>
      <w:r w:rsidR="00505ABF">
        <w:rPr>
          <w:rFonts w:ascii="Times New Roman" w:hAnsi="Times New Roman"/>
          <w:sz w:val="28"/>
        </w:rPr>
        <w:t>мо</w:t>
      </w:r>
      <w:r w:rsidR="00D116B0" w:rsidRPr="00D116B0">
        <w:rPr>
          <w:rFonts w:ascii="Times New Roman" w:hAnsi="Times New Roman"/>
          <w:sz w:val="28"/>
        </w:rPr>
        <w:t>жет быть про</w:t>
      </w:r>
      <w:r w:rsidR="00505ABF">
        <w:rPr>
          <w:rFonts w:ascii="Times New Roman" w:hAnsi="Times New Roman"/>
          <w:sz w:val="28"/>
        </w:rPr>
        <w:t>длен в случаях, прямо определен</w:t>
      </w:r>
      <w:r w:rsidR="00D116B0" w:rsidRPr="00D116B0">
        <w:rPr>
          <w:rFonts w:ascii="Times New Roman" w:hAnsi="Times New Roman"/>
          <w:sz w:val="28"/>
        </w:rPr>
        <w:t>ных в Уголовно-процессуальном кодексе РФ,</w:t>
      </w:r>
      <w:r w:rsidR="00505ABF">
        <w:rPr>
          <w:rFonts w:ascii="Times New Roman" w:hAnsi="Times New Roman"/>
          <w:sz w:val="28"/>
        </w:rPr>
        <w:t xml:space="preserve"> </w:t>
      </w:r>
      <w:r w:rsidR="00D116B0" w:rsidRPr="00D116B0">
        <w:rPr>
          <w:rFonts w:ascii="Times New Roman" w:hAnsi="Times New Roman"/>
          <w:sz w:val="28"/>
        </w:rPr>
        <w:t>до 10 суток (исключительный срок).</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Неопре</w:t>
      </w:r>
      <w:r w:rsidR="00505ABF">
        <w:rPr>
          <w:rFonts w:ascii="Times New Roman" w:hAnsi="Times New Roman"/>
          <w:sz w:val="28"/>
        </w:rPr>
        <w:t>деленные сроки не характеризуют</w:t>
      </w:r>
      <w:r w:rsidRPr="00D116B0">
        <w:rPr>
          <w:rFonts w:ascii="Times New Roman" w:hAnsi="Times New Roman"/>
          <w:sz w:val="28"/>
        </w:rPr>
        <w:t>ся точной продолжительностью и могут</w:t>
      </w:r>
      <w:r w:rsidR="00505ABF">
        <w:rPr>
          <w:rFonts w:ascii="Times New Roman" w:hAnsi="Times New Roman"/>
          <w:sz w:val="28"/>
        </w:rPr>
        <w:t xml:space="preserve"> </w:t>
      </w:r>
      <w:r w:rsidRPr="00D116B0">
        <w:rPr>
          <w:rFonts w:ascii="Times New Roman" w:hAnsi="Times New Roman"/>
          <w:sz w:val="28"/>
        </w:rPr>
        <w:t>иметь с</w:t>
      </w:r>
      <w:r w:rsidR="00505ABF">
        <w:rPr>
          <w:rFonts w:ascii="Times New Roman" w:hAnsi="Times New Roman"/>
          <w:sz w:val="28"/>
        </w:rPr>
        <w:t>вои пределы, которые обозначают</w:t>
      </w:r>
      <w:r w:rsidRPr="00D116B0">
        <w:rPr>
          <w:rFonts w:ascii="Times New Roman" w:hAnsi="Times New Roman"/>
          <w:sz w:val="28"/>
        </w:rPr>
        <w:t>ся путем указания на конкретные действия</w:t>
      </w:r>
      <w:r w:rsidR="00505ABF">
        <w:rPr>
          <w:rFonts w:ascii="Times New Roman" w:hAnsi="Times New Roman"/>
          <w:sz w:val="28"/>
        </w:rPr>
        <w:t xml:space="preserve"> </w:t>
      </w:r>
      <w:r w:rsidRPr="00D116B0">
        <w:rPr>
          <w:rFonts w:ascii="Times New Roman" w:hAnsi="Times New Roman"/>
          <w:sz w:val="28"/>
        </w:rPr>
        <w:t xml:space="preserve">или событие. Так, гражданский иск в </w:t>
      </w:r>
      <w:r w:rsidRPr="00D116B0">
        <w:rPr>
          <w:rFonts w:ascii="Times New Roman" w:hAnsi="Times New Roman"/>
          <w:sz w:val="28"/>
        </w:rPr>
        <w:lastRenderedPageBreak/>
        <w:t>ходе</w:t>
      </w:r>
      <w:r w:rsidR="00505ABF">
        <w:rPr>
          <w:rFonts w:ascii="Times New Roman" w:hAnsi="Times New Roman"/>
          <w:sz w:val="28"/>
        </w:rPr>
        <w:t xml:space="preserve"> </w:t>
      </w:r>
      <w:r w:rsidRPr="00D116B0">
        <w:rPr>
          <w:rFonts w:ascii="Times New Roman" w:hAnsi="Times New Roman"/>
          <w:sz w:val="28"/>
        </w:rPr>
        <w:t>рассмотрения уголовного дела может быть</w:t>
      </w:r>
      <w:r w:rsidR="00505ABF">
        <w:rPr>
          <w:rFonts w:ascii="Times New Roman" w:hAnsi="Times New Roman"/>
          <w:sz w:val="28"/>
        </w:rPr>
        <w:t xml:space="preserve"> </w:t>
      </w:r>
      <w:r w:rsidRPr="00D116B0">
        <w:rPr>
          <w:rFonts w:ascii="Times New Roman" w:hAnsi="Times New Roman"/>
          <w:sz w:val="28"/>
        </w:rPr>
        <w:t>предъявл</w:t>
      </w:r>
      <w:r w:rsidR="00505ABF">
        <w:rPr>
          <w:rFonts w:ascii="Times New Roman" w:hAnsi="Times New Roman"/>
          <w:sz w:val="28"/>
        </w:rPr>
        <w:t>ен с момента возбуждения уголов</w:t>
      </w:r>
      <w:r w:rsidRPr="00D116B0">
        <w:rPr>
          <w:rFonts w:ascii="Times New Roman" w:hAnsi="Times New Roman"/>
          <w:sz w:val="28"/>
        </w:rPr>
        <w:t>ного дел</w:t>
      </w:r>
      <w:r w:rsidR="00505ABF">
        <w:rPr>
          <w:rFonts w:ascii="Times New Roman" w:hAnsi="Times New Roman"/>
          <w:sz w:val="28"/>
        </w:rPr>
        <w:t>а и до окончания судебного след</w:t>
      </w:r>
      <w:r w:rsidRPr="00D116B0">
        <w:rPr>
          <w:rFonts w:ascii="Times New Roman" w:hAnsi="Times New Roman"/>
          <w:sz w:val="28"/>
        </w:rPr>
        <w:t>ствия.</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Встречаются и такие нормы, в которых</w:t>
      </w:r>
      <w:r w:rsidR="00505ABF">
        <w:rPr>
          <w:rFonts w:ascii="Times New Roman" w:hAnsi="Times New Roman"/>
          <w:sz w:val="28"/>
        </w:rPr>
        <w:t xml:space="preserve"> </w:t>
      </w:r>
      <w:r w:rsidRPr="00D116B0">
        <w:rPr>
          <w:rFonts w:ascii="Times New Roman" w:hAnsi="Times New Roman"/>
          <w:sz w:val="28"/>
        </w:rPr>
        <w:t>начало и окончание неопределенных сроков,</w:t>
      </w:r>
      <w:r w:rsidR="00505ABF">
        <w:rPr>
          <w:rFonts w:ascii="Times New Roman" w:hAnsi="Times New Roman"/>
          <w:sz w:val="28"/>
        </w:rPr>
        <w:t xml:space="preserve"> </w:t>
      </w:r>
      <w:r w:rsidRPr="00D116B0">
        <w:rPr>
          <w:rFonts w:ascii="Times New Roman" w:hAnsi="Times New Roman"/>
          <w:sz w:val="28"/>
        </w:rPr>
        <w:t>хотя прямо не обозначены, но с достаточной</w:t>
      </w:r>
      <w:r w:rsidR="00505ABF">
        <w:rPr>
          <w:rFonts w:ascii="Times New Roman" w:hAnsi="Times New Roman"/>
          <w:sz w:val="28"/>
        </w:rPr>
        <w:t xml:space="preserve"> </w:t>
      </w:r>
      <w:r w:rsidRPr="00D116B0">
        <w:rPr>
          <w:rFonts w:ascii="Times New Roman" w:hAnsi="Times New Roman"/>
          <w:sz w:val="28"/>
        </w:rPr>
        <w:t>очевидностью подразумеваются. Например,</w:t>
      </w:r>
      <w:r w:rsidR="00505ABF">
        <w:rPr>
          <w:rFonts w:ascii="Times New Roman" w:hAnsi="Times New Roman"/>
          <w:sz w:val="28"/>
        </w:rPr>
        <w:t xml:space="preserve"> </w:t>
      </w:r>
      <w:r w:rsidRPr="00D116B0">
        <w:rPr>
          <w:rFonts w:ascii="Times New Roman" w:hAnsi="Times New Roman"/>
          <w:sz w:val="28"/>
        </w:rPr>
        <w:t xml:space="preserve">согласно </w:t>
      </w:r>
      <w:r w:rsidR="00505ABF">
        <w:rPr>
          <w:rFonts w:ascii="Times New Roman" w:hAnsi="Times New Roman"/>
          <w:sz w:val="28"/>
        </w:rPr>
        <w:t>ст. 82 УПК РФ вещественные дока</w:t>
      </w:r>
      <w:r w:rsidRPr="00D116B0">
        <w:rPr>
          <w:rFonts w:ascii="Times New Roman" w:hAnsi="Times New Roman"/>
          <w:sz w:val="28"/>
        </w:rPr>
        <w:t xml:space="preserve">зательства </w:t>
      </w:r>
      <w:r w:rsidR="00505ABF">
        <w:rPr>
          <w:rFonts w:ascii="Times New Roman" w:hAnsi="Times New Roman"/>
          <w:sz w:val="28"/>
        </w:rPr>
        <w:t>хранятся «до вступления пригово</w:t>
      </w:r>
      <w:r w:rsidRPr="00D116B0">
        <w:rPr>
          <w:rFonts w:ascii="Times New Roman" w:hAnsi="Times New Roman"/>
          <w:sz w:val="28"/>
        </w:rPr>
        <w:t>ра в законную силу либо до истечения срока</w:t>
      </w:r>
      <w:r w:rsidR="00505ABF">
        <w:rPr>
          <w:rFonts w:ascii="Times New Roman" w:hAnsi="Times New Roman"/>
          <w:sz w:val="28"/>
        </w:rPr>
        <w:t xml:space="preserve"> </w:t>
      </w:r>
      <w:r w:rsidRPr="00D116B0">
        <w:rPr>
          <w:rFonts w:ascii="Times New Roman" w:hAnsi="Times New Roman"/>
          <w:sz w:val="28"/>
        </w:rPr>
        <w:t>обжалов</w:t>
      </w:r>
      <w:r w:rsidR="00505ABF">
        <w:rPr>
          <w:rFonts w:ascii="Times New Roman" w:hAnsi="Times New Roman"/>
          <w:sz w:val="28"/>
        </w:rPr>
        <w:t>ания постановления или определе</w:t>
      </w:r>
      <w:r w:rsidRPr="00D116B0">
        <w:rPr>
          <w:rFonts w:ascii="Times New Roman" w:hAnsi="Times New Roman"/>
          <w:sz w:val="28"/>
        </w:rPr>
        <w:t>ния…». Оч</w:t>
      </w:r>
      <w:r w:rsidR="00505ABF">
        <w:rPr>
          <w:rFonts w:ascii="Times New Roman" w:hAnsi="Times New Roman"/>
          <w:sz w:val="28"/>
        </w:rPr>
        <w:t>евидно, что началом данного сро</w:t>
      </w:r>
      <w:r w:rsidRPr="00D116B0">
        <w:rPr>
          <w:rFonts w:ascii="Times New Roman" w:hAnsi="Times New Roman"/>
          <w:sz w:val="28"/>
        </w:rPr>
        <w:t>ка являе</w:t>
      </w:r>
      <w:r w:rsidR="00505ABF">
        <w:rPr>
          <w:rFonts w:ascii="Times New Roman" w:hAnsi="Times New Roman"/>
          <w:sz w:val="28"/>
        </w:rPr>
        <w:t>тся момент приобщения веществен</w:t>
      </w:r>
      <w:r w:rsidRPr="00D116B0">
        <w:rPr>
          <w:rFonts w:ascii="Times New Roman" w:hAnsi="Times New Roman"/>
          <w:sz w:val="28"/>
        </w:rPr>
        <w:t>ного доказ</w:t>
      </w:r>
      <w:r w:rsidR="00505ABF">
        <w:rPr>
          <w:rFonts w:ascii="Times New Roman" w:hAnsi="Times New Roman"/>
          <w:sz w:val="28"/>
        </w:rPr>
        <w:t>ательства к материалам уголовно</w:t>
      </w:r>
      <w:r w:rsidRPr="00D116B0">
        <w:rPr>
          <w:rFonts w:ascii="Times New Roman" w:hAnsi="Times New Roman"/>
          <w:sz w:val="28"/>
        </w:rPr>
        <w:t>го дела.</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 xml:space="preserve">Таким </w:t>
      </w:r>
      <w:r w:rsidR="00505ABF">
        <w:rPr>
          <w:rFonts w:ascii="Times New Roman" w:hAnsi="Times New Roman"/>
          <w:sz w:val="28"/>
        </w:rPr>
        <w:t>образом, для неопределенных сро</w:t>
      </w:r>
      <w:r w:rsidRPr="00D116B0">
        <w:rPr>
          <w:rFonts w:ascii="Times New Roman" w:hAnsi="Times New Roman"/>
          <w:sz w:val="28"/>
        </w:rPr>
        <w:t>ков характе</w:t>
      </w:r>
      <w:r w:rsidR="00505ABF">
        <w:rPr>
          <w:rFonts w:ascii="Times New Roman" w:hAnsi="Times New Roman"/>
          <w:sz w:val="28"/>
        </w:rPr>
        <w:t>рно, что в нормах, их устанавли</w:t>
      </w:r>
      <w:r w:rsidRPr="00D116B0">
        <w:rPr>
          <w:rFonts w:ascii="Times New Roman" w:hAnsi="Times New Roman"/>
          <w:sz w:val="28"/>
        </w:rPr>
        <w:t>вающих, об</w:t>
      </w:r>
      <w:r w:rsidR="00505ABF">
        <w:rPr>
          <w:rFonts w:ascii="Times New Roman" w:hAnsi="Times New Roman"/>
          <w:sz w:val="28"/>
        </w:rPr>
        <w:t>ычно обозначены либо с достаточ</w:t>
      </w:r>
      <w:r w:rsidRPr="00D116B0">
        <w:rPr>
          <w:rFonts w:ascii="Times New Roman" w:hAnsi="Times New Roman"/>
          <w:sz w:val="28"/>
        </w:rPr>
        <w:t>ной очев</w:t>
      </w:r>
      <w:r w:rsidR="00505ABF">
        <w:rPr>
          <w:rFonts w:ascii="Times New Roman" w:hAnsi="Times New Roman"/>
          <w:sz w:val="28"/>
        </w:rPr>
        <w:t>идностью подразумеваются и нача</w:t>
      </w:r>
      <w:r w:rsidRPr="00D116B0">
        <w:rPr>
          <w:rFonts w:ascii="Times New Roman" w:hAnsi="Times New Roman"/>
          <w:sz w:val="28"/>
        </w:rPr>
        <w:t>ло, и их окончание.</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Прис</w:t>
      </w:r>
      <w:r w:rsidR="00505ABF">
        <w:rPr>
          <w:rFonts w:ascii="Times New Roman" w:hAnsi="Times New Roman"/>
          <w:sz w:val="28"/>
        </w:rPr>
        <w:t>тупая к рассмотрению порядка ис</w:t>
      </w:r>
      <w:r w:rsidRPr="00D116B0">
        <w:rPr>
          <w:rFonts w:ascii="Times New Roman" w:hAnsi="Times New Roman"/>
          <w:sz w:val="28"/>
        </w:rPr>
        <w:t xml:space="preserve">числения </w:t>
      </w:r>
      <w:r w:rsidR="00505ABF">
        <w:rPr>
          <w:rFonts w:ascii="Times New Roman" w:hAnsi="Times New Roman"/>
          <w:sz w:val="28"/>
        </w:rPr>
        <w:t>процессуальных сроков, необходи</w:t>
      </w:r>
      <w:r w:rsidRPr="00D116B0">
        <w:rPr>
          <w:rFonts w:ascii="Times New Roman" w:hAnsi="Times New Roman"/>
          <w:sz w:val="28"/>
        </w:rPr>
        <w:t>мо иметь в виду, что правила исчисления</w:t>
      </w:r>
      <w:r w:rsidR="00505ABF">
        <w:rPr>
          <w:rFonts w:ascii="Times New Roman" w:hAnsi="Times New Roman"/>
          <w:sz w:val="28"/>
        </w:rPr>
        <w:t xml:space="preserve"> </w:t>
      </w:r>
      <w:r w:rsidRPr="00D116B0">
        <w:rPr>
          <w:rFonts w:ascii="Times New Roman" w:hAnsi="Times New Roman"/>
          <w:sz w:val="28"/>
        </w:rPr>
        <w:t>процессуальных сроков дифференцируются</w:t>
      </w:r>
      <w:r w:rsidR="00505ABF">
        <w:rPr>
          <w:rFonts w:ascii="Times New Roman" w:hAnsi="Times New Roman"/>
          <w:sz w:val="28"/>
        </w:rPr>
        <w:t xml:space="preserve"> </w:t>
      </w:r>
      <w:r w:rsidRPr="00D116B0">
        <w:rPr>
          <w:rFonts w:ascii="Times New Roman" w:hAnsi="Times New Roman"/>
          <w:sz w:val="28"/>
        </w:rPr>
        <w:t>в зависим</w:t>
      </w:r>
      <w:r w:rsidR="00505ABF">
        <w:rPr>
          <w:rFonts w:ascii="Times New Roman" w:hAnsi="Times New Roman"/>
          <w:sz w:val="28"/>
        </w:rPr>
        <w:t>ости от величин, которыми исчис</w:t>
      </w:r>
      <w:r w:rsidRPr="00D116B0">
        <w:rPr>
          <w:rFonts w:ascii="Times New Roman" w:hAnsi="Times New Roman"/>
          <w:sz w:val="28"/>
        </w:rPr>
        <w:t>ляются. Т</w:t>
      </w:r>
      <w:r w:rsidR="00505ABF">
        <w:rPr>
          <w:rFonts w:ascii="Times New Roman" w:hAnsi="Times New Roman"/>
          <w:sz w:val="28"/>
        </w:rPr>
        <w:t>акими величинами, как прямо ука</w:t>
      </w:r>
      <w:r w:rsidRPr="00D116B0">
        <w:rPr>
          <w:rFonts w:ascii="Times New Roman" w:hAnsi="Times New Roman"/>
          <w:sz w:val="28"/>
        </w:rPr>
        <w:t>зано в законе (ст. 128 УПК РФ), являются</w:t>
      </w:r>
      <w:r w:rsidR="00505ABF">
        <w:rPr>
          <w:rFonts w:ascii="Times New Roman" w:hAnsi="Times New Roman"/>
          <w:sz w:val="28"/>
        </w:rPr>
        <w:t xml:space="preserve"> </w:t>
      </w:r>
      <w:r w:rsidRPr="00D116B0">
        <w:rPr>
          <w:rFonts w:ascii="Times New Roman" w:hAnsi="Times New Roman"/>
          <w:sz w:val="28"/>
        </w:rPr>
        <w:t>часы, сутки и месяцы.</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Реализа</w:t>
      </w:r>
      <w:r w:rsidR="00505ABF">
        <w:rPr>
          <w:rFonts w:ascii="Times New Roman" w:hAnsi="Times New Roman"/>
          <w:sz w:val="28"/>
        </w:rPr>
        <w:t>ция процессуальных сроков в Уго</w:t>
      </w:r>
      <w:r w:rsidRPr="00D116B0">
        <w:rPr>
          <w:rFonts w:ascii="Times New Roman" w:hAnsi="Times New Roman"/>
          <w:sz w:val="28"/>
        </w:rPr>
        <w:t>ловно-п</w:t>
      </w:r>
      <w:r w:rsidR="00505ABF">
        <w:rPr>
          <w:rFonts w:ascii="Times New Roman" w:hAnsi="Times New Roman"/>
          <w:sz w:val="28"/>
        </w:rPr>
        <w:t>роцессуальном кодексе РФ вызыва</w:t>
      </w:r>
      <w:r w:rsidRPr="00D116B0">
        <w:rPr>
          <w:rFonts w:ascii="Times New Roman" w:hAnsi="Times New Roman"/>
          <w:sz w:val="28"/>
        </w:rPr>
        <w:t>ет трудно</w:t>
      </w:r>
      <w:r w:rsidR="00505ABF">
        <w:rPr>
          <w:rFonts w:ascii="Times New Roman" w:hAnsi="Times New Roman"/>
          <w:sz w:val="28"/>
        </w:rPr>
        <w:t xml:space="preserve">сти в </w:t>
      </w:r>
      <w:proofErr w:type="spellStart"/>
      <w:r w:rsidR="00505ABF">
        <w:rPr>
          <w:rFonts w:ascii="Times New Roman" w:hAnsi="Times New Roman"/>
          <w:sz w:val="28"/>
        </w:rPr>
        <w:t>правоприменении</w:t>
      </w:r>
      <w:proofErr w:type="spellEnd"/>
      <w:r w:rsidR="00505ABF">
        <w:rPr>
          <w:rFonts w:ascii="Times New Roman" w:hAnsi="Times New Roman"/>
          <w:sz w:val="28"/>
        </w:rPr>
        <w:t>. Закон до</w:t>
      </w:r>
      <w:r w:rsidRPr="00D116B0">
        <w:rPr>
          <w:rFonts w:ascii="Times New Roman" w:hAnsi="Times New Roman"/>
          <w:sz w:val="28"/>
        </w:rPr>
        <w:t xml:space="preserve">пускает </w:t>
      </w:r>
      <w:r w:rsidR="00505ABF">
        <w:rPr>
          <w:rFonts w:ascii="Times New Roman" w:hAnsi="Times New Roman"/>
          <w:sz w:val="28"/>
        </w:rPr>
        <w:t>ряд пробелов, требующих юридиче</w:t>
      </w:r>
      <w:r w:rsidRPr="00D116B0">
        <w:rPr>
          <w:rFonts w:ascii="Times New Roman" w:hAnsi="Times New Roman"/>
          <w:sz w:val="28"/>
        </w:rPr>
        <w:t>ского разрешения. Одним из них я</w:t>
      </w:r>
      <w:r w:rsidR="00505ABF">
        <w:rPr>
          <w:rFonts w:ascii="Times New Roman" w:hAnsi="Times New Roman"/>
          <w:sz w:val="28"/>
        </w:rPr>
        <w:t>вляется про</w:t>
      </w:r>
      <w:r w:rsidRPr="00D116B0">
        <w:rPr>
          <w:rFonts w:ascii="Times New Roman" w:hAnsi="Times New Roman"/>
          <w:sz w:val="28"/>
        </w:rPr>
        <w:t>блема при</w:t>
      </w:r>
      <w:r w:rsidR="00505ABF">
        <w:rPr>
          <w:rFonts w:ascii="Times New Roman" w:hAnsi="Times New Roman"/>
          <w:sz w:val="28"/>
        </w:rPr>
        <w:t xml:space="preserve"> исчислении сроков часами и сут</w:t>
      </w:r>
      <w:r w:rsidRPr="00D116B0">
        <w:rPr>
          <w:rFonts w:ascii="Times New Roman" w:hAnsi="Times New Roman"/>
          <w:sz w:val="28"/>
        </w:rPr>
        <w:t>ками. Та</w:t>
      </w:r>
      <w:r w:rsidR="00505ABF">
        <w:rPr>
          <w:rFonts w:ascii="Times New Roman" w:hAnsi="Times New Roman"/>
          <w:sz w:val="28"/>
        </w:rPr>
        <w:t>к, прежний Уголовно-процессуаль</w:t>
      </w:r>
      <w:r w:rsidRPr="00D116B0">
        <w:rPr>
          <w:rFonts w:ascii="Times New Roman" w:hAnsi="Times New Roman"/>
          <w:sz w:val="28"/>
        </w:rPr>
        <w:t>ный код</w:t>
      </w:r>
      <w:r w:rsidR="00505ABF">
        <w:rPr>
          <w:rFonts w:ascii="Times New Roman" w:hAnsi="Times New Roman"/>
          <w:sz w:val="28"/>
        </w:rPr>
        <w:t>екс РСФСР 1960 года при исчисле</w:t>
      </w:r>
      <w:r w:rsidRPr="00D116B0">
        <w:rPr>
          <w:rFonts w:ascii="Times New Roman" w:hAnsi="Times New Roman"/>
          <w:sz w:val="28"/>
        </w:rPr>
        <w:t xml:space="preserve">нии срока не </w:t>
      </w:r>
      <w:r w:rsidR="00505ABF">
        <w:rPr>
          <w:rFonts w:ascii="Times New Roman" w:hAnsi="Times New Roman"/>
          <w:sz w:val="28"/>
        </w:rPr>
        <w:t>учитывал тот час и те сутки, ко</w:t>
      </w:r>
      <w:r w:rsidRPr="00D116B0">
        <w:rPr>
          <w:rFonts w:ascii="Times New Roman" w:hAnsi="Times New Roman"/>
          <w:sz w:val="28"/>
        </w:rPr>
        <w:t>торыми на</w:t>
      </w:r>
      <w:r w:rsidR="00505ABF">
        <w:rPr>
          <w:rFonts w:ascii="Times New Roman" w:hAnsi="Times New Roman"/>
          <w:sz w:val="28"/>
        </w:rPr>
        <w:t>чинается течение срока. Срок на</w:t>
      </w:r>
      <w:r w:rsidRPr="00D116B0">
        <w:rPr>
          <w:rFonts w:ascii="Times New Roman" w:hAnsi="Times New Roman"/>
          <w:sz w:val="28"/>
        </w:rPr>
        <w:t>чинал исчис</w:t>
      </w:r>
      <w:r w:rsidR="00505ABF">
        <w:rPr>
          <w:rFonts w:ascii="Times New Roman" w:hAnsi="Times New Roman"/>
          <w:sz w:val="28"/>
        </w:rPr>
        <w:t>ляться со следующего часа и сле</w:t>
      </w:r>
      <w:r w:rsidRPr="00D116B0">
        <w:rPr>
          <w:rFonts w:ascii="Times New Roman" w:hAnsi="Times New Roman"/>
          <w:sz w:val="28"/>
        </w:rPr>
        <w:t>дующих су</w:t>
      </w:r>
      <w:r w:rsidR="00505ABF">
        <w:rPr>
          <w:rFonts w:ascii="Times New Roman" w:hAnsi="Times New Roman"/>
          <w:sz w:val="28"/>
        </w:rPr>
        <w:t>ток. В действующем Уголовно-про</w:t>
      </w:r>
      <w:r w:rsidRPr="00D116B0">
        <w:rPr>
          <w:rFonts w:ascii="Times New Roman" w:hAnsi="Times New Roman"/>
          <w:sz w:val="28"/>
        </w:rPr>
        <w:t>цессуальном кодексе РФ не объясняется, как</w:t>
      </w:r>
      <w:r w:rsidR="00505ABF">
        <w:rPr>
          <w:rFonts w:ascii="Times New Roman" w:hAnsi="Times New Roman"/>
          <w:sz w:val="28"/>
        </w:rPr>
        <w:t xml:space="preserve"> </w:t>
      </w:r>
      <w:r w:rsidRPr="00D116B0">
        <w:rPr>
          <w:rFonts w:ascii="Times New Roman" w:hAnsi="Times New Roman"/>
          <w:sz w:val="28"/>
        </w:rPr>
        <w:t>быть с часами и сутками. Он содержит лишь</w:t>
      </w:r>
      <w:r w:rsidR="00505ABF">
        <w:rPr>
          <w:rFonts w:ascii="Times New Roman" w:hAnsi="Times New Roman"/>
          <w:sz w:val="28"/>
        </w:rPr>
        <w:t xml:space="preserve"> </w:t>
      </w:r>
      <w:r w:rsidRPr="00D116B0">
        <w:rPr>
          <w:rFonts w:ascii="Times New Roman" w:hAnsi="Times New Roman"/>
          <w:sz w:val="28"/>
        </w:rPr>
        <w:t>указание на то, что «при исчислении срока</w:t>
      </w:r>
      <w:r w:rsidR="00505ABF">
        <w:rPr>
          <w:rFonts w:ascii="Times New Roman" w:hAnsi="Times New Roman"/>
          <w:sz w:val="28"/>
        </w:rPr>
        <w:t xml:space="preserve"> </w:t>
      </w:r>
      <w:r w:rsidRPr="00D116B0">
        <w:rPr>
          <w:rFonts w:ascii="Times New Roman" w:hAnsi="Times New Roman"/>
          <w:sz w:val="28"/>
        </w:rPr>
        <w:t>месяцами не принимается во внимание тот</w:t>
      </w:r>
      <w:r w:rsidR="00505ABF">
        <w:rPr>
          <w:rFonts w:ascii="Times New Roman" w:hAnsi="Times New Roman"/>
          <w:sz w:val="28"/>
        </w:rPr>
        <w:t xml:space="preserve"> </w:t>
      </w:r>
      <w:r w:rsidRPr="00D116B0">
        <w:rPr>
          <w:rFonts w:ascii="Times New Roman" w:hAnsi="Times New Roman"/>
          <w:sz w:val="28"/>
        </w:rPr>
        <w:t xml:space="preserve">час и те сутки, которыми </w:t>
      </w:r>
      <w:r w:rsidRPr="00D116B0">
        <w:rPr>
          <w:rFonts w:ascii="Times New Roman" w:hAnsi="Times New Roman"/>
          <w:sz w:val="28"/>
        </w:rPr>
        <w:lastRenderedPageBreak/>
        <w:t>начинается течение</w:t>
      </w:r>
      <w:r w:rsidR="00505ABF">
        <w:rPr>
          <w:rFonts w:ascii="Times New Roman" w:hAnsi="Times New Roman"/>
          <w:sz w:val="28"/>
        </w:rPr>
        <w:t xml:space="preserve"> срока»</w:t>
      </w:r>
      <w:r w:rsidR="004D5018">
        <w:rPr>
          <w:rStyle w:val="a6"/>
          <w:rFonts w:ascii="Times New Roman" w:hAnsi="Times New Roman"/>
          <w:sz w:val="28"/>
        </w:rPr>
        <w:footnoteReference w:id="11"/>
      </w:r>
      <w:r w:rsidR="00505ABF">
        <w:rPr>
          <w:rFonts w:ascii="Times New Roman" w:hAnsi="Times New Roman"/>
          <w:sz w:val="28"/>
        </w:rPr>
        <w:t xml:space="preserve">. Данную формулировку Б. Т. </w:t>
      </w:r>
      <w:proofErr w:type="spellStart"/>
      <w:r w:rsidR="00505ABF">
        <w:rPr>
          <w:rFonts w:ascii="Times New Roman" w:hAnsi="Times New Roman"/>
          <w:sz w:val="28"/>
        </w:rPr>
        <w:t>Без</w:t>
      </w:r>
      <w:r w:rsidRPr="00D116B0">
        <w:rPr>
          <w:rFonts w:ascii="Times New Roman" w:hAnsi="Times New Roman"/>
          <w:sz w:val="28"/>
        </w:rPr>
        <w:t>лепкин</w:t>
      </w:r>
      <w:proofErr w:type="spellEnd"/>
      <w:r w:rsidRPr="00D116B0">
        <w:rPr>
          <w:rFonts w:ascii="Times New Roman" w:hAnsi="Times New Roman"/>
          <w:sz w:val="28"/>
        </w:rPr>
        <w:t xml:space="preserve"> считает результатом недоразумения,</w:t>
      </w:r>
      <w:r w:rsidR="00505ABF">
        <w:rPr>
          <w:rFonts w:ascii="Times New Roman" w:hAnsi="Times New Roman"/>
          <w:sz w:val="28"/>
        </w:rPr>
        <w:t xml:space="preserve"> </w:t>
      </w:r>
      <w:r w:rsidRPr="00D116B0">
        <w:rPr>
          <w:rFonts w:ascii="Times New Roman" w:hAnsi="Times New Roman"/>
          <w:sz w:val="28"/>
        </w:rPr>
        <w:t>поскольку «не принимать во внимание тот</w:t>
      </w:r>
      <w:r w:rsidR="00505ABF">
        <w:rPr>
          <w:rFonts w:ascii="Times New Roman" w:hAnsi="Times New Roman"/>
          <w:sz w:val="28"/>
        </w:rPr>
        <w:t xml:space="preserve"> </w:t>
      </w:r>
      <w:r w:rsidRPr="00D116B0">
        <w:rPr>
          <w:rFonts w:ascii="Times New Roman" w:hAnsi="Times New Roman"/>
          <w:sz w:val="28"/>
        </w:rPr>
        <w:t>час, которы</w:t>
      </w:r>
      <w:r w:rsidR="00505ABF">
        <w:rPr>
          <w:rFonts w:ascii="Times New Roman" w:hAnsi="Times New Roman"/>
          <w:sz w:val="28"/>
        </w:rPr>
        <w:t>м начинается течение срока, име</w:t>
      </w:r>
      <w:r w:rsidRPr="00D116B0">
        <w:rPr>
          <w:rFonts w:ascii="Times New Roman" w:hAnsi="Times New Roman"/>
          <w:sz w:val="28"/>
        </w:rPr>
        <w:t>ет смысл т</w:t>
      </w:r>
      <w:r w:rsidR="00505ABF">
        <w:rPr>
          <w:rFonts w:ascii="Times New Roman" w:hAnsi="Times New Roman"/>
          <w:sz w:val="28"/>
        </w:rPr>
        <w:t>олько при исчислении срока часа</w:t>
      </w:r>
      <w:r w:rsidRPr="00D116B0">
        <w:rPr>
          <w:rFonts w:ascii="Times New Roman" w:hAnsi="Times New Roman"/>
          <w:sz w:val="28"/>
        </w:rPr>
        <w:t>ми. Не прин</w:t>
      </w:r>
      <w:r w:rsidR="00505ABF">
        <w:rPr>
          <w:rFonts w:ascii="Times New Roman" w:hAnsi="Times New Roman"/>
          <w:sz w:val="28"/>
        </w:rPr>
        <w:t>имать в расчет те сутки, которы</w:t>
      </w:r>
      <w:r w:rsidRPr="00D116B0">
        <w:rPr>
          <w:rFonts w:ascii="Times New Roman" w:hAnsi="Times New Roman"/>
          <w:sz w:val="28"/>
        </w:rPr>
        <w:t>ми начинается течение срока, имеет смысл</w:t>
      </w:r>
      <w:r w:rsidR="00505ABF">
        <w:rPr>
          <w:rFonts w:ascii="Times New Roman" w:hAnsi="Times New Roman"/>
          <w:sz w:val="28"/>
        </w:rPr>
        <w:t xml:space="preserve"> </w:t>
      </w:r>
      <w:r w:rsidRPr="00D116B0">
        <w:rPr>
          <w:rFonts w:ascii="Times New Roman" w:hAnsi="Times New Roman"/>
          <w:sz w:val="28"/>
        </w:rPr>
        <w:t>только в случае, если этот срок исчисляется</w:t>
      </w:r>
      <w:r w:rsidR="00505ABF">
        <w:rPr>
          <w:rFonts w:ascii="Times New Roman" w:hAnsi="Times New Roman"/>
          <w:sz w:val="28"/>
        </w:rPr>
        <w:t xml:space="preserve"> сутками и месяцами»</w:t>
      </w:r>
      <w:r w:rsidRPr="00D116B0">
        <w:rPr>
          <w:rFonts w:ascii="Times New Roman" w:hAnsi="Times New Roman"/>
          <w:sz w:val="28"/>
        </w:rPr>
        <w:t>.</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Правильное понимание закрепленного в</w:t>
      </w:r>
      <w:r w:rsidR="00505ABF">
        <w:rPr>
          <w:rFonts w:ascii="Times New Roman" w:hAnsi="Times New Roman"/>
          <w:sz w:val="28"/>
        </w:rPr>
        <w:t xml:space="preserve"> </w:t>
      </w:r>
      <w:r w:rsidRPr="00D116B0">
        <w:rPr>
          <w:rFonts w:ascii="Times New Roman" w:hAnsi="Times New Roman"/>
          <w:sz w:val="28"/>
        </w:rPr>
        <w:t>уголовно-процессуальном законе правила</w:t>
      </w:r>
      <w:r w:rsidR="00505ABF">
        <w:rPr>
          <w:rFonts w:ascii="Times New Roman" w:hAnsi="Times New Roman"/>
          <w:sz w:val="28"/>
        </w:rPr>
        <w:t xml:space="preserve"> </w:t>
      </w:r>
      <w:r w:rsidRPr="00D116B0">
        <w:rPr>
          <w:rFonts w:ascii="Times New Roman" w:hAnsi="Times New Roman"/>
          <w:sz w:val="28"/>
        </w:rPr>
        <w:t>имеет важное практическое з</w:t>
      </w:r>
      <w:r w:rsidR="00505ABF">
        <w:rPr>
          <w:rFonts w:ascii="Times New Roman" w:hAnsi="Times New Roman"/>
          <w:sz w:val="28"/>
        </w:rPr>
        <w:t>начение. В боль</w:t>
      </w:r>
      <w:r w:rsidRPr="00D116B0">
        <w:rPr>
          <w:rFonts w:ascii="Times New Roman" w:hAnsi="Times New Roman"/>
          <w:sz w:val="28"/>
        </w:rPr>
        <w:t>шинстве</w:t>
      </w:r>
      <w:r w:rsidR="00505ABF">
        <w:rPr>
          <w:rFonts w:ascii="Times New Roman" w:hAnsi="Times New Roman"/>
          <w:sz w:val="28"/>
        </w:rPr>
        <w:t xml:space="preserve"> комментариев к Уголовно-процес</w:t>
      </w:r>
      <w:r w:rsidRPr="00D116B0">
        <w:rPr>
          <w:rFonts w:ascii="Times New Roman" w:hAnsi="Times New Roman"/>
          <w:sz w:val="28"/>
        </w:rPr>
        <w:t>суальному к</w:t>
      </w:r>
      <w:r w:rsidR="00505ABF">
        <w:rPr>
          <w:rFonts w:ascii="Times New Roman" w:hAnsi="Times New Roman"/>
          <w:sz w:val="28"/>
        </w:rPr>
        <w:t>одексу РФ дается толкование, со</w:t>
      </w:r>
      <w:r w:rsidRPr="00D116B0">
        <w:rPr>
          <w:rFonts w:ascii="Times New Roman" w:hAnsi="Times New Roman"/>
          <w:sz w:val="28"/>
        </w:rPr>
        <w:t>гласно которому при исчислении сроков не</w:t>
      </w:r>
      <w:r w:rsidR="00505ABF">
        <w:rPr>
          <w:rFonts w:ascii="Times New Roman" w:hAnsi="Times New Roman"/>
          <w:sz w:val="28"/>
        </w:rPr>
        <w:t xml:space="preserve"> </w:t>
      </w:r>
      <w:r w:rsidRPr="00D116B0">
        <w:rPr>
          <w:rFonts w:ascii="Times New Roman" w:hAnsi="Times New Roman"/>
          <w:sz w:val="28"/>
        </w:rPr>
        <w:t>учитываются текущий час и текущие сутки.</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Но сущест</w:t>
      </w:r>
      <w:r w:rsidR="00505ABF">
        <w:rPr>
          <w:rFonts w:ascii="Times New Roman" w:hAnsi="Times New Roman"/>
          <w:sz w:val="28"/>
        </w:rPr>
        <w:t>вуют и другие мнения. Авторы од</w:t>
      </w:r>
      <w:r w:rsidRPr="00D116B0">
        <w:rPr>
          <w:rFonts w:ascii="Times New Roman" w:hAnsi="Times New Roman"/>
          <w:sz w:val="28"/>
        </w:rPr>
        <w:t>ного из комментариев к Уголовно</w:t>
      </w:r>
      <w:r w:rsidR="00505ABF">
        <w:rPr>
          <w:rFonts w:ascii="Times New Roman" w:hAnsi="Times New Roman"/>
          <w:sz w:val="28"/>
        </w:rPr>
        <w:t>-</w:t>
      </w:r>
      <w:proofErr w:type="spellStart"/>
      <w:r w:rsidR="00505ABF">
        <w:rPr>
          <w:rFonts w:ascii="Times New Roman" w:hAnsi="Times New Roman"/>
          <w:sz w:val="28"/>
        </w:rPr>
        <w:t>процесс</w:t>
      </w:r>
      <w:r w:rsidRPr="00D116B0">
        <w:rPr>
          <w:rFonts w:ascii="Times New Roman" w:hAnsi="Times New Roman"/>
          <w:sz w:val="28"/>
        </w:rPr>
        <w:t>альному</w:t>
      </w:r>
      <w:proofErr w:type="spellEnd"/>
      <w:r w:rsidRPr="00D116B0">
        <w:rPr>
          <w:rFonts w:ascii="Times New Roman" w:hAnsi="Times New Roman"/>
          <w:sz w:val="28"/>
        </w:rPr>
        <w:t xml:space="preserve"> кодексу РФ отмечают, что началом</w:t>
      </w:r>
      <w:r w:rsidR="00505ABF">
        <w:rPr>
          <w:rFonts w:ascii="Times New Roman" w:hAnsi="Times New Roman"/>
          <w:sz w:val="28"/>
        </w:rPr>
        <w:t xml:space="preserve"> </w:t>
      </w:r>
      <w:r w:rsidRPr="00D116B0">
        <w:rPr>
          <w:rFonts w:ascii="Times New Roman" w:hAnsi="Times New Roman"/>
          <w:sz w:val="28"/>
        </w:rPr>
        <w:t>исчисления срока часами следует считать тот</w:t>
      </w:r>
      <w:r w:rsidR="00505ABF">
        <w:rPr>
          <w:rFonts w:ascii="Times New Roman" w:hAnsi="Times New Roman"/>
          <w:sz w:val="28"/>
        </w:rPr>
        <w:t xml:space="preserve"> </w:t>
      </w:r>
      <w:r w:rsidRPr="00D116B0">
        <w:rPr>
          <w:rFonts w:ascii="Times New Roman" w:hAnsi="Times New Roman"/>
          <w:sz w:val="28"/>
        </w:rPr>
        <w:t>час и ми</w:t>
      </w:r>
      <w:r w:rsidR="00505ABF">
        <w:rPr>
          <w:rFonts w:ascii="Times New Roman" w:hAnsi="Times New Roman"/>
          <w:sz w:val="28"/>
        </w:rPr>
        <w:t>нуты, в которые произошел юриди</w:t>
      </w:r>
      <w:r w:rsidRPr="00D116B0">
        <w:rPr>
          <w:rFonts w:ascii="Times New Roman" w:hAnsi="Times New Roman"/>
          <w:sz w:val="28"/>
        </w:rPr>
        <w:t>ческий факт</w:t>
      </w:r>
      <w:r w:rsidR="00505ABF">
        <w:rPr>
          <w:rFonts w:ascii="Times New Roman" w:hAnsi="Times New Roman"/>
          <w:sz w:val="28"/>
        </w:rPr>
        <w:t>, влекущий за собой течение срока</w:t>
      </w:r>
      <w:r w:rsidRPr="00D116B0">
        <w:rPr>
          <w:rFonts w:ascii="Times New Roman" w:hAnsi="Times New Roman"/>
          <w:sz w:val="28"/>
        </w:rPr>
        <w:t>.</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Решени</w:t>
      </w:r>
      <w:r w:rsidR="00505ABF">
        <w:rPr>
          <w:rFonts w:ascii="Times New Roman" w:hAnsi="Times New Roman"/>
          <w:sz w:val="28"/>
        </w:rPr>
        <w:t>е данной проблемы К. Б. Калинов</w:t>
      </w:r>
      <w:r w:rsidRPr="00D116B0">
        <w:rPr>
          <w:rFonts w:ascii="Times New Roman" w:hAnsi="Times New Roman"/>
          <w:sz w:val="28"/>
        </w:rPr>
        <w:t>ский видит в</w:t>
      </w:r>
      <w:r w:rsidR="00505ABF">
        <w:rPr>
          <w:rFonts w:ascii="Times New Roman" w:hAnsi="Times New Roman"/>
          <w:sz w:val="28"/>
        </w:rPr>
        <w:t xml:space="preserve"> теории, где для публичного пра</w:t>
      </w:r>
      <w:r w:rsidRPr="00D116B0">
        <w:rPr>
          <w:rFonts w:ascii="Times New Roman" w:hAnsi="Times New Roman"/>
          <w:sz w:val="28"/>
        </w:rPr>
        <w:t>ва срок исчисляется от момента</w:t>
      </w:r>
      <w:proofErr w:type="gramStart"/>
      <w:r w:rsidR="00505ABF">
        <w:rPr>
          <w:rFonts w:ascii="Times New Roman" w:hAnsi="Times New Roman"/>
          <w:sz w:val="28"/>
        </w:rPr>
        <w:t>.</w:t>
      </w:r>
      <w:r w:rsidRPr="00D116B0">
        <w:rPr>
          <w:rFonts w:ascii="Times New Roman" w:hAnsi="Times New Roman"/>
          <w:sz w:val="28"/>
        </w:rPr>
        <w:t xml:space="preserve">. </w:t>
      </w:r>
      <w:proofErr w:type="gramEnd"/>
      <w:r w:rsidRPr="00D116B0">
        <w:rPr>
          <w:rFonts w:ascii="Times New Roman" w:hAnsi="Times New Roman"/>
          <w:sz w:val="28"/>
        </w:rPr>
        <w:t>Это значит, что при исчислении сроков</w:t>
      </w:r>
      <w:r w:rsidR="00505ABF">
        <w:rPr>
          <w:rFonts w:ascii="Times New Roman" w:hAnsi="Times New Roman"/>
          <w:sz w:val="28"/>
        </w:rPr>
        <w:t xml:space="preserve"> </w:t>
      </w:r>
      <w:r w:rsidRPr="00D116B0">
        <w:rPr>
          <w:rFonts w:ascii="Times New Roman" w:hAnsi="Times New Roman"/>
          <w:sz w:val="28"/>
        </w:rPr>
        <w:t xml:space="preserve">часами и </w:t>
      </w:r>
      <w:r w:rsidR="00505ABF">
        <w:rPr>
          <w:rFonts w:ascii="Times New Roman" w:hAnsi="Times New Roman"/>
          <w:sz w:val="28"/>
        </w:rPr>
        <w:t>сутками необходимо учитывать те</w:t>
      </w:r>
      <w:r w:rsidRPr="00D116B0">
        <w:rPr>
          <w:rFonts w:ascii="Times New Roman" w:hAnsi="Times New Roman"/>
          <w:sz w:val="28"/>
        </w:rPr>
        <w:t>кущий час и текущие сутки</w:t>
      </w:r>
      <w:r w:rsidR="004D5018">
        <w:rPr>
          <w:rStyle w:val="a6"/>
          <w:rFonts w:ascii="Times New Roman" w:hAnsi="Times New Roman"/>
          <w:sz w:val="28"/>
        </w:rPr>
        <w:footnoteReference w:id="12"/>
      </w:r>
      <w:r w:rsidRPr="00D116B0">
        <w:rPr>
          <w:rFonts w:ascii="Times New Roman" w:hAnsi="Times New Roman"/>
          <w:sz w:val="28"/>
        </w:rPr>
        <w:t>.</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Таким об</w:t>
      </w:r>
      <w:r w:rsidR="00505ABF">
        <w:rPr>
          <w:rFonts w:ascii="Times New Roman" w:hAnsi="Times New Roman"/>
          <w:sz w:val="28"/>
        </w:rPr>
        <w:t>разом, при исчислении сроков ча</w:t>
      </w:r>
      <w:r w:rsidRPr="00D116B0">
        <w:rPr>
          <w:rFonts w:ascii="Times New Roman" w:hAnsi="Times New Roman"/>
          <w:sz w:val="28"/>
        </w:rPr>
        <w:t>сами принимается в</w:t>
      </w:r>
      <w:r w:rsidR="00505ABF">
        <w:rPr>
          <w:rFonts w:ascii="Times New Roman" w:hAnsi="Times New Roman"/>
          <w:sz w:val="28"/>
        </w:rPr>
        <w:t xml:space="preserve"> расчет час, которым на</w:t>
      </w:r>
      <w:r w:rsidRPr="00D116B0">
        <w:rPr>
          <w:rFonts w:ascii="Times New Roman" w:hAnsi="Times New Roman"/>
          <w:sz w:val="28"/>
        </w:rPr>
        <w:t>чинается тече</w:t>
      </w:r>
      <w:r w:rsidR="00505ABF">
        <w:rPr>
          <w:rFonts w:ascii="Times New Roman" w:hAnsi="Times New Roman"/>
          <w:sz w:val="28"/>
        </w:rPr>
        <w:t>ние срока. Например, если задер</w:t>
      </w:r>
      <w:r w:rsidRPr="00D116B0">
        <w:rPr>
          <w:rFonts w:ascii="Times New Roman" w:hAnsi="Times New Roman"/>
          <w:sz w:val="28"/>
        </w:rPr>
        <w:t>жание подозреваемого произведено 1 января</w:t>
      </w:r>
      <w:r w:rsidR="00505ABF">
        <w:rPr>
          <w:rFonts w:ascii="Times New Roman" w:hAnsi="Times New Roman"/>
          <w:sz w:val="28"/>
        </w:rPr>
        <w:t xml:space="preserve"> </w:t>
      </w:r>
      <w:r w:rsidRPr="00D116B0">
        <w:rPr>
          <w:rFonts w:ascii="Times New Roman" w:hAnsi="Times New Roman"/>
          <w:sz w:val="28"/>
        </w:rPr>
        <w:t xml:space="preserve">в 12 часов </w:t>
      </w:r>
      <w:r w:rsidR="00505ABF">
        <w:rPr>
          <w:rFonts w:ascii="Times New Roman" w:hAnsi="Times New Roman"/>
          <w:sz w:val="28"/>
        </w:rPr>
        <w:t>15 минут, то 48-часовой срок за</w:t>
      </w:r>
      <w:r w:rsidRPr="00D116B0">
        <w:rPr>
          <w:rFonts w:ascii="Times New Roman" w:hAnsi="Times New Roman"/>
          <w:sz w:val="28"/>
        </w:rPr>
        <w:t>держания бу</w:t>
      </w:r>
      <w:r w:rsidR="00505ABF">
        <w:rPr>
          <w:rFonts w:ascii="Times New Roman" w:hAnsi="Times New Roman"/>
          <w:sz w:val="28"/>
        </w:rPr>
        <w:t>дет исчисляться начиная с 12 ча</w:t>
      </w:r>
      <w:r w:rsidRPr="00D116B0">
        <w:rPr>
          <w:rFonts w:ascii="Times New Roman" w:hAnsi="Times New Roman"/>
          <w:sz w:val="28"/>
        </w:rPr>
        <w:t>сов 15 минут того же дня.</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Большинство установленных в уголовно-процессуальном законе сроков исчисляется</w:t>
      </w:r>
      <w:r w:rsidR="00505ABF">
        <w:rPr>
          <w:rFonts w:ascii="Times New Roman" w:hAnsi="Times New Roman"/>
          <w:sz w:val="28"/>
        </w:rPr>
        <w:t xml:space="preserve"> </w:t>
      </w:r>
      <w:r w:rsidRPr="00D116B0">
        <w:rPr>
          <w:rFonts w:ascii="Times New Roman" w:hAnsi="Times New Roman"/>
          <w:sz w:val="28"/>
        </w:rPr>
        <w:t xml:space="preserve">сутками. </w:t>
      </w:r>
      <w:r w:rsidR="00505ABF">
        <w:rPr>
          <w:rFonts w:ascii="Times New Roman" w:hAnsi="Times New Roman"/>
          <w:sz w:val="28"/>
        </w:rPr>
        <w:t>Таковы, например, сроки рассмот</w:t>
      </w:r>
      <w:r w:rsidRPr="00D116B0">
        <w:rPr>
          <w:rFonts w:ascii="Times New Roman" w:hAnsi="Times New Roman"/>
          <w:sz w:val="28"/>
        </w:rPr>
        <w:t>рения за</w:t>
      </w:r>
      <w:r w:rsidR="00505ABF">
        <w:rPr>
          <w:rFonts w:ascii="Times New Roman" w:hAnsi="Times New Roman"/>
          <w:sz w:val="28"/>
        </w:rPr>
        <w:t>явлений и сообщений о преступле</w:t>
      </w:r>
      <w:r w:rsidRPr="00D116B0">
        <w:rPr>
          <w:rFonts w:ascii="Times New Roman" w:hAnsi="Times New Roman"/>
          <w:sz w:val="28"/>
        </w:rPr>
        <w:t>нии, содержания под стражей, предъявления</w:t>
      </w:r>
      <w:r w:rsidR="00505ABF">
        <w:rPr>
          <w:rFonts w:ascii="Times New Roman" w:hAnsi="Times New Roman"/>
          <w:sz w:val="28"/>
        </w:rPr>
        <w:t xml:space="preserve"> </w:t>
      </w:r>
      <w:r w:rsidRPr="00D116B0">
        <w:rPr>
          <w:rFonts w:ascii="Times New Roman" w:hAnsi="Times New Roman"/>
          <w:sz w:val="28"/>
        </w:rPr>
        <w:t>обвинения и т. д. Выше отмечалось, что при</w:t>
      </w:r>
      <w:r w:rsidR="00505ABF">
        <w:rPr>
          <w:rFonts w:ascii="Times New Roman" w:hAnsi="Times New Roman"/>
          <w:sz w:val="28"/>
        </w:rPr>
        <w:t xml:space="preserve"> </w:t>
      </w:r>
      <w:r w:rsidRPr="00D116B0">
        <w:rPr>
          <w:rFonts w:ascii="Times New Roman" w:hAnsi="Times New Roman"/>
          <w:sz w:val="28"/>
        </w:rPr>
        <w:t xml:space="preserve">исчислении этих сроков не </w:t>
      </w:r>
      <w:r w:rsidRPr="00D116B0">
        <w:rPr>
          <w:rFonts w:ascii="Times New Roman" w:hAnsi="Times New Roman"/>
          <w:sz w:val="28"/>
        </w:rPr>
        <w:lastRenderedPageBreak/>
        <w:t>принимаются в</w:t>
      </w:r>
      <w:r w:rsidR="00505ABF">
        <w:rPr>
          <w:rFonts w:ascii="Times New Roman" w:hAnsi="Times New Roman"/>
          <w:sz w:val="28"/>
        </w:rPr>
        <w:t xml:space="preserve"> </w:t>
      </w:r>
      <w:r w:rsidRPr="00D116B0">
        <w:rPr>
          <w:rFonts w:ascii="Times New Roman" w:hAnsi="Times New Roman"/>
          <w:sz w:val="28"/>
        </w:rPr>
        <w:t xml:space="preserve">расчет те </w:t>
      </w:r>
      <w:r w:rsidR="00505ABF">
        <w:rPr>
          <w:rFonts w:ascii="Times New Roman" w:hAnsi="Times New Roman"/>
          <w:sz w:val="28"/>
        </w:rPr>
        <w:t>сутки, которыми начинается тече</w:t>
      </w:r>
      <w:r w:rsidRPr="00D116B0">
        <w:rPr>
          <w:rFonts w:ascii="Times New Roman" w:hAnsi="Times New Roman"/>
          <w:sz w:val="28"/>
        </w:rPr>
        <w:t>ние срока</w:t>
      </w:r>
      <w:r w:rsidR="00505ABF">
        <w:rPr>
          <w:rFonts w:ascii="Times New Roman" w:hAnsi="Times New Roman"/>
          <w:sz w:val="28"/>
        </w:rPr>
        <w:t>. Например, в отношении подозре</w:t>
      </w:r>
      <w:r w:rsidRPr="00D116B0">
        <w:rPr>
          <w:rFonts w:ascii="Times New Roman" w:hAnsi="Times New Roman"/>
          <w:sz w:val="28"/>
        </w:rPr>
        <w:t>ваемого применена мера пресечения в виде</w:t>
      </w:r>
      <w:r w:rsidR="00505ABF">
        <w:rPr>
          <w:rFonts w:ascii="Times New Roman" w:hAnsi="Times New Roman"/>
          <w:sz w:val="28"/>
        </w:rPr>
        <w:t xml:space="preserve"> </w:t>
      </w:r>
      <w:r w:rsidRPr="00D116B0">
        <w:rPr>
          <w:rFonts w:ascii="Times New Roman" w:hAnsi="Times New Roman"/>
          <w:sz w:val="28"/>
        </w:rPr>
        <w:t>заключения под стражу в 10 часов 20 апреля.</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По смыслу ч. 2 ст. 128 УПК РФ 10-суточный</w:t>
      </w:r>
      <w:r w:rsidR="00505ABF">
        <w:rPr>
          <w:rFonts w:ascii="Times New Roman" w:hAnsi="Times New Roman"/>
          <w:sz w:val="28"/>
        </w:rPr>
        <w:t xml:space="preserve"> </w:t>
      </w:r>
      <w:r w:rsidRPr="00D116B0">
        <w:rPr>
          <w:rFonts w:ascii="Times New Roman" w:hAnsi="Times New Roman"/>
          <w:sz w:val="28"/>
        </w:rPr>
        <w:t>срок для</w:t>
      </w:r>
      <w:r w:rsidR="00505ABF">
        <w:rPr>
          <w:rFonts w:ascii="Times New Roman" w:hAnsi="Times New Roman"/>
          <w:sz w:val="28"/>
        </w:rPr>
        <w:t xml:space="preserve"> предъявления обвинения подозре</w:t>
      </w:r>
      <w:r w:rsidRPr="00D116B0">
        <w:rPr>
          <w:rFonts w:ascii="Times New Roman" w:hAnsi="Times New Roman"/>
          <w:sz w:val="28"/>
        </w:rPr>
        <w:t>ваемому ис</w:t>
      </w:r>
      <w:r w:rsidR="00505ABF">
        <w:rPr>
          <w:rFonts w:ascii="Times New Roman" w:hAnsi="Times New Roman"/>
          <w:sz w:val="28"/>
        </w:rPr>
        <w:t>текает 30 апреля в 10 часов. Од</w:t>
      </w:r>
      <w:r w:rsidRPr="00D116B0">
        <w:rPr>
          <w:rFonts w:ascii="Times New Roman" w:hAnsi="Times New Roman"/>
          <w:sz w:val="28"/>
        </w:rPr>
        <w:t>нако срок, исчисляемый сутками, истекает в</w:t>
      </w:r>
      <w:r w:rsidR="00505ABF">
        <w:rPr>
          <w:rFonts w:ascii="Times New Roman" w:hAnsi="Times New Roman"/>
          <w:sz w:val="28"/>
        </w:rPr>
        <w:t xml:space="preserve"> </w:t>
      </w:r>
      <w:r w:rsidRPr="00D116B0">
        <w:rPr>
          <w:rFonts w:ascii="Times New Roman" w:hAnsi="Times New Roman"/>
          <w:sz w:val="28"/>
        </w:rPr>
        <w:t>24 часа пос</w:t>
      </w:r>
      <w:r w:rsidR="00505ABF">
        <w:rPr>
          <w:rFonts w:ascii="Times New Roman" w:hAnsi="Times New Roman"/>
          <w:sz w:val="28"/>
        </w:rPr>
        <w:t>ледних суток. Значит, срок исте</w:t>
      </w:r>
      <w:r w:rsidRPr="00D116B0">
        <w:rPr>
          <w:rFonts w:ascii="Times New Roman" w:hAnsi="Times New Roman"/>
          <w:sz w:val="28"/>
        </w:rPr>
        <w:t xml:space="preserve">кает 30 апреля </w:t>
      </w:r>
      <w:r w:rsidR="00505ABF">
        <w:rPr>
          <w:rFonts w:ascii="Times New Roman" w:hAnsi="Times New Roman"/>
          <w:sz w:val="28"/>
        </w:rPr>
        <w:t>не в 10 часов, а в 24 часа. Сле</w:t>
      </w:r>
      <w:r w:rsidRPr="00D116B0">
        <w:rPr>
          <w:rFonts w:ascii="Times New Roman" w:hAnsi="Times New Roman"/>
          <w:sz w:val="28"/>
        </w:rPr>
        <w:t>довательно</w:t>
      </w:r>
      <w:r w:rsidR="00505ABF">
        <w:rPr>
          <w:rFonts w:ascii="Times New Roman" w:hAnsi="Times New Roman"/>
          <w:sz w:val="28"/>
        </w:rPr>
        <w:t>, не принимаются в расчет те су</w:t>
      </w:r>
      <w:r w:rsidRPr="00D116B0">
        <w:rPr>
          <w:rFonts w:ascii="Times New Roman" w:hAnsi="Times New Roman"/>
          <w:sz w:val="28"/>
        </w:rPr>
        <w:t>тки, которыми начинается течение срока.</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Вместе с тем данное правило закреплено</w:t>
      </w:r>
      <w:r w:rsidR="00505ABF">
        <w:rPr>
          <w:rFonts w:ascii="Times New Roman" w:hAnsi="Times New Roman"/>
          <w:sz w:val="28"/>
        </w:rPr>
        <w:t xml:space="preserve"> </w:t>
      </w:r>
      <w:r w:rsidRPr="00D116B0">
        <w:rPr>
          <w:rFonts w:ascii="Times New Roman" w:hAnsi="Times New Roman"/>
          <w:sz w:val="28"/>
        </w:rPr>
        <w:t>только для исчисления срока месяцами, но не</w:t>
      </w:r>
      <w:r w:rsidR="00505ABF">
        <w:rPr>
          <w:rFonts w:ascii="Times New Roman" w:hAnsi="Times New Roman"/>
          <w:sz w:val="28"/>
        </w:rPr>
        <w:t xml:space="preserve"> </w:t>
      </w:r>
      <w:r w:rsidRPr="00D116B0">
        <w:rPr>
          <w:rFonts w:ascii="Times New Roman" w:hAnsi="Times New Roman"/>
          <w:sz w:val="28"/>
        </w:rPr>
        <w:t>сутками. Поэтому наблюдается коллизия норм</w:t>
      </w:r>
      <w:r w:rsidR="00505ABF">
        <w:rPr>
          <w:rFonts w:ascii="Times New Roman" w:hAnsi="Times New Roman"/>
          <w:sz w:val="28"/>
        </w:rPr>
        <w:t xml:space="preserve"> </w:t>
      </w:r>
      <w:r w:rsidRPr="00D116B0">
        <w:rPr>
          <w:rFonts w:ascii="Times New Roman" w:hAnsi="Times New Roman"/>
          <w:sz w:val="28"/>
        </w:rPr>
        <w:t>ст. 128 УПК РФ. Мы поддерживаем позицию</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К. Б. Калиновског</w:t>
      </w:r>
      <w:r w:rsidR="00505ABF">
        <w:rPr>
          <w:rFonts w:ascii="Times New Roman" w:hAnsi="Times New Roman"/>
          <w:sz w:val="28"/>
        </w:rPr>
        <w:t>о и считаем, что если окон</w:t>
      </w:r>
      <w:r w:rsidRPr="00D116B0">
        <w:rPr>
          <w:rFonts w:ascii="Times New Roman" w:hAnsi="Times New Roman"/>
          <w:sz w:val="28"/>
        </w:rPr>
        <w:t>чание срока, исчисляемого сутками, в 24 часа</w:t>
      </w:r>
      <w:r w:rsidR="00505ABF">
        <w:rPr>
          <w:rFonts w:ascii="Times New Roman" w:hAnsi="Times New Roman"/>
          <w:sz w:val="28"/>
        </w:rPr>
        <w:t xml:space="preserve"> </w:t>
      </w:r>
      <w:r w:rsidRPr="00D116B0">
        <w:rPr>
          <w:rFonts w:ascii="Times New Roman" w:hAnsi="Times New Roman"/>
          <w:sz w:val="28"/>
        </w:rPr>
        <w:t>последних</w:t>
      </w:r>
      <w:r w:rsidR="00505ABF">
        <w:rPr>
          <w:rFonts w:ascii="Times New Roman" w:hAnsi="Times New Roman"/>
          <w:sz w:val="28"/>
        </w:rPr>
        <w:t xml:space="preserve"> суток данного срока благоприят</w:t>
      </w:r>
      <w:r w:rsidRPr="00D116B0">
        <w:rPr>
          <w:rFonts w:ascii="Times New Roman" w:hAnsi="Times New Roman"/>
          <w:sz w:val="28"/>
        </w:rPr>
        <w:t>ствует защ</w:t>
      </w:r>
      <w:r w:rsidR="00505ABF">
        <w:rPr>
          <w:rFonts w:ascii="Times New Roman" w:hAnsi="Times New Roman"/>
          <w:sz w:val="28"/>
        </w:rPr>
        <w:t>ите интересов личности в уголов</w:t>
      </w:r>
      <w:r w:rsidRPr="00D116B0">
        <w:rPr>
          <w:rFonts w:ascii="Times New Roman" w:hAnsi="Times New Roman"/>
          <w:sz w:val="28"/>
        </w:rPr>
        <w:t>ном процессе, то применяется именно этот</w:t>
      </w:r>
      <w:r w:rsidR="00505ABF">
        <w:rPr>
          <w:rFonts w:ascii="Times New Roman" w:hAnsi="Times New Roman"/>
          <w:sz w:val="28"/>
        </w:rPr>
        <w:t xml:space="preserve"> </w:t>
      </w:r>
      <w:r w:rsidRPr="00D116B0">
        <w:rPr>
          <w:rFonts w:ascii="Times New Roman" w:hAnsi="Times New Roman"/>
          <w:sz w:val="28"/>
        </w:rPr>
        <w:t>срок. Если же фактическое продление срока</w:t>
      </w:r>
      <w:r w:rsidR="00505ABF">
        <w:rPr>
          <w:rFonts w:ascii="Times New Roman" w:hAnsi="Times New Roman"/>
          <w:sz w:val="28"/>
        </w:rPr>
        <w:t xml:space="preserve"> </w:t>
      </w:r>
      <w:r w:rsidRPr="00D116B0">
        <w:rPr>
          <w:rFonts w:ascii="Times New Roman" w:hAnsi="Times New Roman"/>
          <w:sz w:val="28"/>
        </w:rPr>
        <w:t>до 24 часов последних суток умаляет права</w:t>
      </w:r>
      <w:r w:rsidR="00505ABF">
        <w:rPr>
          <w:rFonts w:ascii="Times New Roman" w:hAnsi="Times New Roman"/>
          <w:sz w:val="28"/>
        </w:rPr>
        <w:t xml:space="preserve"> </w:t>
      </w:r>
      <w:r w:rsidRPr="00D116B0">
        <w:rPr>
          <w:rFonts w:ascii="Times New Roman" w:hAnsi="Times New Roman"/>
          <w:sz w:val="28"/>
        </w:rPr>
        <w:t>личности, то срок должен заканчиваться в</w:t>
      </w:r>
      <w:r w:rsidR="00505ABF">
        <w:rPr>
          <w:rFonts w:ascii="Times New Roman" w:hAnsi="Times New Roman"/>
          <w:sz w:val="28"/>
        </w:rPr>
        <w:t xml:space="preserve"> </w:t>
      </w:r>
      <w:r w:rsidRPr="00D116B0">
        <w:rPr>
          <w:rFonts w:ascii="Times New Roman" w:hAnsi="Times New Roman"/>
          <w:sz w:val="28"/>
        </w:rPr>
        <w:t>соответствующий астрономический час</w:t>
      </w:r>
      <w:r w:rsidR="004D5018">
        <w:rPr>
          <w:rStyle w:val="a6"/>
          <w:rFonts w:ascii="Times New Roman" w:hAnsi="Times New Roman"/>
          <w:sz w:val="28"/>
        </w:rPr>
        <w:footnoteReference w:id="13"/>
      </w:r>
      <w:r w:rsidRPr="00D116B0">
        <w:rPr>
          <w:rFonts w:ascii="Times New Roman" w:hAnsi="Times New Roman"/>
          <w:sz w:val="28"/>
        </w:rPr>
        <w:t>.</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Так, если постановление о привлечении</w:t>
      </w:r>
      <w:r w:rsidR="00505ABF">
        <w:rPr>
          <w:rFonts w:ascii="Times New Roman" w:hAnsi="Times New Roman"/>
          <w:sz w:val="28"/>
        </w:rPr>
        <w:t xml:space="preserve"> </w:t>
      </w:r>
      <w:r w:rsidRPr="00D116B0">
        <w:rPr>
          <w:rFonts w:ascii="Times New Roman" w:hAnsi="Times New Roman"/>
          <w:sz w:val="28"/>
        </w:rPr>
        <w:t>лица в качес</w:t>
      </w:r>
      <w:r w:rsidR="00505ABF">
        <w:rPr>
          <w:rFonts w:ascii="Times New Roman" w:hAnsi="Times New Roman"/>
          <w:sz w:val="28"/>
        </w:rPr>
        <w:t>тве обвиняемого вынесено 15 чис</w:t>
      </w:r>
      <w:r w:rsidRPr="00D116B0">
        <w:rPr>
          <w:rFonts w:ascii="Times New Roman" w:hAnsi="Times New Roman"/>
          <w:sz w:val="28"/>
        </w:rPr>
        <w:t>ла какого-ли</w:t>
      </w:r>
      <w:r w:rsidR="00505ABF">
        <w:rPr>
          <w:rFonts w:ascii="Times New Roman" w:hAnsi="Times New Roman"/>
          <w:sz w:val="28"/>
        </w:rPr>
        <w:t>бо месяца, то предъявление обви</w:t>
      </w:r>
      <w:r w:rsidRPr="00D116B0">
        <w:rPr>
          <w:rFonts w:ascii="Times New Roman" w:hAnsi="Times New Roman"/>
          <w:sz w:val="28"/>
        </w:rPr>
        <w:t>нения должно состояться</w:t>
      </w:r>
      <w:r w:rsidR="00505ABF">
        <w:rPr>
          <w:rFonts w:ascii="Times New Roman" w:hAnsi="Times New Roman"/>
          <w:sz w:val="28"/>
        </w:rPr>
        <w:t xml:space="preserve"> в течение следую</w:t>
      </w:r>
      <w:r w:rsidRPr="00D116B0">
        <w:rPr>
          <w:rFonts w:ascii="Times New Roman" w:hAnsi="Times New Roman"/>
          <w:sz w:val="28"/>
        </w:rPr>
        <w:t>щих трех суток, то есть 16, 17 или 18 числа того</w:t>
      </w:r>
      <w:r w:rsidR="00505ABF">
        <w:rPr>
          <w:rFonts w:ascii="Times New Roman" w:hAnsi="Times New Roman"/>
          <w:sz w:val="28"/>
        </w:rPr>
        <w:t xml:space="preserve"> </w:t>
      </w:r>
      <w:r w:rsidRPr="00D116B0">
        <w:rPr>
          <w:rFonts w:ascii="Times New Roman" w:hAnsi="Times New Roman"/>
          <w:sz w:val="28"/>
        </w:rPr>
        <w:t xml:space="preserve">же месяца. </w:t>
      </w:r>
      <w:r w:rsidR="00505ABF">
        <w:rPr>
          <w:rFonts w:ascii="Times New Roman" w:hAnsi="Times New Roman"/>
          <w:sz w:val="28"/>
        </w:rPr>
        <w:t>Срок, исчисляемый сутками, исте</w:t>
      </w:r>
      <w:r w:rsidRPr="00D116B0">
        <w:rPr>
          <w:rFonts w:ascii="Times New Roman" w:hAnsi="Times New Roman"/>
          <w:sz w:val="28"/>
        </w:rPr>
        <w:t>кает в 24 часа последних суток.</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При ис</w:t>
      </w:r>
      <w:r w:rsidR="00505ABF">
        <w:rPr>
          <w:rFonts w:ascii="Times New Roman" w:hAnsi="Times New Roman"/>
          <w:sz w:val="28"/>
        </w:rPr>
        <w:t>числении сроков месяцами не учи</w:t>
      </w:r>
      <w:r w:rsidRPr="00D116B0">
        <w:rPr>
          <w:rFonts w:ascii="Times New Roman" w:hAnsi="Times New Roman"/>
          <w:sz w:val="28"/>
        </w:rPr>
        <w:t>тываются те</w:t>
      </w:r>
      <w:r w:rsidR="00505ABF">
        <w:rPr>
          <w:rFonts w:ascii="Times New Roman" w:hAnsi="Times New Roman"/>
          <w:sz w:val="28"/>
        </w:rPr>
        <w:t>кущий час и текущие сутки, в ко</w:t>
      </w:r>
      <w:r w:rsidRPr="00D116B0">
        <w:rPr>
          <w:rFonts w:ascii="Times New Roman" w:hAnsi="Times New Roman"/>
          <w:sz w:val="28"/>
        </w:rPr>
        <w:t xml:space="preserve">торых имел место юридический </w:t>
      </w:r>
      <w:r w:rsidR="00505ABF">
        <w:rPr>
          <w:rFonts w:ascii="Times New Roman" w:hAnsi="Times New Roman"/>
          <w:sz w:val="28"/>
        </w:rPr>
        <w:t>факт, влеку</w:t>
      </w:r>
      <w:r w:rsidRPr="00D116B0">
        <w:rPr>
          <w:rFonts w:ascii="Times New Roman" w:hAnsi="Times New Roman"/>
          <w:sz w:val="28"/>
        </w:rPr>
        <w:t>щий за со</w:t>
      </w:r>
      <w:r w:rsidR="00505ABF">
        <w:rPr>
          <w:rFonts w:ascii="Times New Roman" w:hAnsi="Times New Roman"/>
          <w:sz w:val="28"/>
        </w:rPr>
        <w:t>бой течение срока. Например, по</w:t>
      </w:r>
      <w:r w:rsidRPr="00D116B0">
        <w:rPr>
          <w:rFonts w:ascii="Times New Roman" w:hAnsi="Times New Roman"/>
          <w:sz w:val="28"/>
        </w:rPr>
        <w:t>становление о возбуждении уголовного дела</w:t>
      </w:r>
      <w:r w:rsidR="00505ABF">
        <w:rPr>
          <w:rFonts w:ascii="Times New Roman" w:hAnsi="Times New Roman"/>
          <w:sz w:val="28"/>
        </w:rPr>
        <w:t xml:space="preserve"> </w:t>
      </w:r>
      <w:r w:rsidRPr="00D116B0">
        <w:rPr>
          <w:rFonts w:ascii="Times New Roman" w:hAnsi="Times New Roman"/>
          <w:sz w:val="28"/>
        </w:rPr>
        <w:t>вынесено в 10 часов 30 минут 11 декабря.</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Двухмеся</w:t>
      </w:r>
      <w:r w:rsidR="00505ABF">
        <w:rPr>
          <w:rFonts w:ascii="Times New Roman" w:hAnsi="Times New Roman"/>
          <w:sz w:val="28"/>
        </w:rPr>
        <w:t>чный срок следствия стоит исчис</w:t>
      </w:r>
      <w:r w:rsidRPr="00D116B0">
        <w:rPr>
          <w:rFonts w:ascii="Times New Roman" w:hAnsi="Times New Roman"/>
          <w:sz w:val="28"/>
        </w:rPr>
        <w:t>лять с 00 часо</w:t>
      </w:r>
      <w:r w:rsidR="00505ABF">
        <w:rPr>
          <w:rFonts w:ascii="Times New Roman" w:hAnsi="Times New Roman"/>
          <w:sz w:val="28"/>
        </w:rPr>
        <w:t>в 12 декабря или 24 часов 11 де</w:t>
      </w:r>
      <w:r w:rsidRPr="00D116B0">
        <w:rPr>
          <w:rFonts w:ascii="Times New Roman" w:hAnsi="Times New Roman"/>
          <w:sz w:val="28"/>
        </w:rPr>
        <w:t>кабря. Таким же образом будут исчисляться</w:t>
      </w:r>
      <w:r w:rsidR="00505ABF">
        <w:rPr>
          <w:rFonts w:ascii="Times New Roman" w:hAnsi="Times New Roman"/>
          <w:sz w:val="28"/>
        </w:rPr>
        <w:t xml:space="preserve"> </w:t>
      </w:r>
      <w:r w:rsidRPr="00D116B0">
        <w:rPr>
          <w:rFonts w:ascii="Times New Roman" w:hAnsi="Times New Roman"/>
          <w:sz w:val="28"/>
        </w:rPr>
        <w:t>сроки содержания под стражей, домашнего</w:t>
      </w:r>
      <w:r w:rsidR="00505ABF">
        <w:rPr>
          <w:rFonts w:ascii="Times New Roman" w:hAnsi="Times New Roman"/>
          <w:sz w:val="28"/>
        </w:rPr>
        <w:t xml:space="preserve"> </w:t>
      </w:r>
      <w:r w:rsidRPr="00D116B0">
        <w:rPr>
          <w:rFonts w:ascii="Times New Roman" w:hAnsi="Times New Roman"/>
          <w:sz w:val="28"/>
        </w:rPr>
        <w:t>ареста, пр</w:t>
      </w:r>
      <w:r w:rsidR="00505ABF">
        <w:rPr>
          <w:rFonts w:ascii="Times New Roman" w:hAnsi="Times New Roman"/>
          <w:sz w:val="28"/>
        </w:rPr>
        <w:t>инудительного нахождения в меди</w:t>
      </w:r>
      <w:r w:rsidRPr="00D116B0">
        <w:rPr>
          <w:rFonts w:ascii="Times New Roman" w:hAnsi="Times New Roman"/>
          <w:sz w:val="28"/>
        </w:rPr>
        <w:t>цинском ста</w:t>
      </w:r>
      <w:r w:rsidR="00505ABF">
        <w:rPr>
          <w:rFonts w:ascii="Times New Roman" w:hAnsi="Times New Roman"/>
          <w:sz w:val="28"/>
        </w:rPr>
        <w:t>ционаре, то есть началом двухме</w:t>
      </w:r>
      <w:r w:rsidRPr="00D116B0">
        <w:rPr>
          <w:rFonts w:ascii="Times New Roman" w:hAnsi="Times New Roman"/>
          <w:sz w:val="28"/>
        </w:rPr>
        <w:t>сячного сро</w:t>
      </w:r>
      <w:r w:rsidR="00505ABF">
        <w:rPr>
          <w:rFonts w:ascii="Times New Roman" w:hAnsi="Times New Roman"/>
          <w:sz w:val="28"/>
        </w:rPr>
        <w:t xml:space="preserve">ка содержания </w:t>
      </w:r>
      <w:r w:rsidR="00505ABF">
        <w:rPr>
          <w:rFonts w:ascii="Times New Roman" w:hAnsi="Times New Roman"/>
          <w:sz w:val="28"/>
        </w:rPr>
        <w:lastRenderedPageBreak/>
        <w:t>под стражей следу</w:t>
      </w:r>
      <w:r w:rsidRPr="00D116B0">
        <w:rPr>
          <w:rFonts w:ascii="Times New Roman" w:hAnsi="Times New Roman"/>
          <w:sz w:val="28"/>
        </w:rPr>
        <w:t>ет считать начало суток, следующих за теми, в</w:t>
      </w:r>
      <w:r w:rsidR="00505ABF">
        <w:rPr>
          <w:rFonts w:ascii="Times New Roman" w:hAnsi="Times New Roman"/>
          <w:sz w:val="28"/>
        </w:rPr>
        <w:t xml:space="preserve"> </w:t>
      </w:r>
      <w:r w:rsidRPr="00D116B0">
        <w:rPr>
          <w:rFonts w:ascii="Times New Roman" w:hAnsi="Times New Roman"/>
          <w:sz w:val="28"/>
        </w:rPr>
        <w:t>которых произведено фактическое лишение</w:t>
      </w:r>
      <w:r w:rsidR="00505ABF">
        <w:rPr>
          <w:rFonts w:ascii="Times New Roman" w:hAnsi="Times New Roman"/>
          <w:sz w:val="28"/>
        </w:rPr>
        <w:t xml:space="preserve"> </w:t>
      </w:r>
      <w:r w:rsidRPr="00D116B0">
        <w:rPr>
          <w:rFonts w:ascii="Times New Roman" w:hAnsi="Times New Roman"/>
          <w:sz w:val="28"/>
        </w:rPr>
        <w:t>свободы. Н</w:t>
      </w:r>
      <w:r w:rsidR="00505ABF">
        <w:rPr>
          <w:rFonts w:ascii="Times New Roman" w:hAnsi="Times New Roman"/>
          <w:sz w:val="28"/>
        </w:rPr>
        <w:t xml:space="preserve">апример, обвиняемый заключен под </w:t>
      </w:r>
      <w:r w:rsidRPr="00D116B0">
        <w:rPr>
          <w:rFonts w:ascii="Times New Roman" w:hAnsi="Times New Roman"/>
          <w:sz w:val="28"/>
        </w:rPr>
        <w:t>стражу в 10</w:t>
      </w:r>
      <w:r w:rsidR="00505ABF">
        <w:rPr>
          <w:rFonts w:ascii="Times New Roman" w:hAnsi="Times New Roman"/>
          <w:sz w:val="28"/>
        </w:rPr>
        <w:t xml:space="preserve"> часов 20 минут 15 января: 2-ме</w:t>
      </w:r>
      <w:r w:rsidRPr="00D116B0">
        <w:rPr>
          <w:rFonts w:ascii="Times New Roman" w:hAnsi="Times New Roman"/>
          <w:sz w:val="28"/>
        </w:rPr>
        <w:t>сячный ср</w:t>
      </w:r>
      <w:r w:rsidR="00505ABF">
        <w:rPr>
          <w:rFonts w:ascii="Times New Roman" w:hAnsi="Times New Roman"/>
          <w:sz w:val="28"/>
        </w:rPr>
        <w:t>ок действия меры пресечения сле</w:t>
      </w:r>
      <w:r w:rsidRPr="00D116B0">
        <w:rPr>
          <w:rFonts w:ascii="Times New Roman" w:hAnsi="Times New Roman"/>
          <w:sz w:val="28"/>
        </w:rPr>
        <w:t>дует исчислять с 00 часов 16 января.</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Как у</w:t>
      </w:r>
      <w:r w:rsidR="00505ABF">
        <w:rPr>
          <w:rFonts w:ascii="Times New Roman" w:hAnsi="Times New Roman"/>
          <w:sz w:val="28"/>
        </w:rPr>
        <w:t>казывалось выше, исчисляемый ме</w:t>
      </w:r>
      <w:r w:rsidRPr="00D116B0">
        <w:rPr>
          <w:rFonts w:ascii="Times New Roman" w:hAnsi="Times New Roman"/>
          <w:sz w:val="28"/>
        </w:rPr>
        <w:t>сяцами процессуальный срок заканчивается</w:t>
      </w:r>
      <w:r w:rsidR="00505ABF">
        <w:rPr>
          <w:rFonts w:ascii="Times New Roman" w:hAnsi="Times New Roman"/>
          <w:sz w:val="28"/>
        </w:rPr>
        <w:t xml:space="preserve"> </w:t>
      </w:r>
      <w:r w:rsidRPr="00D116B0">
        <w:rPr>
          <w:rFonts w:ascii="Times New Roman" w:hAnsi="Times New Roman"/>
          <w:sz w:val="28"/>
        </w:rPr>
        <w:t xml:space="preserve">в 24 часа </w:t>
      </w:r>
      <w:r w:rsidR="00505ABF">
        <w:rPr>
          <w:rFonts w:ascii="Times New Roman" w:hAnsi="Times New Roman"/>
          <w:sz w:val="28"/>
        </w:rPr>
        <w:t>соответствующего числа последне</w:t>
      </w:r>
      <w:r w:rsidRPr="00D116B0">
        <w:rPr>
          <w:rFonts w:ascii="Times New Roman" w:hAnsi="Times New Roman"/>
          <w:sz w:val="28"/>
        </w:rPr>
        <w:t>го месяца. Если последний месяц не имеет</w:t>
      </w:r>
      <w:r w:rsidR="00505ABF">
        <w:rPr>
          <w:rFonts w:ascii="Times New Roman" w:hAnsi="Times New Roman"/>
          <w:sz w:val="28"/>
        </w:rPr>
        <w:t xml:space="preserve"> </w:t>
      </w:r>
      <w:r w:rsidRPr="00D116B0">
        <w:rPr>
          <w:rFonts w:ascii="Times New Roman" w:hAnsi="Times New Roman"/>
          <w:sz w:val="28"/>
        </w:rPr>
        <w:t>соответс</w:t>
      </w:r>
      <w:r w:rsidR="00505ABF">
        <w:rPr>
          <w:rFonts w:ascii="Times New Roman" w:hAnsi="Times New Roman"/>
          <w:sz w:val="28"/>
        </w:rPr>
        <w:t>твующего числа (например, в фев</w:t>
      </w:r>
      <w:r w:rsidRPr="00D116B0">
        <w:rPr>
          <w:rFonts w:ascii="Times New Roman" w:hAnsi="Times New Roman"/>
          <w:sz w:val="28"/>
        </w:rPr>
        <w:t>рале 28–29 дней), то срок заканчивается в</w:t>
      </w:r>
      <w:r w:rsidR="00505ABF">
        <w:rPr>
          <w:rFonts w:ascii="Times New Roman" w:hAnsi="Times New Roman"/>
          <w:sz w:val="28"/>
        </w:rPr>
        <w:t xml:space="preserve"> </w:t>
      </w:r>
      <w:r w:rsidRPr="00D116B0">
        <w:rPr>
          <w:rFonts w:ascii="Times New Roman" w:hAnsi="Times New Roman"/>
          <w:sz w:val="28"/>
        </w:rPr>
        <w:t>24 часа последних суток этого месяца. Если</w:t>
      </w:r>
      <w:r w:rsidR="00505ABF">
        <w:rPr>
          <w:rFonts w:ascii="Times New Roman" w:hAnsi="Times New Roman"/>
          <w:sz w:val="28"/>
        </w:rPr>
        <w:t xml:space="preserve"> </w:t>
      </w:r>
      <w:r w:rsidRPr="00D116B0">
        <w:rPr>
          <w:rFonts w:ascii="Times New Roman" w:hAnsi="Times New Roman"/>
          <w:sz w:val="28"/>
        </w:rPr>
        <w:t>окончание срока приходится на нерабочий</w:t>
      </w:r>
      <w:r w:rsidR="00505ABF">
        <w:rPr>
          <w:rFonts w:ascii="Times New Roman" w:hAnsi="Times New Roman"/>
          <w:sz w:val="28"/>
        </w:rPr>
        <w:t xml:space="preserve"> </w:t>
      </w:r>
      <w:r w:rsidRPr="00D116B0">
        <w:rPr>
          <w:rFonts w:ascii="Times New Roman" w:hAnsi="Times New Roman"/>
          <w:sz w:val="28"/>
        </w:rPr>
        <w:t>день, то срок заканчивается на следующий за</w:t>
      </w:r>
      <w:r w:rsidR="00505ABF">
        <w:rPr>
          <w:rFonts w:ascii="Times New Roman" w:hAnsi="Times New Roman"/>
          <w:sz w:val="28"/>
        </w:rPr>
        <w:t xml:space="preserve"> </w:t>
      </w:r>
      <w:r w:rsidRPr="00D116B0">
        <w:rPr>
          <w:rFonts w:ascii="Times New Roman" w:hAnsi="Times New Roman"/>
          <w:sz w:val="28"/>
        </w:rPr>
        <w:t>ним рабочий день.</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Выходные и праздничные дни не входят в</w:t>
      </w:r>
      <w:r w:rsidR="00505ABF">
        <w:rPr>
          <w:rFonts w:ascii="Times New Roman" w:hAnsi="Times New Roman"/>
          <w:sz w:val="28"/>
        </w:rPr>
        <w:t xml:space="preserve"> </w:t>
      </w:r>
      <w:r w:rsidRPr="00D116B0">
        <w:rPr>
          <w:rFonts w:ascii="Times New Roman" w:hAnsi="Times New Roman"/>
          <w:sz w:val="28"/>
        </w:rPr>
        <w:t>срок, исчисляемый только сутками. Однако</w:t>
      </w:r>
      <w:proofErr w:type="gramStart"/>
      <w:r w:rsidRPr="00D116B0">
        <w:rPr>
          <w:rFonts w:ascii="Times New Roman" w:hAnsi="Times New Roman"/>
          <w:sz w:val="28"/>
        </w:rPr>
        <w:t>,</w:t>
      </w:r>
      <w:proofErr w:type="gramEnd"/>
      <w:r w:rsidR="00505ABF">
        <w:rPr>
          <w:rFonts w:ascii="Times New Roman" w:hAnsi="Times New Roman"/>
          <w:sz w:val="28"/>
        </w:rPr>
        <w:t xml:space="preserve"> </w:t>
      </w:r>
      <w:r w:rsidRPr="00D116B0">
        <w:rPr>
          <w:rFonts w:ascii="Times New Roman" w:hAnsi="Times New Roman"/>
          <w:sz w:val="28"/>
        </w:rPr>
        <w:t>чтобы не умалять права личности, нерабочее</w:t>
      </w:r>
      <w:r w:rsidR="00505ABF">
        <w:rPr>
          <w:rFonts w:ascii="Times New Roman" w:hAnsi="Times New Roman"/>
          <w:sz w:val="28"/>
        </w:rPr>
        <w:t xml:space="preserve"> </w:t>
      </w:r>
      <w:r w:rsidRPr="00D116B0">
        <w:rPr>
          <w:rFonts w:ascii="Times New Roman" w:hAnsi="Times New Roman"/>
          <w:sz w:val="28"/>
        </w:rPr>
        <w:t>время может не учитываться при исчислении</w:t>
      </w:r>
      <w:r w:rsidR="00505ABF">
        <w:rPr>
          <w:rFonts w:ascii="Times New Roman" w:hAnsi="Times New Roman"/>
          <w:sz w:val="28"/>
        </w:rPr>
        <w:t xml:space="preserve"> </w:t>
      </w:r>
      <w:r w:rsidRPr="00D116B0">
        <w:rPr>
          <w:rFonts w:ascii="Times New Roman" w:hAnsi="Times New Roman"/>
          <w:sz w:val="28"/>
        </w:rPr>
        <w:t>сроков сутками. Так, в 10-су</w:t>
      </w:r>
      <w:r w:rsidR="00505ABF">
        <w:rPr>
          <w:rFonts w:ascii="Times New Roman" w:hAnsi="Times New Roman"/>
          <w:sz w:val="28"/>
        </w:rPr>
        <w:t>точный срок, ус</w:t>
      </w:r>
      <w:r w:rsidRPr="00D116B0">
        <w:rPr>
          <w:rFonts w:ascii="Times New Roman" w:hAnsi="Times New Roman"/>
          <w:sz w:val="28"/>
        </w:rPr>
        <w:t>тановленный для подачи апелляционной</w:t>
      </w:r>
      <w:r w:rsidR="00505ABF">
        <w:rPr>
          <w:rFonts w:ascii="Times New Roman" w:hAnsi="Times New Roman"/>
          <w:sz w:val="28"/>
        </w:rPr>
        <w:t xml:space="preserve"> </w:t>
      </w:r>
      <w:r w:rsidRPr="00D116B0">
        <w:rPr>
          <w:rFonts w:ascii="Times New Roman" w:hAnsi="Times New Roman"/>
          <w:sz w:val="28"/>
        </w:rPr>
        <w:t>жалобы, мо</w:t>
      </w:r>
      <w:r w:rsidR="00505ABF">
        <w:rPr>
          <w:rFonts w:ascii="Times New Roman" w:hAnsi="Times New Roman"/>
          <w:sz w:val="28"/>
        </w:rPr>
        <w:t>гут не входить выходные и празд</w:t>
      </w:r>
      <w:r w:rsidRPr="00D116B0">
        <w:rPr>
          <w:rFonts w:ascii="Times New Roman" w:hAnsi="Times New Roman"/>
          <w:sz w:val="28"/>
        </w:rPr>
        <w:t>ничные дн</w:t>
      </w:r>
      <w:r w:rsidR="00505ABF">
        <w:rPr>
          <w:rFonts w:ascii="Times New Roman" w:hAnsi="Times New Roman"/>
          <w:sz w:val="28"/>
        </w:rPr>
        <w:t>и (например, 8 марта). Под нера</w:t>
      </w:r>
      <w:r w:rsidRPr="00D116B0">
        <w:rPr>
          <w:rFonts w:ascii="Times New Roman" w:hAnsi="Times New Roman"/>
          <w:sz w:val="28"/>
        </w:rPr>
        <w:t>бочим вр</w:t>
      </w:r>
      <w:r w:rsidR="00505ABF">
        <w:rPr>
          <w:rFonts w:ascii="Times New Roman" w:hAnsi="Times New Roman"/>
          <w:sz w:val="28"/>
        </w:rPr>
        <w:t>еменем нужно понимать только об</w:t>
      </w:r>
      <w:r w:rsidRPr="00D116B0">
        <w:rPr>
          <w:rFonts w:ascii="Times New Roman" w:hAnsi="Times New Roman"/>
          <w:sz w:val="28"/>
        </w:rPr>
        <w:t>щеприня</w:t>
      </w:r>
      <w:r w:rsidR="00505ABF">
        <w:rPr>
          <w:rFonts w:ascii="Times New Roman" w:hAnsi="Times New Roman"/>
          <w:sz w:val="28"/>
        </w:rPr>
        <w:t>тые нерабочие, выходные и празд</w:t>
      </w:r>
      <w:r w:rsidRPr="00D116B0">
        <w:rPr>
          <w:rFonts w:ascii="Times New Roman" w:hAnsi="Times New Roman"/>
          <w:sz w:val="28"/>
        </w:rPr>
        <w:t>ничные дни. Согласно Трудовому кодексу</w:t>
      </w:r>
      <w:r w:rsidR="00505ABF">
        <w:rPr>
          <w:rFonts w:ascii="Times New Roman" w:hAnsi="Times New Roman"/>
          <w:sz w:val="28"/>
        </w:rPr>
        <w:t xml:space="preserve"> </w:t>
      </w:r>
      <w:r w:rsidRPr="00D116B0">
        <w:rPr>
          <w:rFonts w:ascii="Times New Roman" w:hAnsi="Times New Roman"/>
          <w:sz w:val="28"/>
        </w:rPr>
        <w:t>Российской Федерации общим выходным</w:t>
      </w:r>
      <w:r w:rsidR="00505ABF">
        <w:rPr>
          <w:rFonts w:ascii="Times New Roman" w:hAnsi="Times New Roman"/>
          <w:sz w:val="28"/>
        </w:rPr>
        <w:t xml:space="preserve"> </w:t>
      </w:r>
      <w:r w:rsidRPr="00D116B0">
        <w:rPr>
          <w:rFonts w:ascii="Times New Roman" w:hAnsi="Times New Roman"/>
          <w:sz w:val="28"/>
        </w:rPr>
        <w:t xml:space="preserve">днем считается воскресенье. </w:t>
      </w:r>
      <w:proofErr w:type="gramStart"/>
      <w:r w:rsidRPr="00D116B0">
        <w:rPr>
          <w:rFonts w:ascii="Times New Roman" w:hAnsi="Times New Roman"/>
          <w:sz w:val="28"/>
        </w:rPr>
        <w:t>Нерабочими</w:t>
      </w:r>
      <w:r w:rsidR="00505ABF">
        <w:rPr>
          <w:rFonts w:ascii="Times New Roman" w:hAnsi="Times New Roman"/>
          <w:sz w:val="28"/>
        </w:rPr>
        <w:t xml:space="preserve"> </w:t>
      </w:r>
      <w:r w:rsidRPr="00D116B0">
        <w:rPr>
          <w:rFonts w:ascii="Times New Roman" w:hAnsi="Times New Roman"/>
          <w:sz w:val="28"/>
        </w:rPr>
        <w:t>праздничными днями являются: 1, 2, 3, 4, 5,</w:t>
      </w:r>
      <w:r w:rsidR="00505ABF">
        <w:rPr>
          <w:rFonts w:ascii="Times New Roman" w:hAnsi="Times New Roman"/>
          <w:sz w:val="28"/>
        </w:rPr>
        <w:t xml:space="preserve"> </w:t>
      </w:r>
      <w:r w:rsidRPr="00D116B0">
        <w:rPr>
          <w:rFonts w:ascii="Times New Roman" w:hAnsi="Times New Roman"/>
          <w:sz w:val="28"/>
        </w:rPr>
        <w:t>6 и 8 январ</w:t>
      </w:r>
      <w:r w:rsidR="00505ABF">
        <w:rPr>
          <w:rFonts w:ascii="Times New Roman" w:hAnsi="Times New Roman"/>
          <w:sz w:val="28"/>
        </w:rPr>
        <w:t>я – Новый год, 7 января – Рожде</w:t>
      </w:r>
      <w:r w:rsidRPr="00D116B0">
        <w:rPr>
          <w:rFonts w:ascii="Times New Roman" w:hAnsi="Times New Roman"/>
          <w:sz w:val="28"/>
        </w:rPr>
        <w:t>ство Христово, 23 февраля – День защитника</w:t>
      </w:r>
      <w:r w:rsidR="00505ABF">
        <w:rPr>
          <w:rFonts w:ascii="Times New Roman" w:hAnsi="Times New Roman"/>
          <w:sz w:val="28"/>
        </w:rPr>
        <w:t xml:space="preserve"> </w:t>
      </w:r>
      <w:r w:rsidRPr="00D116B0">
        <w:rPr>
          <w:rFonts w:ascii="Times New Roman" w:hAnsi="Times New Roman"/>
          <w:sz w:val="28"/>
        </w:rPr>
        <w:t>Отечест</w:t>
      </w:r>
      <w:r w:rsidR="00505ABF">
        <w:rPr>
          <w:rFonts w:ascii="Times New Roman" w:hAnsi="Times New Roman"/>
          <w:sz w:val="28"/>
        </w:rPr>
        <w:t>ва, 8 марта – Международный жен</w:t>
      </w:r>
      <w:r w:rsidRPr="00D116B0">
        <w:rPr>
          <w:rFonts w:ascii="Times New Roman" w:hAnsi="Times New Roman"/>
          <w:sz w:val="28"/>
        </w:rPr>
        <w:t>ский день, 1</w:t>
      </w:r>
      <w:r w:rsidR="00505ABF">
        <w:rPr>
          <w:rFonts w:ascii="Times New Roman" w:hAnsi="Times New Roman"/>
          <w:sz w:val="28"/>
        </w:rPr>
        <w:t xml:space="preserve"> и 2 мая – Праздник Весны и Тру</w:t>
      </w:r>
      <w:r w:rsidRPr="00D116B0">
        <w:rPr>
          <w:rFonts w:ascii="Times New Roman" w:hAnsi="Times New Roman"/>
          <w:sz w:val="28"/>
        </w:rPr>
        <w:t xml:space="preserve">да, 9 мая – </w:t>
      </w:r>
      <w:r w:rsidR="00505ABF">
        <w:rPr>
          <w:rFonts w:ascii="Times New Roman" w:hAnsi="Times New Roman"/>
          <w:sz w:val="28"/>
        </w:rPr>
        <w:t>День Победы, 12 июня – День Рос</w:t>
      </w:r>
      <w:r w:rsidRPr="00D116B0">
        <w:rPr>
          <w:rFonts w:ascii="Times New Roman" w:hAnsi="Times New Roman"/>
          <w:sz w:val="28"/>
        </w:rPr>
        <w:t>сии, 4 ноября – День народного единства.</w:t>
      </w:r>
      <w:proofErr w:type="gramEnd"/>
      <w:r w:rsidRPr="00D116B0">
        <w:rPr>
          <w:rFonts w:ascii="Times New Roman" w:hAnsi="Times New Roman"/>
          <w:sz w:val="28"/>
        </w:rPr>
        <w:t xml:space="preserve"> </w:t>
      </w:r>
      <w:proofErr w:type="gramStart"/>
      <w:r w:rsidRPr="00D116B0">
        <w:rPr>
          <w:rFonts w:ascii="Times New Roman" w:hAnsi="Times New Roman"/>
          <w:sz w:val="28"/>
        </w:rPr>
        <w:t>При</w:t>
      </w:r>
      <w:r w:rsidR="00505ABF">
        <w:rPr>
          <w:rFonts w:ascii="Times New Roman" w:hAnsi="Times New Roman"/>
          <w:sz w:val="28"/>
        </w:rPr>
        <w:t xml:space="preserve"> </w:t>
      </w:r>
      <w:r w:rsidRPr="00D116B0">
        <w:rPr>
          <w:rFonts w:ascii="Times New Roman" w:hAnsi="Times New Roman"/>
          <w:sz w:val="28"/>
        </w:rPr>
        <w:t>совпаден</w:t>
      </w:r>
      <w:r w:rsidR="00505ABF">
        <w:rPr>
          <w:rFonts w:ascii="Times New Roman" w:hAnsi="Times New Roman"/>
          <w:sz w:val="28"/>
        </w:rPr>
        <w:t>ии выходного и нерабочего празд</w:t>
      </w:r>
      <w:r w:rsidRPr="00D116B0">
        <w:rPr>
          <w:rFonts w:ascii="Times New Roman" w:hAnsi="Times New Roman"/>
          <w:sz w:val="28"/>
        </w:rPr>
        <w:t>ничного дней, выходной день переносится на</w:t>
      </w:r>
      <w:r w:rsidR="00505ABF">
        <w:rPr>
          <w:rFonts w:ascii="Times New Roman" w:hAnsi="Times New Roman"/>
          <w:sz w:val="28"/>
        </w:rPr>
        <w:t xml:space="preserve"> </w:t>
      </w:r>
      <w:r w:rsidRPr="00D116B0">
        <w:rPr>
          <w:rFonts w:ascii="Times New Roman" w:hAnsi="Times New Roman"/>
          <w:sz w:val="28"/>
        </w:rPr>
        <w:t>следующий после праздничного рабочий</w:t>
      </w:r>
      <w:r w:rsidR="00505ABF">
        <w:rPr>
          <w:rFonts w:ascii="Times New Roman" w:hAnsi="Times New Roman"/>
          <w:sz w:val="28"/>
        </w:rPr>
        <w:t xml:space="preserve"> </w:t>
      </w:r>
      <w:r w:rsidRPr="00D116B0">
        <w:rPr>
          <w:rFonts w:ascii="Times New Roman" w:hAnsi="Times New Roman"/>
          <w:sz w:val="28"/>
        </w:rPr>
        <w:t>день.</w:t>
      </w:r>
      <w:proofErr w:type="gramEnd"/>
      <w:r w:rsidRPr="00D116B0">
        <w:rPr>
          <w:rFonts w:ascii="Times New Roman" w:hAnsi="Times New Roman"/>
          <w:sz w:val="28"/>
        </w:rPr>
        <w:t xml:space="preserve"> Согл</w:t>
      </w:r>
      <w:r w:rsidR="00505ABF">
        <w:rPr>
          <w:rFonts w:ascii="Times New Roman" w:hAnsi="Times New Roman"/>
          <w:sz w:val="28"/>
        </w:rPr>
        <w:t>асно Трудовому кодексу РФ выход</w:t>
      </w:r>
      <w:r w:rsidRPr="00D116B0">
        <w:rPr>
          <w:rFonts w:ascii="Times New Roman" w:hAnsi="Times New Roman"/>
          <w:sz w:val="28"/>
        </w:rPr>
        <w:t>ные дни</w:t>
      </w:r>
      <w:r w:rsidR="00505ABF">
        <w:rPr>
          <w:rFonts w:ascii="Times New Roman" w:hAnsi="Times New Roman"/>
          <w:sz w:val="28"/>
        </w:rPr>
        <w:t xml:space="preserve"> могут быть перенесены постанов</w:t>
      </w:r>
      <w:r w:rsidRPr="00D116B0">
        <w:rPr>
          <w:rFonts w:ascii="Times New Roman" w:hAnsi="Times New Roman"/>
          <w:sz w:val="28"/>
        </w:rPr>
        <w:t>лением Правительства РФ на другие дни.</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В соот</w:t>
      </w:r>
      <w:r w:rsidR="00505ABF">
        <w:rPr>
          <w:rFonts w:ascii="Times New Roman" w:hAnsi="Times New Roman"/>
          <w:sz w:val="28"/>
        </w:rPr>
        <w:t>ветствии со ст. 128 УПК РФ нера</w:t>
      </w:r>
      <w:r w:rsidRPr="00D116B0">
        <w:rPr>
          <w:rFonts w:ascii="Times New Roman" w:hAnsi="Times New Roman"/>
          <w:sz w:val="28"/>
        </w:rPr>
        <w:t>бочее время включается в срок содержания</w:t>
      </w:r>
      <w:r w:rsidR="00505ABF">
        <w:rPr>
          <w:rFonts w:ascii="Times New Roman" w:hAnsi="Times New Roman"/>
          <w:sz w:val="28"/>
        </w:rPr>
        <w:t xml:space="preserve"> </w:t>
      </w:r>
      <w:r w:rsidRPr="00D116B0">
        <w:rPr>
          <w:rFonts w:ascii="Times New Roman" w:hAnsi="Times New Roman"/>
          <w:sz w:val="28"/>
        </w:rPr>
        <w:t>под стражей, домашнего ареста, нахождения</w:t>
      </w:r>
      <w:r w:rsidR="00505ABF">
        <w:rPr>
          <w:rFonts w:ascii="Times New Roman" w:hAnsi="Times New Roman"/>
          <w:sz w:val="28"/>
        </w:rPr>
        <w:t xml:space="preserve"> </w:t>
      </w:r>
      <w:r w:rsidRPr="00D116B0">
        <w:rPr>
          <w:rFonts w:ascii="Times New Roman" w:hAnsi="Times New Roman"/>
          <w:sz w:val="28"/>
        </w:rPr>
        <w:t>в медицинской организации, оказывающей</w:t>
      </w:r>
      <w:r w:rsidR="00505ABF">
        <w:rPr>
          <w:rFonts w:ascii="Times New Roman" w:hAnsi="Times New Roman"/>
          <w:sz w:val="28"/>
        </w:rPr>
        <w:t xml:space="preserve"> </w:t>
      </w:r>
      <w:r w:rsidRPr="00D116B0">
        <w:rPr>
          <w:rFonts w:ascii="Times New Roman" w:hAnsi="Times New Roman"/>
          <w:sz w:val="28"/>
        </w:rPr>
        <w:t>медицинскую и психиатрическую помощь в</w:t>
      </w:r>
      <w:r w:rsidR="00505ABF">
        <w:rPr>
          <w:rFonts w:ascii="Times New Roman" w:hAnsi="Times New Roman"/>
          <w:sz w:val="28"/>
        </w:rPr>
        <w:t xml:space="preserve"> </w:t>
      </w:r>
      <w:r w:rsidRPr="00D116B0">
        <w:rPr>
          <w:rFonts w:ascii="Times New Roman" w:hAnsi="Times New Roman"/>
          <w:sz w:val="28"/>
        </w:rPr>
        <w:t>стационар</w:t>
      </w:r>
      <w:r w:rsidR="00505ABF">
        <w:rPr>
          <w:rFonts w:ascii="Times New Roman" w:hAnsi="Times New Roman"/>
          <w:sz w:val="28"/>
        </w:rPr>
        <w:t>ных условиях. Законодателем дан</w:t>
      </w:r>
      <w:r w:rsidRPr="00D116B0">
        <w:rPr>
          <w:rFonts w:ascii="Times New Roman" w:hAnsi="Times New Roman"/>
          <w:sz w:val="28"/>
        </w:rPr>
        <w:t xml:space="preserve">ная норма введена не случайно, </w:t>
      </w:r>
      <w:r w:rsidRPr="00D116B0">
        <w:rPr>
          <w:rFonts w:ascii="Times New Roman" w:hAnsi="Times New Roman"/>
          <w:sz w:val="28"/>
        </w:rPr>
        <w:lastRenderedPageBreak/>
        <w:t>поскольку в</w:t>
      </w:r>
      <w:r w:rsidR="00505ABF">
        <w:rPr>
          <w:rFonts w:ascii="Times New Roman" w:hAnsi="Times New Roman"/>
          <w:sz w:val="28"/>
        </w:rPr>
        <w:t xml:space="preserve"> </w:t>
      </w:r>
      <w:r w:rsidRPr="00D116B0">
        <w:rPr>
          <w:rFonts w:ascii="Times New Roman" w:hAnsi="Times New Roman"/>
          <w:sz w:val="28"/>
        </w:rPr>
        <w:t>ней соблюдены основные конституционные</w:t>
      </w:r>
      <w:r w:rsidR="00505ABF">
        <w:rPr>
          <w:rFonts w:ascii="Times New Roman" w:hAnsi="Times New Roman"/>
          <w:sz w:val="28"/>
        </w:rPr>
        <w:t xml:space="preserve"> </w:t>
      </w:r>
      <w:r w:rsidRPr="00D116B0">
        <w:rPr>
          <w:rFonts w:ascii="Times New Roman" w:hAnsi="Times New Roman"/>
          <w:sz w:val="28"/>
        </w:rPr>
        <w:t>права и свободы граждан.</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В ряде</w:t>
      </w:r>
      <w:r w:rsidR="00505ABF">
        <w:rPr>
          <w:rFonts w:ascii="Times New Roman" w:hAnsi="Times New Roman"/>
          <w:sz w:val="28"/>
        </w:rPr>
        <w:t xml:space="preserve"> норм предусмотрены сроки, кото</w:t>
      </w:r>
      <w:r w:rsidRPr="00D116B0">
        <w:rPr>
          <w:rFonts w:ascii="Times New Roman" w:hAnsi="Times New Roman"/>
          <w:sz w:val="28"/>
        </w:rPr>
        <w:t>рые исчисляются годами. Например, одно и</w:t>
      </w:r>
      <w:r w:rsidR="00505ABF">
        <w:rPr>
          <w:rFonts w:ascii="Times New Roman" w:hAnsi="Times New Roman"/>
          <w:sz w:val="28"/>
        </w:rPr>
        <w:t xml:space="preserve"> </w:t>
      </w:r>
      <w:r w:rsidRPr="00D116B0">
        <w:rPr>
          <w:rFonts w:ascii="Times New Roman" w:hAnsi="Times New Roman"/>
          <w:sz w:val="28"/>
        </w:rPr>
        <w:t>то же лицо не может участвовать в течение</w:t>
      </w:r>
      <w:r w:rsidR="00505ABF">
        <w:rPr>
          <w:rFonts w:ascii="Times New Roman" w:hAnsi="Times New Roman"/>
          <w:sz w:val="28"/>
        </w:rPr>
        <w:t xml:space="preserve"> </w:t>
      </w:r>
      <w:r w:rsidRPr="00D116B0">
        <w:rPr>
          <w:rFonts w:ascii="Times New Roman" w:hAnsi="Times New Roman"/>
          <w:sz w:val="28"/>
        </w:rPr>
        <w:t>года в судеб</w:t>
      </w:r>
      <w:r w:rsidR="00505ABF">
        <w:rPr>
          <w:rFonts w:ascii="Times New Roman" w:hAnsi="Times New Roman"/>
          <w:sz w:val="28"/>
        </w:rPr>
        <w:t>ном заседании в качестве присяж</w:t>
      </w:r>
      <w:r w:rsidRPr="00D116B0">
        <w:rPr>
          <w:rFonts w:ascii="Times New Roman" w:hAnsi="Times New Roman"/>
          <w:sz w:val="28"/>
        </w:rPr>
        <w:t>ного заседателя более одного раза (ч. 3 ст. 326</w:t>
      </w:r>
      <w:r w:rsidR="00505ABF">
        <w:rPr>
          <w:rFonts w:ascii="Times New Roman" w:hAnsi="Times New Roman"/>
          <w:sz w:val="28"/>
        </w:rPr>
        <w:t xml:space="preserve"> </w:t>
      </w:r>
      <w:r w:rsidRPr="00D116B0">
        <w:rPr>
          <w:rFonts w:ascii="Times New Roman" w:hAnsi="Times New Roman"/>
          <w:sz w:val="28"/>
        </w:rPr>
        <w:t>УПК РФ). В данном случае при исчислении</w:t>
      </w:r>
      <w:r w:rsidR="00505ABF">
        <w:rPr>
          <w:rFonts w:ascii="Times New Roman" w:hAnsi="Times New Roman"/>
          <w:sz w:val="28"/>
        </w:rPr>
        <w:t xml:space="preserve"> </w:t>
      </w:r>
      <w:r w:rsidRPr="00D116B0">
        <w:rPr>
          <w:rFonts w:ascii="Times New Roman" w:hAnsi="Times New Roman"/>
          <w:sz w:val="28"/>
        </w:rPr>
        <w:t>сроков г</w:t>
      </w:r>
      <w:r w:rsidR="00505ABF">
        <w:rPr>
          <w:rFonts w:ascii="Times New Roman" w:hAnsi="Times New Roman"/>
          <w:sz w:val="28"/>
        </w:rPr>
        <w:t>одами применяются правила об ис</w:t>
      </w:r>
      <w:r w:rsidRPr="00D116B0">
        <w:rPr>
          <w:rFonts w:ascii="Times New Roman" w:hAnsi="Times New Roman"/>
          <w:sz w:val="28"/>
        </w:rPr>
        <w:t>числении сроков месяцами.</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 xml:space="preserve">Также в </w:t>
      </w:r>
      <w:r w:rsidR="00505ABF">
        <w:rPr>
          <w:rFonts w:ascii="Times New Roman" w:hAnsi="Times New Roman"/>
          <w:sz w:val="28"/>
        </w:rPr>
        <w:t>законе указан такой процессуаль</w:t>
      </w:r>
      <w:r w:rsidRPr="00D116B0">
        <w:rPr>
          <w:rFonts w:ascii="Times New Roman" w:hAnsi="Times New Roman"/>
          <w:sz w:val="28"/>
        </w:rPr>
        <w:t xml:space="preserve">ный срок, </w:t>
      </w:r>
      <w:r w:rsidR="00505ABF">
        <w:rPr>
          <w:rFonts w:ascii="Times New Roman" w:hAnsi="Times New Roman"/>
          <w:sz w:val="28"/>
        </w:rPr>
        <w:t>как день. Если обратиться к нор</w:t>
      </w:r>
      <w:r w:rsidRPr="00D116B0">
        <w:rPr>
          <w:rFonts w:ascii="Times New Roman" w:hAnsi="Times New Roman"/>
          <w:sz w:val="28"/>
        </w:rPr>
        <w:t>мам Уголовно-процессуального кодекса РФ,</w:t>
      </w:r>
      <w:r w:rsidR="00505ABF">
        <w:rPr>
          <w:rFonts w:ascii="Times New Roman" w:hAnsi="Times New Roman"/>
          <w:sz w:val="28"/>
        </w:rPr>
        <w:t xml:space="preserve"> </w:t>
      </w:r>
      <w:r w:rsidRPr="00D116B0">
        <w:rPr>
          <w:rFonts w:ascii="Times New Roman" w:hAnsi="Times New Roman"/>
          <w:sz w:val="28"/>
        </w:rPr>
        <w:t>то это перио</w:t>
      </w:r>
      <w:r w:rsidR="00505ABF">
        <w:rPr>
          <w:rFonts w:ascii="Times New Roman" w:hAnsi="Times New Roman"/>
          <w:sz w:val="28"/>
        </w:rPr>
        <w:t>д с 6 часов до 22 часов по мест</w:t>
      </w:r>
      <w:r w:rsidRPr="00D116B0">
        <w:rPr>
          <w:rFonts w:ascii="Times New Roman" w:hAnsi="Times New Roman"/>
          <w:sz w:val="28"/>
        </w:rPr>
        <w:t>ному времени. Например, если ч. 6 ст. 172</w:t>
      </w:r>
      <w:r w:rsidR="00505ABF">
        <w:rPr>
          <w:rFonts w:ascii="Times New Roman" w:hAnsi="Times New Roman"/>
          <w:sz w:val="28"/>
        </w:rPr>
        <w:t xml:space="preserve"> </w:t>
      </w:r>
      <w:r w:rsidRPr="00D116B0">
        <w:rPr>
          <w:rFonts w:ascii="Times New Roman" w:hAnsi="Times New Roman"/>
          <w:sz w:val="28"/>
        </w:rPr>
        <w:t>УПК РФ предусматривает, что обвинение</w:t>
      </w:r>
      <w:r w:rsidR="00505ABF">
        <w:rPr>
          <w:rFonts w:ascii="Times New Roman" w:hAnsi="Times New Roman"/>
          <w:sz w:val="28"/>
        </w:rPr>
        <w:t xml:space="preserve"> </w:t>
      </w:r>
      <w:r w:rsidRPr="00D116B0">
        <w:rPr>
          <w:rFonts w:ascii="Times New Roman" w:hAnsi="Times New Roman"/>
          <w:sz w:val="28"/>
        </w:rPr>
        <w:t>предъявля</w:t>
      </w:r>
      <w:r w:rsidR="00505ABF">
        <w:rPr>
          <w:rFonts w:ascii="Times New Roman" w:hAnsi="Times New Roman"/>
          <w:sz w:val="28"/>
        </w:rPr>
        <w:t>ется в день фактической явки об</w:t>
      </w:r>
      <w:r w:rsidRPr="00D116B0">
        <w:rPr>
          <w:rFonts w:ascii="Times New Roman" w:hAnsi="Times New Roman"/>
          <w:sz w:val="28"/>
        </w:rPr>
        <w:t xml:space="preserve">виняемого </w:t>
      </w:r>
      <w:r w:rsidR="00505ABF">
        <w:rPr>
          <w:rFonts w:ascii="Times New Roman" w:hAnsi="Times New Roman"/>
          <w:sz w:val="28"/>
        </w:rPr>
        <w:t>или в день его привода, то обви</w:t>
      </w:r>
      <w:r w:rsidRPr="00D116B0">
        <w:rPr>
          <w:rFonts w:ascii="Times New Roman" w:hAnsi="Times New Roman"/>
          <w:sz w:val="28"/>
        </w:rPr>
        <w:t>нение до</w:t>
      </w:r>
      <w:r w:rsidR="00505ABF">
        <w:rPr>
          <w:rFonts w:ascii="Times New Roman" w:hAnsi="Times New Roman"/>
          <w:sz w:val="28"/>
        </w:rPr>
        <w:t>лжно быть предъявлено в этот пе</w:t>
      </w:r>
      <w:r w:rsidRPr="00D116B0">
        <w:rPr>
          <w:rFonts w:ascii="Times New Roman" w:hAnsi="Times New Roman"/>
          <w:sz w:val="28"/>
        </w:rPr>
        <w:t>риод времени</w:t>
      </w:r>
      <w:r w:rsidR="004D5018">
        <w:rPr>
          <w:rStyle w:val="a6"/>
          <w:rFonts w:ascii="Times New Roman" w:hAnsi="Times New Roman"/>
          <w:sz w:val="28"/>
        </w:rPr>
        <w:footnoteReference w:id="14"/>
      </w:r>
      <w:r w:rsidRPr="00D116B0">
        <w:rPr>
          <w:rFonts w:ascii="Times New Roman" w:hAnsi="Times New Roman"/>
          <w:sz w:val="28"/>
        </w:rPr>
        <w:t>.</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Вместе с тем Федеральным законом от</w:t>
      </w:r>
      <w:r w:rsidR="00505ABF">
        <w:rPr>
          <w:rFonts w:ascii="Times New Roman" w:hAnsi="Times New Roman"/>
          <w:sz w:val="28"/>
        </w:rPr>
        <w:t xml:space="preserve"> 28 де</w:t>
      </w:r>
      <w:r w:rsidRPr="00D116B0">
        <w:rPr>
          <w:rFonts w:ascii="Times New Roman" w:hAnsi="Times New Roman"/>
          <w:sz w:val="28"/>
        </w:rPr>
        <w:t>кабря 2013 года № 432-ФЗ ч. 1 ст. 191 УПК РФ</w:t>
      </w:r>
      <w:r w:rsidR="00505ABF">
        <w:rPr>
          <w:rFonts w:ascii="Times New Roman" w:hAnsi="Times New Roman"/>
          <w:sz w:val="28"/>
        </w:rPr>
        <w:t xml:space="preserve"> </w:t>
      </w:r>
      <w:r w:rsidRPr="00D116B0">
        <w:rPr>
          <w:rFonts w:ascii="Times New Roman" w:hAnsi="Times New Roman"/>
          <w:sz w:val="28"/>
        </w:rPr>
        <w:t>была изложена в новой редакции, в которой</w:t>
      </w:r>
      <w:r w:rsidR="00505ABF">
        <w:rPr>
          <w:rFonts w:ascii="Times New Roman" w:hAnsi="Times New Roman"/>
          <w:sz w:val="28"/>
        </w:rPr>
        <w:t xml:space="preserve"> </w:t>
      </w:r>
      <w:r w:rsidRPr="00D116B0">
        <w:rPr>
          <w:rFonts w:ascii="Times New Roman" w:hAnsi="Times New Roman"/>
          <w:sz w:val="28"/>
        </w:rPr>
        <w:t>проведе</w:t>
      </w:r>
      <w:r w:rsidR="00505ABF">
        <w:rPr>
          <w:rFonts w:ascii="Times New Roman" w:hAnsi="Times New Roman"/>
          <w:sz w:val="28"/>
        </w:rPr>
        <w:t>ние следственных действий с уча</w:t>
      </w:r>
      <w:r w:rsidRPr="00D116B0">
        <w:rPr>
          <w:rFonts w:ascii="Times New Roman" w:hAnsi="Times New Roman"/>
          <w:sz w:val="28"/>
        </w:rPr>
        <w:t>стием несовершеннолетнего потерпевшего</w:t>
      </w:r>
      <w:r w:rsidR="00505ABF">
        <w:rPr>
          <w:rFonts w:ascii="Times New Roman" w:hAnsi="Times New Roman"/>
          <w:sz w:val="28"/>
        </w:rPr>
        <w:t xml:space="preserve"> </w:t>
      </w:r>
      <w:r w:rsidRPr="00D116B0">
        <w:rPr>
          <w:rFonts w:ascii="Times New Roman" w:hAnsi="Times New Roman"/>
          <w:sz w:val="28"/>
        </w:rPr>
        <w:t>или свидетеля в возрасте до 7 лет не может</w:t>
      </w:r>
      <w:r w:rsidR="00505ABF">
        <w:rPr>
          <w:rFonts w:ascii="Times New Roman" w:hAnsi="Times New Roman"/>
          <w:sz w:val="28"/>
        </w:rPr>
        <w:t xml:space="preserve"> </w:t>
      </w:r>
      <w:r w:rsidRPr="00D116B0">
        <w:rPr>
          <w:rFonts w:ascii="Times New Roman" w:hAnsi="Times New Roman"/>
          <w:sz w:val="28"/>
        </w:rPr>
        <w:t>продолжаться без перерыва более 30 минут.</w:t>
      </w:r>
    </w:p>
    <w:p w:rsidR="00D116B0" w:rsidRPr="00D116B0" w:rsidRDefault="00D116B0" w:rsidP="00014E1B">
      <w:pPr>
        <w:spacing w:after="0" w:line="360" w:lineRule="auto"/>
        <w:ind w:left="-426" w:firstLine="709"/>
        <w:jc w:val="both"/>
        <w:rPr>
          <w:rFonts w:ascii="Times New Roman" w:hAnsi="Times New Roman"/>
          <w:sz w:val="28"/>
        </w:rPr>
      </w:pPr>
      <w:r w:rsidRPr="00D116B0">
        <w:rPr>
          <w:rFonts w:ascii="Times New Roman" w:hAnsi="Times New Roman"/>
          <w:sz w:val="28"/>
        </w:rPr>
        <w:t>Появляется новая величина в исчислении</w:t>
      </w:r>
      <w:r w:rsidR="00505ABF">
        <w:rPr>
          <w:rFonts w:ascii="Times New Roman" w:hAnsi="Times New Roman"/>
          <w:sz w:val="28"/>
        </w:rPr>
        <w:t xml:space="preserve"> </w:t>
      </w:r>
      <w:r w:rsidRPr="00D116B0">
        <w:rPr>
          <w:rFonts w:ascii="Times New Roman" w:hAnsi="Times New Roman"/>
          <w:sz w:val="28"/>
        </w:rPr>
        <w:t>процесс</w:t>
      </w:r>
      <w:r w:rsidR="00505ABF">
        <w:rPr>
          <w:rFonts w:ascii="Times New Roman" w:hAnsi="Times New Roman"/>
          <w:sz w:val="28"/>
        </w:rPr>
        <w:t>уальных сроков – это минуты. Ис</w:t>
      </w:r>
      <w:r w:rsidRPr="00D116B0">
        <w:rPr>
          <w:rFonts w:ascii="Times New Roman" w:hAnsi="Times New Roman"/>
          <w:sz w:val="28"/>
        </w:rPr>
        <w:t xml:space="preserve">числение данных сроков не вызывает </w:t>
      </w:r>
      <w:proofErr w:type="spellStart"/>
      <w:r w:rsidRPr="00D116B0">
        <w:rPr>
          <w:rFonts w:ascii="Times New Roman" w:hAnsi="Times New Roman"/>
          <w:sz w:val="28"/>
        </w:rPr>
        <w:t>затру</w:t>
      </w:r>
      <w:proofErr w:type="gramStart"/>
      <w:r w:rsidRPr="00D116B0">
        <w:rPr>
          <w:rFonts w:ascii="Times New Roman" w:hAnsi="Times New Roman"/>
          <w:sz w:val="28"/>
        </w:rPr>
        <w:t>д</w:t>
      </w:r>
      <w:proofErr w:type="spellEnd"/>
      <w:r w:rsidRPr="00D116B0">
        <w:rPr>
          <w:rFonts w:ascii="Times New Roman" w:hAnsi="Times New Roman"/>
          <w:sz w:val="28"/>
        </w:rPr>
        <w:t>-</w:t>
      </w:r>
      <w:proofErr w:type="gramEnd"/>
      <w:r w:rsidR="00505ABF">
        <w:rPr>
          <w:rFonts w:ascii="Times New Roman" w:hAnsi="Times New Roman"/>
          <w:sz w:val="28"/>
        </w:rPr>
        <w:t xml:space="preserve"> </w:t>
      </w:r>
      <w:r w:rsidRPr="00D116B0">
        <w:rPr>
          <w:rFonts w:ascii="Times New Roman" w:hAnsi="Times New Roman"/>
          <w:sz w:val="28"/>
        </w:rPr>
        <w:t>нений.</w:t>
      </w:r>
    </w:p>
    <w:p w:rsidR="004B22CB" w:rsidRPr="004B22CB" w:rsidRDefault="004B22CB" w:rsidP="00014E1B">
      <w:pPr>
        <w:spacing w:after="0" w:line="360" w:lineRule="auto"/>
        <w:ind w:left="-426" w:firstLine="709"/>
        <w:jc w:val="both"/>
        <w:rPr>
          <w:rFonts w:ascii="Times New Roman" w:hAnsi="Times New Roman"/>
          <w:sz w:val="28"/>
        </w:rPr>
      </w:pPr>
      <w:r w:rsidRPr="004B22CB">
        <w:rPr>
          <w:rFonts w:ascii="Times New Roman" w:hAnsi="Times New Roman"/>
          <w:sz w:val="28"/>
        </w:rPr>
        <w:t>Поскольку функционал</w:t>
      </w:r>
      <w:r>
        <w:rPr>
          <w:rFonts w:ascii="Times New Roman" w:hAnsi="Times New Roman"/>
          <w:sz w:val="28"/>
        </w:rPr>
        <w:t xml:space="preserve">ьное значение сроков направлено </w:t>
      </w:r>
      <w:r w:rsidRPr="004B22CB">
        <w:rPr>
          <w:rFonts w:ascii="Times New Roman" w:hAnsi="Times New Roman"/>
          <w:sz w:val="28"/>
        </w:rPr>
        <w:t>на совершение процессуал</w:t>
      </w:r>
      <w:r>
        <w:rPr>
          <w:rFonts w:ascii="Times New Roman" w:hAnsi="Times New Roman"/>
          <w:sz w:val="28"/>
        </w:rPr>
        <w:t>ьных действий в оптимально допу</w:t>
      </w:r>
      <w:r w:rsidRPr="004B22CB">
        <w:rPr>
          <w:rFonts w:ascii="Times New Roman" w:hAnsi="Times New Roman"/>
          <w:sz w:val="28"/>
        </w:rPr>
        <w:t>стимые сроки, можно сказать</w:t>
      </w:r>
      <w:r>
        <w:rPr>
          <w:rFonts w:ascii="Times New Roman" w:hAnsi="Times New Roman"/>
          <w:sz w:val="28"/>
        </w:rPr>
        <w:t xml:space="preserve">, что процессуальный срок — это </w:t>
      </w:r>
      <w:r w:rsidRPr="004B22CB">
        <w:rPr>
          <w:rFonts w:ascii="Times New Roman" w:hAnsi="Times New Roman"/>
          <w:sz w:val="28"/>
        </w:rPr>
        <w:t>установленный УПК перио</w:t>
      </w:r>
      <w:r>
        <w:rPr>
          <w:rFonts w:ascii="Times New Roman" w:hAnsi="Times New Roman"/>
          <w:sz w:val="28"/>
        </w:rPr>
        <w:t>д или момент времени, необходи</w:t>
      </w:r>
      <w:r w:rsidRPr="004B22CB">
        <w:rPr>
          <w:rFonts w:ascii="Times New Roman" w:hAnsi="Times New Roman"/>
          <w:sz w:val="28"/>
        </w:rPr>
        <w:t>мый для принятия процессуального решения или совершения</w:t>
      </w:r>
      <w:r>
        <w:rPr>
          <w:rFonts w:ascii="Times New Roman" w:hAnsi="Times New Roman"/>
          <w:sz w:val="28"/>
        </w:rPr>
        <w:t xml:space="preserve"> </w:t>
      </w:r>
      <w:r w:rsidRPr="004B22CB">
        <w:rPr>
          <w:rFonts w:ascii="Times New Roman" w:hAnsi="Times New Roman"/>
          <w:sz w:val="28"/>
        </w:rPr>
        <w:t>процессуального действи</w:t>
      </w:r>
      <w:r>
        <w:rPr>
          <w:rFonts w:ascii="Times New Roman" w:hAnsi="Times New Roman"/>
          <w:sz w:val="28"/>
        </w:rPr>
        <w:t xml:space="preserve">я, несоблюдение которого влечет </w:t>
      </w:r>
      <w:r w:rsidRPr="004B22CB">
        <w:rPr>
          <w:rFonts w:ascii="Times New Roman" w:hAnsi="Times New Roman"/>
          <w:sz w:val="28"/>
        </w:rPr>
        <w:t>неблагоприятные правовые последствия.</w:t>
      </w:r>
    </w:p>
    <w:p w:rsidR="004B22CB" w:rsidRPr="004B22CB" w:rsidRDefault="004B22CB" w:rsidP="00014E1B">
      <w:pPr>
        <w:spacing w:after="0" w:line="360" w:lineRule="auto"/>
        <w:ind w:left="-426" w:firstLine="709"/>
        <w:jc w:val="both"/>
        <w:rPr>
          <w:rFonts w:ascii="Times New Roman" w:hAnsi="Times New Roman"/>
          <w:sz w:val="28"/>
        </w:rPr>
      </w:pPr>
      <w:r w:rsidRPr="004B22CB">
        <w:rPr>
          <w:rFonts w:ascii="Times New Roman" w:hAnsi="Times New Roman"/>
          <w:sz w:val="28"/>
        </w:rPr>
        <w:t>Важно учитывать, что по</w:t>
      </w:r>
      <w:r>
        <w:rPr>
          <w:rFonts w:ascii="Times New Roman" w:hAnsi="Times New Roman"/>
          <w:sz w:val="28"/>
        </w:rPr>
        <w:t xml:space="preserve">рядок исчисления сроков в часах </w:t>
      </w:r>
      <w:r w:rsidRPr="004B22CB">
        <w:rPr>
          <w:rFonts w:ascii="Times New Roman" w:hAnsi="Times New Roman"/>
          <w:sz w:val="28"/>
        </w:rPr>
        <w:t>направлен в основном на регламентацию процессуальны</w:t>
      </w:r>
      <w:r>
        <w:rPr>
          <w:rFonts w:ascii="Times New Roman" w:hAnsi="Times New Roman"/>
          <w:sz w:val="28"/>
        </w:rPr>
        <w:t xml:space="preserve">х </w:t>
      </w:r>
      <w:r w:rsidRPr="004B22CB">
        <w:rPr>
          <w:rFonts w:ascii="Times New Roman" w:hAnsi="Times New Roman"/>
          <w:sz w:val="28"/>
        </w:rPr>
        <w:t>действий, ограничивающ</w:t>
      </w:r>
      <w:r>
        <w:rPr>
          <w:rFonts w:ascii="Times New Roman" w:hAnsi="Times New Roman"/>
          <w:sz w:val="28"/>
        </w:rPr>
        <w:t xml:space="preserve">их </w:t>
      </w:r>
      <w:r>
        <w:rPr>
          <w:rFonts w:ascii="Times New Roman" w:hAnsi="Times New Roman"/>
          <w:sz w:val="28"/>
        </w:rPr>
        <w:lastRenderedPageBreak/>
        <w:t xml:space="preserve">граждан в их конституционных </w:t>
      </w:r>
      <w:r w:rsidRPr="004B22CB">
        <w:rPr>
          <w:rFonts w:ascii="Times New Roman" w:hAnsi="Times New Roman"/>
          <w:sz w:val="28"/>
        </w:rPr>
        <w:t>правах (право на непри</w:t>
      </w:r>
      <w:r>
        <w:rPr>
          <w:rFonts w:ascii="Times New Roman" w:hAnsi="Times New Roman"/>
          <w:sz w:val="28"/>
        </w:rPr>
        <w:t xml:space="preserve">косновенность, право на свободу </w:t>
      </w:r>
      <w:r w:rsidRPr="004B22CB">
        <w:rPr>
          <w:rFonts w:ascii="Times New Roman" w:hAnsi="Times New Roman"/>
          <w:sz w:val="28"/>
        </w:rPr>
        <w:t>передвижения и т. п.), чем подчеркивается важность и зн</w:t>
      </w:r>
      <w:r>
        <w:rPr>
          <w:rFonts w:ascii="Times New Roman" w:hAnsi="Times New Roman"/>
          <w:sz w:val="28"/>
        </w:rPr>
        <w:t>ачи</w:t>
      </w:r>
      <w:r w:rsidRPr="004B22CB">
        <w:rPr>
          <w:rFonts w:ascii="Times New Roman" w:hAnsi="Times New Roman"/>
          <w:sz w:val="28"/>
        </w:rPr>
        <w:t xml:space="preserve">мость соответствующих </w:t>
      </w:r>
      <w:r>
        <w:rPr>
          <w:rFonts w:ascii="Times New Roman" w:hAnsi="Times New Roman"/>
          <w:sz w:val="28"/>
        </w:rPr>
        <w:t xml:space="preserve">гарантий. Задержание гражданина </w:t>
      </w:r>
      <w:r w:rsidRPr="004B22CB">
        <w:rPr>
          <w:rFonts w:ascii="Times New Roman" w:hAnsi="Times New Roman"/>
          <w:sz w:val="28"/>
        </w:rPr>
        <w:t>в качестве подозреваемого возможно только на 48 часов.</w:t>
      </w:r>
    </w:p>
    <w:p w:rsidR="004B22CB" w:rsidRPr="004B22CB" w:rsidRDefault="004B22CB" w:rsidP="00014E1B">
      <w:pPr>
        <w:spacing w:after="0" w:line="360" w:lineRule="auto"/>
        <w:ind w:left="-426" w:firstLine="709"/>
        <w:jc w:val="both"/>
        <w:rPr>
          <w:rFonts w:ascii="Times New Roman" w:hAnsi="Times New Roman"/>
          <w:sz w:val="28"/>
        </w:rPr>
      </w:pPr>
      <w:r w:rsidRPr="004B22CB">
        <w:rPr>
          <w:rFonts w:ascii="Times New Roman" w:hAnsi="Times New Roman"/>
          <w:sz w:val="28"/>
        </w:rPr>
        <w:t>При этом срок исчисля</w:t>
      </w:r>
      <w:r>
        <w:rPr>
          <w:rFonts w:ascii="Times New Roman" w:hAnsi="Times New Roman"/>
          <w:sz w:val="28"/>
        </w:rPr>
        <w:t>ется с момента фактического за</w:t>
      </w:r>
      <w:r w:rsidRPr="004B22CB">
        <w:rPr>
          <w:rFonts w:ascii="Times New Roman" w:hAnsi="Times New Roman"/>
          <w:sz w:val="28"/>
        </w:rPr>
        <w:t>держания; например, гр</w:t>
      </w:r>
      <w:r>
        <w:rPr>
          <w:rFonts w:ascii="Times New Roman" w:hAnsi="Times New Roman"/>
          <w:sz w:val="28"/>
        </w:rPr>
        <w:t xml:space="preserve">ажданин был задержан в 16 часов </w:t>
      </w:r>
      <w:r w:rsidRPr="004B22CB">
        <w:rPr>
          <w:rFonts w:ascii="Times New Roman" w:hAnsi="Times New Roman"/>
          <w:sz w:val="28"/>
        </w:rPr>
        <w:t>45 минут. 48 часов истекаю</w:t>
      </w:r>
      <w:r>
        <w:rPr>
          <w:rFonts w:ascii="Times New Roman" w:hAnsi="Times New Roman"/>
          <w:sz w:val="28"/>
        </w:rPr>
        <w:t xml:space="preserve">т также в 16 часов 45 минут, но </w:t>
      </w:r>
      <w:r w:rsidRPr="004B22CB">
        <w:rPr>
          <w:rFonts w:ascii="Times New Roman" w:hAnsi="Times New Roman"/>
          <w:sz w:val="28"/>
        </w:rPr>
        <w:t>других суток. Именно в это время или</w:t>
      </w:r>
      <w:r>
        <w:rPr>
          <w:rFonts w:ascii="Times New Roman" w:hAnsi="Times New Roman"/>
          <w:sz w:val="28"/>
        </w:rPr>
        <w:t xml:space="preserve"> до его наступления </w:t>
      </w:r>
      <w:r w:rsidRPr="004B22CB">
        <w:rPr>
          <w:rFonts w:ascii="Times New Roman" w:hAnsi="Times New Roman"/>
          <w:sz w:val="28"/>
        </w:rPr>
        <w:t>должно состояться либ</w:t>
      </w:r>
      <w:r>
        <w:rPr>
          <w:rFonts w:ascii="Times New Roman" w:hAnsi="Times New Roman"/>
          <w:sz w:val="28"/>
        </w:rPr>
        <w:t xml:space="preserve">о освобождение гражданина, либо </w:t>
      </w:r>
      <w:r w:rsidRPr="004B22CB">
        <w:rPr>
          <w:rFonts w:ascii="Times New Roman" w:hAnsi="Times New Roman"/>
          <w:sz w:val="28"/>
        </w:rPr>
        <w:t xml:space="preserve">судебное решение об его </w:t>
      </w:r>
      <w:r>
        <w:rPr>
          <w:rFonts w:ascii="Times New Roman" w:hAnsi="Times New Roman"/>
          <w:sz w:val="28"/>
        </w:rPr>
        <w:t xml:space="preserve">аресте. Поэтому при ограничении </w:t>
      </w:r>
      <w:r w:rsidRPr="004B22CB">
        <w:rPr>
          <w:rFonts w:ascii="Times New Roman" w:hAnsi="Times New Roman"/>
          <w:sz w:val="28"/>
        </w:rPr>
        <w:t>гражданина в конститу</w:t>
      </w:r>
      <w:r>
        <w:rPr>
          <w:rFonts w:ascii="Times New Roman" w:hAnsi="Times New Roman"/>
          <w:sz w:val="28"/>
        </w:rPr>
        <w:t xml:space="preserve">ционных правах (его задержании </w:t>
      </w:r>
      <w:r w:rsidRPr="004B22CB">
        <w:rPr>
          <w:rFonts w:ascii="Times New Roman" w:hAnsi="Times New Roman"/>
          <w:sz w:val="28"/>
        </w:rPr>
        <w:t>заключении под стражу, до</w:t>
      </w:r>
      <w:r>
        <w:rPr>
          <w:rFonts w:ascii="Times New Roman" w:hAnsi="Times New Roman"/>
          <w:sz w:val="28"/>
        </w:rPr>
        <w:t>машнем аресте, нахождении в ме</w:t>
      </w:r>
      <w:r w:rsidRPr="004B22CB">
        <w:rPr>
          <w:rFonts w:ascii="Times New Roman" w:hAnsi="Times New Roman"/>
          <w:sz w:val="28"/>
        </w:rPr>
        <w:t>дицинском или психиатри</w:t>
      </w:r>
      <w:r>
        <w:rPr>
          <w:rFonts w:ascii="Times New Roman" w:hAnsi="Times New Roman"/>
          <w:sz w:val="28"/>
        </w:rPr>
        <w:t xml:space="preserve">ческом стационаре) в исчисление </w:t>
      </w:r>
      <w:r w:rsidRPr="004B22CB">
        <w:rPr>
          <w:rFonts w:ascii="Times New Roman" w:hAnsi="Times New Roman"/>
          <w:sz w:val="28"/>
        </w:rPr>
        <w:t>сроков включается и нерабочее время. По той же причине,</w:t>
      </w:r>
      <w:r w:rsidR="004A559D">
        <w:rPr>
          <w:rFonts w:ascii="Times New Roman" w:hAnsi="Times New Roman"/>
          <w:sz w:val="28"/>
        </w:rPr>
        <w:t xml:space="preserve"> </w:t>
      </w:r>
      <w:r w:rsidRPr="004B22CB">
        <w:rPr>
          <w:rFonts w:ascii="Times New Roman" w:hAnsi="Times New Roman"/>
          <w:sz w:val="28"/>
        </w:rPr>
        <w:t>если определенные УПК</w:t>
      </w:r>
      <w:r w:rsidR="004A559D">
        <w:rPr>
          <w:rFonts w:ascii="Times New Roman" w:hAnsi="Times New Roman"/>
          <w:sz w:val="28"/>
        </w:rPr>
        <w:t xml:space="preserve"> часы истекают в вечернее время </w:t>
      </w:r>
      <w:r w:rsidRPr="004B22CB">
        <w:rPr>
          <w:rFonts w:ascii="Times New Roman" w:hAnsi="Times New Roman"/>
          <w:sz w:val="28"/>
        </w:rPr>
        <w:t>или праздничные и выходны</w:t>
      </w:r>
      <w:r w:rsidR="004A559D">
        <w:rPr>
          <w:rFonts w:ascii="Times New Roman" w:hAnsi="Times New Roman"/>
          <w:sz w:val="28"/>
        </w:rPr>
        <w:t xml:space="preserve">е дни, то все равно в отношении </w:t>
      </w:r>
      <w:r w:rsidRPr="004B22CB">
        <w:rPr>
          <w:rFonts w:ascii="Times New Roman" w:hAnsi="Times New Roman"/>
          <w:sz w:val="28"/>
        </w:rPr>
        <w:t>гражданина должно быть принято процессуальное решени</w:t>
      </w:r>
      <w:r w:rsidR="004A559D">
        <w:rPr>
          <w:rFonts w:ascii="Times New Roman" w:hAnsi="Times New Roman"/>
          <w:sz w:val="28"/>
        </w:rPr>
        <w:t xml:space="preserve">е </w:t>
      </w:r>
      <w:r w:rsidRPr="004B22CB">
        <w:rPr>
          <w:rFonts w:ascii="Times New Roman" w:hAnsi="Times New Roman"/>
          <w:sz w:val="28"/>
        </w:rPr>
        <w:t>либо о его освобождении</w:t>
      </w:r>
      <w:r w:rsidR="004A559D">
        <w:rPr>
          <w:rFonts w:ascii="Times New Roman" w:hAnsi="Times New Roman"/>
          <w:sz w:val="28"/>
        </w:rPr>
        <w:t xml:space="preserve">, либо иное решение, изменяющее </w:t>
      </w:r>
      <w:r w:rsidRPr="004B22CB">
        <w:rPr>
          <w:rFonts w:ascii="Times New Roman" w:hAnsi="Times New Roman"/>
          <w:sz w:val="28"/>
        </w:rPr>
        <w:t>его статус. Иные вопросы,</w:t>
      </w:r>
      <w:r w:rsidR="004A559D">
        <w:rPr>
          <w:rFonts w:ascii="Times New Roman" w:hAnsi="Times New Roman"/>
          <w:sz w:val="28"/>
        </w:rPr>
        <w:t xml:space="preserve"> по которым срок истекает в не</w:t>
      </w:r>
      <w:r w:rsidRPr="004B22CB">
        <w:rPr>
          <w:rFonts w:ascii="Times New Roman" w:hAnsi="Times New Roman"/>
          <w:sz w:val="28"/>
        </w:rPr>
        <w:t>рабочее время, должны</w:t>
      </w:r>
      <w:r w:rsidR="004A559D">
        <w:rPr>
          <w:rFonts w:ascii="Times New Roman" w:hAnsi="Times New Roman"/>
          <w:sz w:val="28"/>
        </w:rPr>
        <w:t xml:space="preserve"> решаться в первый рабочий день </w:t>
      </w:r>
      <w:r w:rsidRPr="004B22CB">
        <w:rPr>
          <w:rFonts w:ascii="Times New Roman" w:hAnsi="Times New Roman"/>
          <w:sz w:val="28"/>
        </w:rPr>
        <w:t>после выходного или праздничного времени.</w:t>
      </w:r>
    </w:p>
    <w:p w:rsidR="004B22CB" w:rsidRPr="004B22CB" w:rsidRDefault="004B22CB" w:rsidP="00014E1B">
      <w:pPr>
        <w:spacing w:after="0" w:line="360" w:lineRule="auto"/>
        <w:ind w:left="-426" w:firstLine="709"/>
        <w:jc w:val="both"/>
        <w:rPr>
          <w:rFonts w:ascii="Times New Roman" w:hAnsi="Times New Roman"/>
          <w:sz w:val="28"/>
        </w:rPr>
      </w:pPr>
      <w:r w:rsidRPr="004B22CB">
        <w:rPr>
          <w:rFonts w:ascii="Times New Roman" w:hAnsi="Times New Roman"/>
          <w:sz w:val="28"/>
        </w:rPr>
        <w:t>Сроки должны соблюдаться всеми участниками проц</w:t>
      </w:r>
      <w:r w:rsidR="004A559D">
        <w:rPr>
          <w:rFonts w:ascii="Times New Roman" w:hAnsi="Times New Roman"/>
          <w:sz w:val="28"/>
        </w:rPr>
        <w:t>ессу</w:t>
      </w:r>
      <w:r w:rsidRPr="004B22CB">
        <w:rPr>
          <w:rFonts w:ascii="Times New Roman" w:hAnsi="Times New Roman"/>
          <w:sz w:val="28"/>
        </w:rPr>
        <w:t>альных действий, что позвол</w:t>
      </w:r>
      <w:r w:rsidR="004A559D">
        <w:rPr>
          <w:rFonts w:ascii="Times New Roman" w:hAnsi="Times New Roman"/>
          <w:sz w:val="28"/>
        </w:rPr>
        <w:t>яет требовать от них к установ</w:t>
      </w:r>
      <w:r w:rsidRPr="004B22CB">
        <w:rPr>
          <w:rFonts w:ascii="Times New Roman" w:hAnsi="Times New Roman"/>
          <w:sz w:val="28"/>
        </w:rPr>
        <w:t xml:space="preserve">ленному законом сроку </w:t>
      </w:r>
      <w:r w:rsidR="004A559D">
        <w:rPr>
          <w:rFonts w:ascii="Times New Roman" w:hAnsi="Times New Roman"/>
          <w:sz w:val="28"/>
        </w:rPr>
        <w:t xml:space="preserve">совершения юридических действий </w:t>
      </w:r>
      <w:r w:rsidRPr="004B22CB">
        <w:rPr>
          <w:rFonts w:ascii="Times New Roman" w:hAnsi="Times New Roman"/>
          <w:sz w:val="28"/>
        </w:rPr>
        <w:t xml:space="preserve">или отказа от этих действий </w:t>
      </w:r>
      <w:r w:rsidR="004A559D">
        <w:rPr>
          <w:rFonts w:ascii="Times New Roman" w:hAnsi="Times New Roman"/>
          <w:sz w:val="28"/>
        </w:rPr>
        <w:t>(напр., ознакомление с материа</w:t>
      </w:r>
      <w:r w:rsidRPr="004B22CB">
        <w:rPr>
          <w:rFonts w:ascii="Times New Roman" w:hAnsi="Times New Roman"/>
          <w:sz w:val="28"/>
        </w:rPr>
        <w:t>лами дела, подача ходатайст</w:t>
      </w:r>
      <w:r w:rsidR="004A559D">
        <w:rPr>
          <w:rFonts w:ascii="Times New Roman" w:hAnsi="Times New Roman"/>
          <w:sz w:val="28"/>
        </w:rPr>
        <w:t xml:space="preserve">ва об ознакомлении с протоколом </w:t>
      </w:r>
      <w:r w:rsidRPr="004B22CB">
        <w:rPr>
          <w:rFonts w:ascii="Times New Roman" w:hAnsi="Times New Roman"/>
          <w:sz w:val="28"/>
        </w:rPr>
        <w:t>судебного заседания и др.).</w:t>
      </w:r>
      <w:r w:rsidR="004A559D">
        <w:rPr>
          <w:rFonts w:ascii="Times New Roman" w:hAnsi="Times New Roman"/>
          <w:sz w:val="28"/>
        </w:rPr>
        <w:t xml:space="preserve"> Сложившееся в результате этого </w:t>
      </w:r>
      <w:r w:rsidRPr="004B22CB">
        <w:rPr>
          <w:rFonts w:ascii="Times New Roman" w:hAnsi="Times New Roman"/>
          <w:sz w:val="28"/>
        </w:rPr>
        <w:t xml:space="preserve">состояние создает условия </w:t>
      </w:r>
      <w:r w:rsidR="004A559D">
        <w:rPr>
          <w:rFonts w:ascii="Times New Roman" w:hAnsi="Times New Roman"/>
          <w:sz w:val="28"/>
        </w:rPr>
        <w:t xml:space="preserve">для перехода к следующей стадии </w:t>
      </w:r>
      <w:r w:rsidRPr="004B22CB">
        <w:rPr>
          <w:rFonts w:ascii="Times New Roman" w:hAnsi="Times New Roman"/>
          <w:sz w:val="28"/>
        </w:rPr>
        <w:t>процесса, а в целом позвол</w:t>
      </w:r>
      <w:r w:rsidR="004A559D">
        <w:rPr>
          <w:rFonts w:ascii="Times New Roman" w:hAnsi="Times New Roman"/>
          <w:sz w:val="28"/>
        </w:rPr>
        <w:t xml:space="preserve">яет завершить расследование или </w:t>
      </w:r>
      <w:r w:rsidRPr="004B22CB">
        <w:rPr>
          <w:rFonts w:ascii="Times New Roman" w:hAnsi="Times New Roman"/>
          <w:sz w:val="28"/>
        </w:rPr>
        <w:t>проведение судебного заседания в оптимальные сроки.</w:t>
      </w:r>
    </w:p>
    <w:p w:rsidR="004B22CB" w:rsidRPr="004B22CB" w:rsidRDefault="004B22CB" w:rsidP="00014E1B">
      <w:pPr>
        <w:spacing w:after="0" w:line="360" w:lineRule="auto"/>
        <w:ind w:left="-426" w:firstLine="709"/>
        <w:jc w:val="both"/>
        <w:rPr>
          <w:rFonts w:ascii="Times New Roman" w:hAnsi="Times New Roman"/>
          <w:sz w:val="28"/>
        </w:rPr>
      </w:pPr>
      <w:r w:rsidRPr="004B22CB">
        <w:rPr>
          <w:rFonts w:ascii="Times New Roman" w:hAnsi="Times New Roman"/>
          <w:sz w:val="28"/>
        </w:rPr>
        <w:t>Поскольку сроки устана</w:t>
      </w:r>
      <w:r w:rsidR="004A559D">
        <w:rPr>
          <w:rFonts w:ascii="Times New Roman" w:hAnsi="Times New Roman"/>
          <w:sz w:val="28"/>
        </w:rPr>
        <w:t xml:space="preserve">вливаются законом, они не могут </w:t>
      </w:r>
      <w:r w:rsidRPr="004B22CB">
        <w:rPr>
          <w:rFonts w:ascii="Times New Roman" w:hAnsi="Times New Roman"/>
          <w:sz w:val="28"/>
        </w:rPr>
        <w:t>видоизменяться или коррек</w:t>
      </w:r>
      <w:r w:rsidR="004A559D">
        <w:rPr>
          <w:rFonts w:ascii="Times New Roman" w:hAnsi="Times New Roman"/>
          <w:sz w:val="28"/>
        </w:rPr>
        <w:t>тироваться по усмотрению участ</w:t>
      </w:r>
      <w:r w:rsidRPr="004B22CB">
        <w:rPr>
          <w:rFonts w:ascii="Times New Roman" w:hAnsi="Times New Roman"/>
          <w:sz w:val="28"/>
        </w:rPr>
        <w:t>ников процесса. Выполне</w:t>
      </w:r>
      <w:r w:rsidR="004A559D">
        <w:rPr>
          <w:rFonts w:ascii="Times New Roman" w:hAnsi="Times New Roman"/>
          <w:sz w:val="28"/>
        </w:rPr>
        <w:t xml:space="preserve">ние определенных процессуальных </w:t>
      </w:r>
      <w:r w:rsidRPr="004B22CB">
        <w:rPr>
          <w:rFonts w:ascii="Times New Roman" w:hAnsi="Times New Roman"/>
          <w:sz w:val="28"/>
        </w:rPr>
        <w:t xml:space="preserve">действий или принятие </w:t>
      </w:r>
      <w:r w:rsidR="004A559D">
        <w:rPr>
          <w:rFonts w:ascii="Times New Roman" w:hAnsi="Times New Roman"/>
          <w:sz w:val="28"/>
        </w:rPr>
        <w:t xml:space="preserve">процессуальных решений надлежит </w:t>
      </w:r>
      <w:r w:rsidRPr="004B22CB">
        <w:rPr>
          <w:rFonts w:ascii="Times New Roman" w:hAnsi="Times New Roman"/>
          <w:sz w:val="28"/>
        </w:rPr>
        <w:t xml:space="preserve">осуществлять только в тот период, </w:t>
      </w:r>
      <w:r w:rsidRPr="004B22CB">
        <w:rPr>
          <w:rFonts w:ascii="Times New Roman" w:hAnsi="Times New Roman"/>
          <w:sz w:val="28"/>
        </w:rPr>
        <w:lastRenderedPageBreak/>
        <w:t>ко</w:t>
      </w:r>
      <w:r w:rsidR="004A559D">
        <w:rPr>
          <w:rFonts w:ascii="Times New Roman" w:hAnsi="Times New Roman"/>
          <w:sz w:val="28"/>
        </w:rPr>
        <w:t>торый обозначен законо</w:t>
      </w:r>
      <w:r w:rsidRPr="004B22CB">
        <w:rPr>
          <w:rFonts w:ascii="Times New Roman" w:hAnsi="Times New Roman"/>
          <w:sz w:val="28"/>
        </w:rPr>
        <w:t>дателем. Если этого срока п</w:t>
      </w:r>
      <w:r w:rsidR="004A559D">
        <w:rPr>
          <w:rFonts w:ascii="Times New Roman" w:hAnsi="Times New Roman"/>
          <w:sz w:val="28"/>
        </w:rPr>
        <w:t xml:space="preserve">о каким-либо причинам оказалось </w:t>
      </w:r>
      <w:r w:rsidRPr="004B22CB">
        <w:rPr>
          <w:rFonts w:ascii="Times New Roman" w:hAnsi="Times New Roman"/>
          <w:sz w:val="28"/>
        </w:rPr>
        <w:t>недостаточно, то его продле</w:t>
      </w:r>
      <w:r w:rsidR="004A559D">
        <w:rPr>
          <w:rFonts w:ascii="Times New Roman" w:hAnsi="Times New Roman"/>
          <w:sz w:val="28"/>
        </w:rPr>
        <w:t>ние возможно только по установ</w:t>
      </w:r>
      <w:r w:rsidRPr="004B22CB">
        <w:rPr>
          <w:rFonts w:ascii="Times New Roman" w:hAnsi="Times New Roman"/>
          <w:sz w:val="28"/>
        </w:rPr>
        <w:t>ленной УПК процедуре и в строго определенных случаях.</w:t>
      </w:r>
    </w:p>
    <w:p w:rsidR="004B22CB" w:rsidRPr="004B22CB" w:rsidRDefault="004B22CB" w:rsidP="00014E1B">
      <w:pPr>
        <w:spacing w:after="0" w:line="360" w:lineRule="auto"/>
        <w:ind w:left="-426" w:firstLine="709"/>
        <w:jc w:val="both"/>
        <w:rPr>
          <w:rFonts w:ascii="Times New Roman" w:hAnsi="Times New Roman"/>
          <w:sz w:val="28"/>
        </w:rPr>
      </w:pPr>
      <w:r w:rsidRPr="004B22CB">
        <w:rPr>
          <w:rFonts w:ascii="Times New Roman" w:hAnsi="Times New Roman"/>
          <w:sz w:val="28"/>
        </w:rPr>
        <w:t>Пропущенный срок ли</w:t>
      </w:r>
      <w:r w:rsidR="004A559D">
        <w:rPr>
          <w:rFonts w:ascii="Times New Roman" w:hAnsi="Times New Roman"/>
          <w:sz w:val="28"/>
        </w:rPr>
        <w:t>шает участника процесса возмож</w:t>
      </w:r>
      <w:r w:rsidRPr="004B22CB">
        <w:rPr>
          <w:rFonts w:ascii="Times New Roman" w:hAnsi="Times New Roman"/>
          <w:sz w:val="28"/>
        </w:rPr>
        <w:t xml:space="preserve">ности реализации своего права </w:t>
      </w:r>
      <w:r w:rsidR="004A559D">
        <w:rPr>
          <w:rFonts w:ascii="Times New Roman" w:hAnsi="Times New Roman"/>
          <w:sz w:val="28"/>
        </w:rPr>
        <w:t xml:space="preserve">(напр., не заявленное в течение </w:t>
      </w:r>
      <w:r w:rsidRPr="004B22CB">
        <w:rPr>
          <w:rFonts w:ascii="Times New Roman" w:hAnsi="Times New Roman"/>
          <w:sz w:val="28"/>
        </w:rPr>
        <w:t>3 суток после окончания суд</w:t>
      </w:r>
      <w:r w:rsidR="004A559D">
        <w:rPr>
          <w:rFonts w:ascii="Times New Roman" w:hAnsi="Times New Roman"/>
          <w:sz w:val="28"/>
        </w:rPr>
        <w:t xml:space="preserve">ебного заседания ходатайство об </w:t>
      </w:r>
      <w:r w:rsidRPr="004B22CB">
        <w:rPr>
          <w:rFonts w:ascii="Times New Roman" w:hAnsi="Times New Roman"/>
          <w:sz w:val="28"/>
        </w:rPr>
        <w:t xml:space="preserve">ознакомлении с протоколом </w:t>
      </w:r>
      <w:r w:rsidR="004A559D">
        <w:rPr>
          <w:rFonts w:ascii="Times New Roman" w:hAnsi="Times New Roman"/>
          <w:sz w:val="28"/>
        </w:rPr>
        <w:t xml:space="preserve">судебного заседания не позволит </w:t>
      </w:r>
      <w:r w:rsidRPr="004B22CB">
        <w:rPr>
          <w:rFonts w:ascii="Times New Roman" w:hAnsi="Times New Roman"/>
          <w:sz w:val="28"/>
        </w:rPr>
        <w:t>в дальнейшем требовать такого ознакомления).</w:t>
      </w:r>
    </w:p>
    <w:p w:rsidR="00231C89" w:rsidRDefault="004B22CB" w:rsidP="00014E1B">
      <w:pPr>
        <w:spacing w:after="0" w:line="360" w:lineRule="auto"/>
        <w:ind w:left="-426" w:firstLine="709"/>
        <w:jc w:val="both"/>
        <w:rPr>
          <w:rFonts w:ascii="Times New Roman" w:hAnsi="Times New Roman"/>
          <w:sz w:val="28"/>
        </w:rPr>
      </w:pPr>
      <w:r w:rsidRPr="004B22CB">
        <w:rPr>
          <w:rFonts w:ascii="Times New Roman" w:hAnsi="Times New Roman"/>
          <w:sz w:val="28"/>
        </w:rPr>
        <w:t>УПК созданы гарантии для полной реализаци</w:t>
      </w:r>
      <w:r w:rsidR="004A559D">
        <w:rPr>
          <w:rFonts w:ascii="Times New Roman" w:hAnsi="Times New Roman"/>
          <w:sz w:val="28"/>
        </w:rPr>
        <w:t>и прав участ</w:t>
      </w:r>
      <w:r w:rsidRPr="004B22CB">
        <w:rPr>
          <w:rFonts w:ascii="Times New Roman" w:hAnsi="Times New Roman"/>
          <w:sz w:val="28"/>
        </w:rPr>
        <w:t>никами процесса и в том с</w:t>
      </w:r>
      <w:r w:rsidR="004A559D">
        <w:rPr>
          <w:rFonts w:ascii="Times New Roman" w:hAnsi="Times New Roman"/>
          <w:sz w:val="28"/>
        </w:rPr>
        <w:t xml:space="preserve">лучае, если процессуальный срок </w:t>
      </w:r>
      <w:r w:rsidRPr="004B22CB">
        <w:rPr>
          <w:rFonts w:ascii="Times New Roman" w:hAnsi="Times New Roman"/>
          <w:sz w:val="28"/>
        </w:rPr>
        <w:t>пропущен по уважительным</w:t>
      </w:r>
      <w:r w:rsidR="005E5298">
        <w:rPr>
          <w:rFonts w:ascii="Times New Roman" w:hAnsi="Times New Roman"/>
          <w:sz w:val="28"/>
        </w:rPr>
        <w:t xml:space="preserve"> причинам; срок может быть вос</w:t>
      </w:r>
      <w:r w:rsidRPr="004B22CB">
        <w:rPr>
          <w:rFonts w:ascii="Times New Roman" w:hAnsi="Times New Roman"/>
          <w:sz w:val="28"/>
        </w:rPr>
        <w:t>становлен, но только по ходатайству лица, его пропустившего,</w:t>
      </w:r>
      <w:r w:rsidR="004A559D">
        <w:rPr>
          <w:rFonts w:ascii="Times New Roman" w:hAnsi="Times New Roman"/>
          <w:sz w:val="28"/>
        </w:rPr>
        <w:t xml:space="preserve"> </w:t>
      </w:r>
      <w:r w:rsidRPr="004B22CB">
        <w:rPr>
          <w:rFonts w:ascii="Times New Roman" w:hAnsi="Times New Roman"/>
          <w:sz w:val="28"/>
        </w:rPr>
        <w:t>и с изложением причин пропуска срока.</w:t>
      </w:r>
    </w:p>
    <w:p w:rsidR="004A559D" w:rsidRDefault="004A559D" w:rsidP="004A559D">
      <w:pPr>
        <w:spacing w:after="0" w:line="360" w:lineRule="auto"/>
        <w:ind w:firstLine="709"/>
        <w:jc w:val="both"/>
        <w:rPr>
          <w:rFonts w:ascii="Times New Roman" w:hAnsi="Times New Roman"/>
          <w:sz w:val="28"/>
        </w:rPr>
      </w:pPr>
    </w:p>
    <w:p w:rsidR="00014E1B" w:rsidRPr="004B22CB" w:rsidRDefault="00014E1B" w:rsidP="00014E1B">
      <w:pPr>
        <w:spacing w:after="0" w:line="360" w:lineRule="auto"/>
        <w:ind w:firstLine="709"/>
        <w:jc w:val="both"/>
        <w:rPr>
          <w:rFonts w:ascii="Times New Roman" w:hAnsi="Times New Roman"/>
          <w:sz w:val="28"/>
        </w:rPr>
      </w:pPr>
    </w:p>
    <w:p w:rsidR="00231C89" w:rsidRPr="00014E1B" w:rsidRDefault="00D80C10" w:rsidP="00014E1B">
      <w:pPr>
        <w:pStyle w:val="a3"/>
        <w:numPr>
          <w:ilvl w:val="1"/>
          <w:numId w:val="3"/>
        </w:numPr>
        <w:ind w:left="0" w:firstLine="709"/>
        <w:jc w:val="both"/>
        <w:rPr>
          <w:rFonts w:ascii="Times New Roman" w:hAnsi="Times New Roman"/>
          <w:b/>
          <w:sz w:val="28"/>
        </w:rPr>
      </w:pPr>
      <w:r w:rsidRPr="00014E1B">
        <w:rPr>
          <w:rFonts w:ascii="Times New Roman" w:hAnsi="Times New Roman"/>
          <w:b/>
          <w:sz w:val="28"/>
        </w:rPr>
        <w:t>Исторические предпосылки установления и реформирования института сроков в уголовном судопроизводстве</w:t>
      </w:r>
    </w:p>
    <w:p w:rsidR="00231C89" w:rsidRPr="0017786E" w:rsidRDefault="00231C89" w:rsidP="0017786E">
      <w:pPr>
        <w:spacing w:after="0" w:line="360" w:lineRule="auto"/>
        <w:ind w:firstLine="709"/>
        <w:jc w:val="both"/>
        <w:rPr>
          <w:rFonts w:ascii="Times New Roman" w:hAnsi="Times New Roman"/>
          <w:sz w:val="28"/>
          <w:szCs w:val="28"/>
        </w:rPr>
      </w:pPr>
    </w:p>
    <w:p w:rsidR="00231C89"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Введение ст. 6.1 в Уголовно-процессуальный кодекс РФ является следствием решений Европейского Суда по правам человека, принятых в отношении России о чрезмерном затягивании сроков расследования и разрешения уголовных дел. В связи с этим по-новому звучит вопрос в теории уголовного судопроизводства о процессуальных сроках, их видах и природе.</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Впервы</w:t>
      </w:r>
      <w:r>
        <w:rPr>
          <w:rFonts w:ascii="Times New Roman" w:hAnsi="Times New Roman"/>
          <w:sz w:val="28"/>
          <w:szCs w:val="28"/>
        </w:rPr>
        <w:t>е мысль о значении процессуаль</w:t>
      </w:r>
      <w:r w:rsidRPr="0017786E">
        <w:rPr>
          <w:rFonts w:ascii="Times New Roman" w:hAnsi="Times New Roman"/>
          <w:sz w:val="28"/>
          <w:szCs w:val="28"/>
        </w:rPr>
        <w:t>ных сроков в уголовном судопр</w:t>
      </w:r>
      <w:r>
        <w:rPr>
          <w:rFonts w:ascii="Times New Roman" w:hAnsi="Times New Roman"/>
          <w:sz w:val="28"/>
          <w:szCs w:val="28"/>
        </w:rPr>
        <w:t xml:space="preserve">оизводстве </w:t>
      </w:r>
      <w:r w:rsidRPr="0017786E">
        <w:rPr>
          <w:rFonts w:ascii="Times New Roman" w:hAnsi="Times New Roman"/>
          <w:sz w:val="28"/>
          <w:szCs w:val="28"/>
        </w:rPr>
        <w:t xml:space="preserve">как </w:t>
      </w:r>
      <w:r>
        <w:rPr>
          <w:rFonts w:ascii="Times New Roman" w:hAnsi="Times New Roman"/>
          <w:sz w:val="28"/>
          <w:szCs w:val="28"/>
        </w:rPr>
        <w:t>средств регулирования уголовно-</w:t>
      </w:r>
      <w:r w:rsidRPr="0017786E">
        <w:rPr>
          <w:rFonts w:ascii="Times New Roman" w:hAnsi="Times New Roman"/>
          <w:sz w:val="28"/>
          <w:szCs w:val="28"/>
        </w:rPr>
        <w:t>процесс</w:t>
      </w:r>
      <w:r>
        <w:rPr>
          <w:rFonts w:ascii="Times New Roman" w:hAnsi="Times New Roman"/>
          <w:sz w:val="28"/>
          <w:szCs w:val="28"/>
        </w:rPr>
        <w:t>уальных правоотношений была вы</w:t>
      </w:r>
      <w:r w:rsidRPr="0017786E">
        <w:rPr>
          <w:rFonts w:ascii="Times New Roman" w:hAnsi="Times New Roman"/>
          <w:sz w:val="28"/>
          <w:szCs w:val="28"/>
        </w:rPr>
        <w:t xml:space="preserve">сказана А. П. </w:t>
      </w:r>
      <w:r>
        <w:rPr>
          <w:rFonts w:ascii="Times New Roman" w:hAnsi="Times New Roman"/>
          <w:sz w:val="28"/>
          <w:szCs w:val="28"/>
        </w:rPr>
        <w:t xml:space="preserve">Гуляевым. Данная идея </w:t>
      </w:r>
      <w:r w:rsidRPr="0017786E">
        <w:rPr>
          <w:rFonts w:ascii="Times New Roman" w:hAnsi="Times New Roman"/>
          <w:sz w:val="28"/>
          <w:szCs w:val="28"/>
        </w:rPr>
        <w:t>получила да</w:t>
      </w:r>
      <w:r>
        <w:rPr>
          <w:rFonts w:ascii="Times New Roman" w:hAnsi="Times New Roman"/>
          <w:sz w:val="28"/>
          <w:szCs w:val="28"/>
        </w:rPr>
        <w:t xml:space="preserve">льнейшее развитие в диссертации </w:t>
      </w:r>
      <w:r w:rsidRPr="0017786E">
        <w:rPr>
          <w:rFonts w:ascii="Times New Roman" w:hAnsi="Times New Roman"/>
          <w:sz w:val="28"/>
          <w:szCs w:val="28"/>
        </w:rPr>
        <w:t>Г. Б. Пет</w:t>
      </w:r>
      <w:r>
        <w:rPr>
          <w:rFonts w:ascii="Times New Roman" w:hAnsi="Times New Roman"/>
          <w:sz w:val="28"/>
          <w:szCs w:val="28"/>
        </w:rPr>
        <w:t>ровой и вышедшей в 2006 году ее монографии</w:t>
      </w:r>
      <w:r w:rsidRPr="0017786E">
        <w:rPr>
          <w:rFonts w:ascii="Times New Roman" w:hAnsi="Times New Roman"/>
          <w:sz w:val="28"/>
          <w:szCs w:val="28"/>
        </w:rPr>
        <w:t>.</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На механизм правового ре</w:t>
      </w:r>
      <w:r>
        <w:rPr>
          <w:rFonts w:ascii="Times New Roman" w:hAnsi="Times New Roman"/>
          <w:sz w:val="28"/>
          <w:szCs w:val="28"/>
        </w:rPr>
        <w:t xml:space="preserve">гулирования и </w:t>
      </w:r>
      <w:r w:rsidRPr="0017786E">
        <w:rPr>
          <w:rFonts w:ascii="Times New Roman" w:hAnsi="Times New Roman"/>
          <w:sz w:val="28"/>
          <w:szCs w:val="28"/>
        </w:rPr>
        <w:t>его элементы имеется несколько точек зрения.</w:t>
      </w:r>
    </w:p>
    <w:p w:rsidR="00231C89"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lastRenderedPageBreak/>
        <w:t>В частности,</w:t>
      </w:r>
      <w:r>
        <w:rPr>
          <w:rFonts w:ascii="Times New Roman" w:hAnsi="Times New Roman"/>
          <w:sz w:val="28"/>
          <w:szCs w:val="28"/>
        </w:rPr>
        <w:t xml:space="preserve"> под механизмом правового регу</w:t>
      </w:r>
      <w:r w:rsidRPr="0017786E">
        <w:rPr>
          <w:rFonts w:ascii="Times New Roman" w:hAnsi="Times New Roman"/>
          <w:sz w:val="28"/>
          <w:szCs w:val="28"/>
        </w:rPr>
        <w:t>лировани</w:t>
      </w:r>
      <w:r>
        <w:rPr>
          <w:rFonts w:ascii="Times New Roman" w:hAnsi="Times New Roman"/>
          <w:sz w:val="28"/>
          <w:szCs w:val="28"/>
        </w:rPr>
        <w:t>я понимают «системно-динамичес</w:t>
      </w:r>
      <w:r w:rsidRPr="0017786E">
        <w:rPr>
          <w:rFonts w:ascii="Times New Roman" w:hAnsi="Times New Roman"/>
          <w:sz w:val="28"/>
          <w:szCs w:val="28"/>
        </w:rPr>
        <w:t>кий срез пр</w:t>
      </w:r>
      <w:r>
        <w:rPr>
          <w:rFonts w:ascii="Times New Roman" w:hAnsi="Times New Roman"/>
          <w:sz w:val="28"/>
          <w:szCs w:val="28"/>
        </w:rPr>
        <w:t>авовой действительности, анато</w:t>
      </w:r>
      <w:r w:rsidRPr="0017786E">
        <w:rPr>
          <w:rFonts w:ascii="Times New Roman" w:hAnsi="Times New Roman"/>
          <w:sz w:val="28"/>
          <w:szCs w:val="28"/>
        </w:rPr>
        <w:t>мию юри</w:t>
      </w:r>
      <w:r>
        <w:rPr>
          <w:rFonts w:ascii="Times New Roman" w:hAnsi="Times New Roman"/>
          <w:sz w:val="28"/>
          <w:szCs w:val="28"/>
        </w:rPr>
        <w:t xml:space="preserve">дического воздействия, взятую в </w:t>
      </w:r>
      <w:r w:rsidRPr="0017786E">
        <w:rPr>
          <w:rFonts w:ascii="Times New Roman" w:hAnsi="Times New Roman"/>
          <w:sz w:val="28"/>
          <w:szCs w:val="28"/>
        </w:rPr>
        <w:t>единстве всю совокупность юриди</w:t>
      </w:r>
      <w:r>
        <w:rPr>
          <w:rFonts w:ascii="Times New Roman" w:hAnsi="Times New Roman"/>
          <w:sz w:val="28"/>
          <w:szCs w:val="28"/>
        </w:rPr>
        <w:t xml:space="preserve">ческих </w:t>
      </w:r>
      <w:r w:rsidRPr="0017786E">
        <w:rPr>
          <w:rFonts w:ascii="Times New Roman" w:hAnsi="Times New Roman"/>
          <w:sz w:val="28"/>
          <w:szCs w:val="28"/>
        </w:rPr>
        <w:t>средств, пр</w:t>
      </w:r>
      <w:r>
        <w:rPr>
          <w:rFonts w:ascii="Times New Roman" w:hAnsi="Times New Roman"/>
          <w:sz w:val="28"/>
          <w:szCs w:val="28"/>
        </w:rPr>
        <w:t xml:space="preserve">и помощи которых обеспечивается </w:t>
      </w:r>
      <w:r w:rsidRPr="0017786E">
        <w:rPr>
          <w:rFonts w:ascii="Times New Roman" w:hAnsi="Times New Roman"/>
          <w:sz w:val="28"/>
          <w:szCs w:val="28"/>
        </w:rPr>
        <w:t>воздействие на общественные отношения»</w:t>
      </w:r>
      <w:r>
        <w:rPr>
          <w:rFonts w:ascii="Times New Roman" w:hAnsi="Times New Roman"/>
          <w:sz w:val="28"/>
          <w:szCs w:val="28"/>
        </w:rPr>
        <w:t>.</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Также</w:t>
      </w:r>
      <w:r>
        <w:rPr>
          <w:rFonts w:ascii="Times New Roman" w:hAnsi="Times New Roman"/>
          <w:sz w:val="28"/>
          <w:szCs w:val="28"/>
        </w:rPr>
        <w:t xml:space="preserve"> под механизмом правового регу</w:t>
      </w:r>
      <w:r w:rsidRPr="0017786E">
        <w:rPr>
          <w:rFonts w:ascii="Times New Roman" w:hAnsi="Times New Roman"/>
          <w:sz w:val="28"/>
          <w:szCs w:val="28"/>
        </w:rPr>
        <w:t>лиро</w:t>
      </w:r>
      <w:r>
        <w:rPr>
          <w:rFonts w:ascii="Times New Roman" w:hAnsi="Times New Roman"/>
          <w:sz w:val="28"/>
          <w:szCs w:val="28"/>
        </w:rPr>
        <w:t xml:space="preserve">вания понимают систему правовых </w:t>
      </w:r>
      <w:r w:rsidRPr="0017786E">
        <w:rPr>
          <w:rFonts w:ascii="Times New Roman" w:hAnsi="Times New Roman"/>
          <w:sz w:val="28"/>
          <w:szCs w:val="28"/>
        </w:rPr>
        <w:t>средств, орг</w:t>
      </w:r>
      <w:r>
        <w:rPr>
          <w:rFonts w:ascii="Times New Roman" w:hAnsi="Times New Roman"/>
          <w:sz w:val="28"/>
          <w:szCs w:val="28"/>
        </w:rPr>
        <w:t>анизованных наиболее последова</w:t>
      </w:r>
      <w:r w:rsidRPr="0017786E">
        <w:rPr>
          <w:rFonts w:ascii="Times New Roman" w:hAnsi="Times New Roman"/>
          <w:sz w:val="28"/>
          <w:szCs w:val="28"/>
        </w:rPr>
        <w:t>тельным образо</w:t>
      </w:r>
      <w:r>
        <w:rPr>
          <w:rFonts w:ascii="Times New Roman" w:hAnsi="Times New Roman"/>
          <w:sz w:val="28"/>
          <w:szCs w:val="28"/>
        </w:rPr>
        <w:t>м в целях преодоления пре</w:t>
      </w:r>
      <w:r w:rsidRPr="0017786E">
        <w:rPr>
          <w:rFonts w:ascii="Times New Roman" w:hAnsi="Times New Roman"/>
          <w:sz w:val="28"/>
          <w:szCs w:val="28"/>
        </w:rPr>
        <w:t>пятствий,</w:t>
      </w:r>
      <w:r>
        <w:rPr>
          <w:rFonts w:ascii="Times New Roman" w:hAnsi="Times New Roman"/>
          <w:sz w:val="28"/>
          <w:szCs w:val="28"/>
        </w:rPr>
        <w:t xml:space="preserve"> стоящих на пути удовлетворения </w:t>
      </w:r>
      <w:r w:rsidRPr="0017786E">
        <w:rPr>
          <w:rFonts w:ascii="Times New Roman" w:hAnsi="Times New Roman"/>
          <w:sz w:val="28"/>
          <w:szCs w:val="28"/>
        </w:rPr>
        <w:t>и</w:t>
      </w:r>
      <w:r>
        <w:rPr>
          <w:rFonts w:ascii="Times New Roman" w:hAnsi="Times New Roman"/>
          <w:sz w:val="28"/>
          <w:szCs w:val="28"/>
        </w:rPr>
        <w:t>нтересов субъектов права</w:t>
      </w:r>
      <w:r w:rsidRPr="0017786E">
        <w:rPr>
          <w:rFonts w:ascii="Times New Roman" w:hAnsi="Times New Roman"/>
          <w:sz w:val="28"/>
          <w:szCs w:val="28"/>
        </w:rPr>
        <w:t>.</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 xml:space="preserve">Л. Б. </w:t>
      </w:r>
      <w:proofErr w:type="spellStart"/>
      <w:r w:rsidRPr="0017786E">
        <w:rPr>
          <w:rFonts w:ascii="Times New Roman" w:hAnsi="Times New Roman"/>
          <w:sz w:val="28"/>
          <w:szCs w:val="28"/>
        </w:rPr>
        <w:t>Зу</w:t>
      </w:r>
      <w:r>
        <w:rPr>
          <w:rFonts w:ascii="Times New Roman" w:hAnsi="Times New Roman"/>
          <w:sz w:val="28"/>
          <w:szCs w:val="28"/>
        </w:rPr>
        <w:t>сь</w:t>
      </w:r>
      <w:proofErr w:type="spellEnd"/>
      <w:r>
        <w:rPr>
          <w:rFonts w:ascii="Times New Roman" w:hAnsi="Times New Roman"/>
          <w:sz w:val="28"/>
          <w:szCs w:val="28"/>
        </w:rPr>
        <w:t xml:space="preserve"> механизм правового регулиро</w:t>
      </w:r>
      <w:r w:rsidRPr="0017786E">
        <w:rPr>
          <w:rFonts w:ascii="Times New Roman" w:hAnsi="Times New Roman"/>
          <w:sz w:val="28"/>
          <w:szCs w:val="28"/>
        </w:rPr>
        <w:t>вания определяет как «целостное системное</w:t>
      </w:r>
      <w:r>
        <w:rPr>
          <w:rFonts w:ascii="Times New Roman" w:hAnsi="Times New Roman"/>
          <w:sz w:val="28"/>
          <w:szCs w:val="28"/>
        </w:rPr>
        <w:t xml:space="preserve"> </w:t>
      </w:r>
      <w:r w:rsidRPr="0017786E">
        <w:rPr>
          <w:rFonts w:ascii="Times New Roman" w:hAnsi="Times New Roman"/>
          <w:sz w:val="28"/>
          <w:szCs w:val="28"/>
        </w:rPr>
        <w:t>правовое обр</w:t>
      </w:r>
      <w:r>
        <w:rPr>
          <w:rFonts w:ascii="Times New Roman" w:hAnsi="Times New Roman"/>
          <w:sz w:val="28"/>
          <w:szCs w:val="28"/>
        </w:rPr>
        <w:t>азование, которое состоит из ос</w:t>
      </w:r>
      <w:r w:rsidRPr="0017786E">
        <w:rPr>
          <w:rFonts w:ascii="Times New Roman" w:hAnsi="Times New Roman"/>
          <w:sz w:val="28"/>
          <w:szCs w:val="28"/>
        </w:rPr>
        <w:t>новных предпосылок воз</w:t>
      </w:r>
      <w:r>
        <w:rPr>
          <w:rFonts w:ascii="Times New Roman" w:hAnsi="Times New Roman"/>
          <w:sz w:val="28"/>
          <w:szCs w:val="28"/>
        </w:rPr>
        <w:t>никновения, измене</w:t>
      </w:r>
      <w:r w:rsidRPr="0017786E">
        <w:rPr>
          <w:rFonts w:ascii="Times New Roman" w:hAnsi="Times New Roman"/>
          <w:sz w:val="28"/>
          <w:szCs w:val="28"/>
        </w:rPr>
        <w:t>ния и прек</w:t>
      </w:r>
      <w:r>
        <w:rPr>
          <w:rFonts w:ascii="Times New Roman" w:hAnsi="Times New Roman"/>
          <w:sz w:val="28"/>
          <w:szCs w:val="28"/>
        </w:rPr>
        <w:t xml:space="preserve">ращения уголовно-процессуальных </w:t>
      </w:r>
      <w:r w:rsidRPr="0017786E">
        <w:rPr>
          <w:rFonts w:ascii="Times New Roman" w:hAnsi="Times New Roman"/>
          <w:sz w:val="28"/>
          <w:szCs w:val="28"/>
        </w:rPr>
        <w:t>отн</w:t>
      </w:r>
      <w:r>
        <w:rPr>
          <w:rFonts w:ascii="Times New Roman" w:hAnsi="Times New Roman"/>
          <w:sz w:val="28"/>
          <w:szCs w:val="28"/>
        </w:rPr>
        <w:t>ошений, а также самих уголовно-</w:t>
      </w:r>
      <w:r w:rsidRPr="0017786E">
        <w:rPr>
          <w:rFonts w:ascii="Times New Roman" w:hAnsi="Times New Roman"/>
          <w:sz w:val="28"/>
          <w:szCs w:val="28"/>
        </w:rPr>
        <w:t>процессуа</w:t>
      </w:r>
      <w:r>
        <w:rPr>
          <w:rFonts w:ascii="Times New Roman" w:hAnsi="Times New Roman"/>
          <w:sz w:val="28"/>
          <w:szCs w:val="28"/>
        </w:rPr>
        <w:t xml:space="preserve">льных отношений, в совокупности </w:t>
      </w:r>
      <w:r w:rsidRPr="0017786E">
        <w:rPr>
          <w:rFonts w:ascii="Times New Roman" w:hAnsi="Times New Roman"/>
          <w:sz w:val="28"/>
          <w:szCs w:val="28"/>
        </w:rPr>
        <w:t>обеспе</w:t>
      </w:r>
      <w:r>
        <w:rPr>
          <w:rFonts w:ascii="Times New Roman" w:hAnsi="Times New Roman"/>
          <w:sz w:val="28"/>
          <w:szCs w:val="28"/>
        </w:rPr>
        <w:t xml:space="preserve">чивающих правовое регулирование </w:t>
      </w:r>
      <w:r w:rsidRPr="0017786E">
        <w:rPr>
          <w:rFonts w:ascii="Times New Roman" w:hAnsi="Times New Roman"/>
          <w:sz w:val="28"/>
          <w:szCs w:val="28"/>
        </w:rPr>
        <w:t>общественн</w:t>
      </w:r>
      <w:r>
        <w:rPr>
          <w:rFonts w:ascii="Times New Roman" w:hAnsi="Times New Roman"/>
          <w:sz w:val="28"/>
          <w:szCs w:val="28"/>
        </w:rPr>
        <w:t>ых отношений в сфере уголовного судопроизводства.</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В. Д. Хо</w:t>
      </w:r>
      <w:r>
        <w:rPr>
          <w:rFonts w:ascii="Times New Roman" w:hAnsi="Times New Roman"/>
          <w:sz w:val="28"/>
          <w:szCs w:val="28"/>
        </w:rPr>
        <w:t>лоденко под механизмом уголов</w:t>
      </w:r>
      <w:r w:rsidRPr="0017786E">
        <w:rPr>
          <w:rFonts w:ascii="Times New Roman" w:hAnsi="Times New Roman"/>
          <w:sz w:val="28"/>
          <w:szCs w:val="28"/>
        </w:rPr>
        <w:t>но-процесс</w:t>
      </w:r>
      <w:r>
        <w:rPr>
          <w:rFonts w:ascii="Times New Roman" w:hAnsi="Times New Roman"/>
          <w:sz w:val="28"/>
          <w:szCs w:val="28"/>
        </w:rPr>
        <w:t xml:space="preserve">уального регулирования понимает </w:t>
      </w:r>
      <w:r w:rsidRPr="0017786E">
        <w:rPr>
          <w:rFonts w:ascii="Times New Roman" w:hAnsi="Times New Roman"/>
          <w:sz w:val="28"/>
          <w:szCs w:val="28"/>
        </w:rPr>
        <w:t>созданную</w:t>
      </w:r>
      <w:r>
        <w:rPr>
          <w:rFonts w:ascii="Times New Roman" w:hAnsi="Times New Roman"/>
          <w:sz w:val="28"/>
          <w:szCs w:val="28"/>
        </w:rPr>
        <w:t xml:space="preserve"> посредством метода регулирова</w:t>
      </w:r>
      <w:r w:rsidRPr="0017786E">
        <w:rPr>
          <w:rFonts w:ascii="Times New Roman" w:hAnsi="Times New Roman"/>
          <w:sz w:val="28"/>
          <w:szCs w:val="28"/>
        </w:rPr>
        <w:t>ния систему</w:t>
      </w:r>
      <w:r>
        <w:rPr>
          <w:rFonts w:ascii="Times New Roman" w:hAnsi="Times New Roman"/>
          <w:sz w:val="28"/>
          <w:szCs w:val="28"/>
        </w:rPr>
        <w:t xml:space="preserve"> правовых средств, содержащихся </w:t>
      </w:r>
      <w:r w:rsidRPr="0017786E">
        <w:rPr>
          <w:rFonts w:ascii="Times New Roman" w:hAnsi="Times New Roman"/>
          <w:sz w:val="28"/>
          <w:szCs w:val="28"/>
        </w:rPr>
        <w:t>в нормах р</w:t>
      </w:r>
      <w:r>
        <w:rPr>
          <w:rFonts w:ascii="Times New Roman" w:hAnsi="Times New Roman"/>
          <w:sz w:val="28"/>
          <w:szCs w:val="28"/>
        </w:rPr>
        <w:t>азного содержания и уровня, ха</w:t>
      </w:r>
      <w:r w:rsidRPr="0017786E">
        <w:rPr>
          <w:rFonts w:ascii="Times New Roman" w:hAnsi="Times New Roman"/>
          <w:sz w:val="28"/>
          <w:szCs w:val="28"/>
        </w:rPr>
        <w:t xml:space="preserve">рактерных </w:t>
      </w:r>
      <w:r>
        <w:rPr>
          <w:rFonts w:ascii="Times New Roman" w:hAnsi="Times New Roman"/>
          <w:sz w:val="28"/>
          <w:szCs w:val="28"/>
        </w:rPr>
        <w:t>своими правовыми способами воз</w:t>
      </w:r>
      <w:r w:rsidRPr="0017786E">
        <w:rPr>
          <w:rFonts w:ascii="Times New Roman" w:hAnsi="Times New Roman"/>
          <w:sz w:val="28"/>
          <w:szCs w:val="28"/>
        </w:rPr>
        <w:t>действи</w:t>
      </w:r>
      <w:r>
        <w:rPr>
          <w:rFonts w:ascii="Times New Roman" w:hAnsi="Times New Roman"/>
          <w:sz w:val="28"/>
          <w:szCs w:val="28"/>
        </w:rPr>
        <w:t>я на предмет регулирования</w:t>
      </w:r>
      <w:r w:rsidRPr="0017786E">
        <w:rPr>
          <w:rFonts w:ascii="Times New Roman" w:hAnsi="Times New Roman"/>
          <w:sz w:val="28"/>
          <w:szCs w:val="28"/>
        </w:rPr>
        <w:t>.</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Однако,</w:t>
      </w:r>
      <w:r>
        <w:rPr>
          <w:rFonts w:ascii="Times New Roman" w:hAnsi="Times New Roman"/>
          <w:sz w:val="28"/>
          <w:szCs w:val="28"/>
        </w:rPr>
        <w:t xml:space="preserve"> несмотря на различие в понима</w:t>
      </w:r>
      <w:r w:rsidRPr="0017786E">
        <w:rPr>
          <w:rFonts w:ascii="Times New Roman" w:hAnsi="Times New Roman"/>
          <w:sz w:val="28"/>
          <w:szCs w:val="28"/>
        </w:rPr>
        <w:t>нии мех</w:t>
      </w:r>
      <w:r>
        <w:rPr>
          <w:rFonts w:ascii="Times New Roman" w:hAnsi="Times New Roman"/>
          <w:sz w:val="28"/>
          <w:szCs w:val="28"/>
        </w:rPr>
        <w:t xml:space="preserve">анизма правового регулирования, </w:t>
      </w:r>
      <w:r w:rsidRPr="0017786E">
        <w:rPr>
          <w:rFonts w:ascii="Times New Roman" w:hAnsi="Times New Roman"/>
          <w:sz w:val="28"/>
          <w:szCs w:val="28"/>
        </w:rPr>
        <w:t>больши</w:t>
      </w:r>
      <w:r>
        <w:rPr>
          <w:rFonts w:ascii="Times New Roman" w:hAnsi="Times New Roman"/>
          <w:sz w:val="28"/>
          <w:szCs w:val="28"/>
        </w:rPr>
        <w:t xml:space="preserve">нство ученых выделяют следующие </w:t>
      </w:r>
      <w:r w:rsidRPr="0017786E">
        <w:rPr>
          <w:rFonts w:ascii="Times New Roman" w:hAnsi="Times New Roman"/>
          <w:sz w:val="28"/>
          <w:szCs w:val="28"/>
        </w:rPr>
        <w:t xml:space="preserve">элементы </w:t>
      </w:r>
      <w:r>
        <w:rPr>
          <w:rFonts w:ascii="Times New Roman" w:hAnsi="Times New Roman"/>
          <w:sz w:val="28"/>
          <w:szCs w:val="28"/>
        </w:rPr>
        <w:t>механизма правового регулирова</w:t>
      </w:r>
      <w:r w:rsidRPr="0017786E">
        <w:rPr>
          <w:rFonts w:ascii="Times New Roman" w:hAnsi="Times New Roman"/>
          <w:sz w:val="28"/>
          <w:szCs w:val="28"/>
        </w:rPr>
        <w:t>ния: норм</w:t>
      </w:r>
      <w:r>
        <w:rPr>
          <w:rFonts w:ascii="Times New Roman" w:hAnsi="Times New Roman"/>
          <w:sz w:val="28"/>
          <w:szCs w:val="28"/>
        </w:rPr>
        <w:t xml:space="preserve">ы права, акты реализации прав и </w:t>
      </w:r>
      <w:r w:rsidRPr="0017786E">
        <w:rPr>
          <w:rFonts w:ascii="Times New Roman" w:hAnsi="Times New Roman"/>
          <w:sz w:val="28"/>
          <w:szCs w:val="28"/>
        </w:rPr>
        <w:t>обязанносте</w:t>
      </w:r>
      <w:r>
        <w:rPr>
          <w:rFonts w:ascii="Times New Roman" w:hAnsi="Times New Roman"/>
          <w:sz w:val="28"/>
          <w:szCs w:val="28"/>
        </w:rPr>
        <w:t>й, акты применения права и юри</w:t>
      </w:r>
      <w:r w:rsidRPr="0017786E">
        <w:rPr>
          <w:rFonts w:ascii="Times New Roman" w:hAnsi="Times New Roman"/>
          <w:sz w:val="28"/>
          <w:szCs w:val="28"/>
        </w:rPr>
        <w:t>дические факт</w:t>
      </w:r>
      <w:r>
        <w:rPr>
          <w:rFonts w:ascii="Times New Roman" w:hAnsi="Times New Roman"/>
          <w:sz w:val="28"/>
          <w:szCs w:val="28"/>
        </w:rPr>
        <w:t>ы. С. С. Алексеев в своих рабо</w:t>
      </w:r>
      <w:r w:rsidRPr="0017786E">
        <w:rPr>
          <w:rFonts w:ascii="Times New Roman" w:hAnsi="Times New Roman"/>
          <w:sz w:val="28"/>
          <w:szCs w:val="28"/>
        </w:rPr>
        <w:t>тах выделял</w:t>
      </w:r>
      <w:r>
        <w:rPr>
          <w:rFonts w:ascii="Times New Roman" w:hAnsi="Times New Roman"/>
          <w:sz w:val="28"/>
          <w:szCs w:val="28"/>
        </w:rPr>
        <w:t xml:space="preserve"> такой элемент механизма право</w:t>
      </w:r>
      <w:r w:rsidRPr="0017786E">
        <w:rPr>
          <w:rFonts w:ascii="Times New Roman" w:hAnsi="Times New Roman"/>
          <w:sz w:val="28"/>
          <w:szCs w:val="28"/>
        </w:rPr>
        <w:t>вого регули</w:t>
      </w:r>
      <w:r>
        <w:rPr>
          <w:rFonts w:ascii="Times New Roman" w:hAnsi="Times New Roman"/>
          <w:sz w:val="28"/>
          <w:szCs w:val="28"/>
        </w:rPr>
        <w:t>рования, как общественные отно</w:t>
      </w:r>
      <w:r w:rsidRPr="0017786E">
        <w:rPr>
          <w:rFonts w:ascii="Times New Roman" w:hAnsi="Times New Roman"/>
          <w:sz w:val="28"/>
          <w:szCs w:val="28"/>
        </w:rPr>
        <w:t>шения.</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Поско</w:t>
      </w:r>
      <w:r>
        <w:rPr>
          <w:rFonts w:ascii="Times New Roman" w:hAnsi="Times New Roman"/>
          <w:sz w:val="28"/>
          <w:szCs w:val="28"/>
        </w:rPr>
        <w:t xml:space="preserve">льку </w:t>
      </w:r>
      <w:proofErr w:type="gramStart"/>
      <w:r>
        <w:rPr>
          <w:rFonts w:ascii="Times New Roman" w:hAnsi="Times New Roman"/>
          <w:sz w:val="28"/>
          <w:szCs w:val="28"/>
        </w:rPr>
        <w:t>временно-правовое</w:t>
      </w:r>
      <w:proofErr w:type="gramEnd"/>
      <w:r>
        <w:rPr>
          <w:rFonts w:ascii="Times New Roman" w:hAnsi="Times New Roman"/>
          <w:sz w:val="28"/>
          <w:szCs w:val="28"/>
        </w:rPr>
        <w:t xml:space="preserve"> средства </w:t>
      </w:r>
      <w:r w:rsidRPr="0017786E">
        <w:rPr>
          <w:rFonts w:ascii="Times New Roman" w:hAnsi="Times New Roman"/>
          <w:sz w:val="28"/>
          <w:szCs w:val="28"/>
        </w:rPr>
        <w:t>могут выступа</w:t>
      </w:r>
      <w:r>
        <w:rPr>
          <w:rFonts w:ascii="Times New Roman" w:hAnsi="Times New Roman"/>
          <w:sz w:val="28"/>
          <w:szCs w:val="28"/>
        </w:rPr>
        <w:t>ть в качестве норм права, в ка</w:t>
      </w:r>
      <w:r w:rsidRPr="0017786E">
        <w:rPr>
          <w:rFonts w:ascii="Times New Roman" w:hAnsi="Times New Roman"/>
          <w:sz w:val="28"/>
          <w:szCs w:val="28"/>
        </w:rPr>
        <w:t>честве юр</w:t>
      </w:r>
      <w:r>
        <w:rPr>
          <w:rFonts w:ascii="Times New Roman" w:hAnsi="Times New Roman"/>
          <w:sz w:val="28"/>
          <w:szCs w:val="28"/>
        </w:rPr>
        <w:t xml:space="preserve">идических фактов, а также сроки </w:t>
      </w:r>
      <w:r w:rsidRPr="0017786E">
        <w:rPr>
          <w:rFonts w:ascii="Times New Roman" w:hAnsi="Times New Roman"/>
          <w:sz w:val="28"/>
          <w:szCs w:val="28"/>
        </w:rPr>
        <w:t>могут быт</w:t>
      </w:r>
      <w:r>
        <w:rPr>
          <w:rFonts w:ascii="Times New Roman" w:hAnsi="Times New Roman"/>
          <w:sz w:val="28"/>
          <w:szCs w:val="28"/>
        </w:rPr>
        <w:t>ь установлены правоприменитель</w:t>
      </w:r>
      <w:r w:rsidRPr="0017786E">
        <w:rPr>
          <w:rFonts w:ascii="Times New Roman" w:hAnsi="Times New Roman"/>
          <w:sz w:val="28"/>
          <w:szCs w:val="28"/>
        </w:rPr>
        <w:t>ными актами,</w:t>
      </w:r>
      <w:r>
        <w:rPr>
          <w:rFonts w:ascii="Times New Roman" w:hAnsi="Times New Roman"/>
          <w:sz w:val="28"/>
          <w:szCs w:val="28"/>
        </w:rPr>
        <w:t xml:space="preserve"> их роль в правовом воздействии </w:t>
      </w:r>
      <w:r w:rsidRPr="0017786E">
        <w:rPr>
          <w:rFonts w:ascii="Times New Roman" w:hAnsi="Times New Roman"/>
          <w:sz w:val="28"/>
          <w:szCs w:val="28"/>
        </w:rPr>
        <w:t>неодинакова.</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lastRenderedPageBreak/>
        <w:t>По зна</w:t>
      </w:r>
      <w:r>
        <w:rPr>
          <w:rFonts w:ascii="Times New Roman" w:hAnsi="Times New Roman"/>
          <w:sz w:val="28"/>
          <w:szCs w:val="28"/>
        </w:rPr>
        <w:t>чению для правового регулирова</w:t>
      </w:r>
      <w:r w:rsidRPr="0017786E">
        <w:rPr>
          <w:rFonts w:ascii="Times New Roman" w:hAnsi="Times New Roman"/>
          <w:sz w:val="28"/>
          <w:szCs w:val="28"/>
        </w:rPr>
        <w:t>ния все в</w:t>
      </w:r>
      <w:r>
        <w:rPr>
          <w:rFonts w:ascii="Times New Roman" w:hAnsi="Times New Roman"/>
          <w:sz w:val="28"/>
          <w:szCs w:val="28"/>
        </w:rPr>
        <w:t>ременно-правовые средства на момент их установления подразделялись</w:t>
      </w:r>
      <w:r w:rsidRPr="0017786E">
        <w:rPr>
          <w:rFonts w:ascii="Times New Roman" w:hAnsi="Times New Roman"/>
          <w:sz w:val="28"/>
          <w:szCs w:val="28"/>
        </w:rPr>
        <w:t xml:space="preserve"> на несколько видов.</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Во-перв</w:t>
      </w:r>
      <w:r>
        <w:rPr>
          <w:rFonts w:ascii="Times New Roman" w:hAnsi="Times New Roman"/>
          <w:sz w:val="28"/>
          <w:szCs w:val="28"/>
        </w:rPr>
        <w:t xml:space="preserve">ых, нормативно-правовые сроки, </w:t>
      </w:r>
      <w:r w:rsidRPr="0017786E">
        <w:rPr>
          <w:rFonts w:ascii="Times New Roman" w:hAnsi="Times New Roman"/>
          <w:sz w:val="28"/>
          <w:szCs w:val="28"/>
        </w:rPr>
        <w:t>временны</w:t>
      </w:r>
      <w:r>
        <w:rPr>
          <w:rFonts w:ascii="Times New Roman" w:hAnsi="Times New Roman"/>
          <w:sz w:val="28"/>
          <w:szCs w:val="28"/>
        </w:rPr>
        <w:t xml:space="preserve">е промежутки, установленные для </w:t>
      </w:r>
      <w:r w:rsidRPr="0017786E">
        <w:rPr>
          <w:rFonts w:ascii="Times New Roman" w:hAnsi="Times New Roman"/>
          <w:sz w:val="28"/>
          <w:szCs w:val="28"/>
        </w:rPr>
        <w:t>совершения</w:t>
      </w:r>
      <w:r>
        <w:rPr>
          <w:rFonts w:ascii="Times New Roman" w:hAnsi="Times New Roman"/>
          <w:sz w:val="28"/>
          <w:szCs w:val="28"/>
        </w:rPr>
        <w:t xml:space="preserve"> определенных действий и приня</w:t>
      </w:r>
      <w:r w:rsidRPr="0017786E">
        <w:rPr>
          <w:rFonts w:ascii="Times New Roman" w:hAnsi="Times New Roman"/>
          <w:sz w:val="28"/>
          <w:szCs w:val="28"/>
        </w:rPr>
        <w:t>тия соотве</w:t>
      </w:r>
      <w:r>
        <w:rPr>
          <w:rFonts w:ascii="Times New Roman" w:hAnsi="Times New Roman"/>
          <w:sz w:val="28"/>
          <w:szCs w:val="28"/>
        </w:rPr>
        <w:t>тствующих решений в нормах пра</w:t>
      </w:r>
      <w:r w:rsidRPr="0017786E">
        <w:rPr>
          <w:rFonts w:ascii="Times New Roman" w:hAnsi="Times New Roman"/>
          <w:sz w:val="28"/>
          <w:szCs w:val="28"/>
        </w:rPr>
        <w:t>ва и являю</w:t>
      </w:r>
      <w:r>
        <w:rPr>
          <w:rFonts w:ascii="Times New Roman" w:hAnsi="Times New Roman"/>
          <w:sz w:val="28"/>
          <w:szCs w:val="28"/>
        </w:rPr>
        <w:t>щиеся нормативно-правовым сред</w:t>
      </w:r>
      <w:r w:rsidRPr="0017786E">
        <w:rPr>
          <w:rFonts w:ascii="Times New Roman" w:hAnsi="Times New Roman"/>
          <w:sz w:val="28"/>
          <w:szCs w:val="28"/>
        </w:rPr>
        <w:t>ством возд</w:t>
      </w:r>
      <w:r>
        <w:rPr>
          <w:rFonts w:ascii="Times New Roman" w:hAnsi="Times New Roman"/>
          <w:sz w:val="28"/>
          <w:szCs w:val="28"/>
        </w:rPr>
        <w:t>ействия на правоотношения. Нор</w:t>
      </w:r>
      <w:r w:rsidRPr="0017786E">
        <w:rPr>
          <w:rFonts w:ascii="Times New Roman" w:hAnsi="Times New Roman"/>
          <w:sz w:val="28"/>
          <w:szCs w:val="28"/>
        </w:rPr>
        <w:t>мативно-пр</w:t>
      </w:r>
      <w:r>
        <w:rPr>
          <w:rFonts w:ascii="Times New Roman" w:hAnsi="Times New Roman"/>
          <w:sz w:val="28"/>
          <w:szCs w:val="28"/>
        </w:rPr>
        <w:t>авовые сроки установлены в дис</w:t>
      </w:r>
      <w:r w:rsidRPr="0017786E">
        <w:rPr>
          <w:rFonts w:ascii="Times New Roman" w:hAnsi="Times New Roman"/>
          <w:sz w:val="28"/>
          <w:szCs w:val="28"/>
        </w:rPr>
        <w:t xml:space="preserve">позициях </w:t>
      </w:r>
      <w:r>
        <w:rPr>
          <w:rFonts w:ascii="Times New Roman" w:hAnsi="Times New Roman"/>
          <w:sz w:val="28"/>
          <w:szCs w:val="28"/>
        </w:rPr>
        <w:t xml:space="preserve">норм права с целью </w:t>
      </w:r>
      <w:proofErr w:type="spellStart"/>
      <w:r>
        <w:rPr>
          <w:rFonts w:ascii="Times New Roman" w:hAnsi="Times New Roman"/>
          <w:sz w:val="28"/>
          <w:szCs w:val="28"/>
        </w:rPr>
        <w:t>неперсонифи</w:t>
      </w:r>
      <w:r w:rsidRPr="0017786E">
        <w:rPr>
          <w:rFonts w:ascii="Times New Roman" w:hAnsi="Times New Roman"/>
          <w:sz w:val="28"/>
          <w:szCs w:val="28"/>
        </w:rPr>
        <w:t>цированного</w:t>
      </w:r>
      <w:proofErr w:type="spellEnd"/>
      <w:r>
        <w:rPr>
          <w:rFonts w:ascii="Times New Roman" w:hAnsi="Times New Roman"/>
          <w:sz w:val="28"/>
          <w:szCs w:val="28"/>
        </w:rPr>
        <w:t xml:space="preserve"> воздействия на однотипные пра</w:t>
      </w:r>
      <w:r w:rsidRPr="0017786E">
        <w:rPr>
          <w:rFonts w:ascii="Times New Roman" w:hAnsi="Times New Roman"/>
          <w:sz w:val="28"/>
          <w:szCs w:val="28"/>
        </w:rPr>
        <w:t>воотнош</w:t>
      </w:r>
      <w:r>
        <w:rPr>
          <w:rFonts w:ascii="Times New Roman" w:hAnsi="Times New Roman"/>
          <w:sz w:val="28"/>
          <w:szCs w:val="28"/>
        </w:rPr>
        <w:t xml:space="preserve">ения, складывающиеся в процессе </w:t>
      </w:r>
      <w:r w:rsidRPr="0017786E">
        <w:rPr>
          <w:rFonts w:ascii="Times New Roman" w:hAnsi="Times New Roman"/>
          <w:sz w:val="28"/>
          <w:szCs w:val="28"/>
        </w:rPr>
        <w:t>расследован</w:t>
      </w:r>
      <w:r>
        <w:rPr>
          <w:rFonts w:ascii="Times New Roman" w:hAnsi="Times New Roman"/>
          <w:sz w:val="28"/>
          <w:szCs w:val="28"/>
        </w:rPr>
        <w:t xml:space="preserve">ия и разрешения уголовных дел в </w:t>
      </w:r>
      <w:r w:rsidRPr="0017786E">
        <w:rPr>
          <w:rFonts w:ascii="Times New Roman" w:hAnsi="Times New Roman"/>
          <w:sz w:val="28"/>
          <w:szCs w:val="28"/>
        </w:rPr>
        <w:t xml:space="preserve">виде дозволений, </w:t>
      </w:r>
      <w:proofErr w:type="spellStart"/>
      <w:r w:rsidRPr="0017786E">
        <w:rPr>
          <w:rFonts w:ascii="Times New Roman" w:hAnsi="Times New Roman"/>
          <w:sz w:val="28"/>
          <w:szCs w:val="28"/>
        </w:rPr>
        <w:t>обязываний</w:t>
      </w:r>
      <w:proofErr w:type="spellEnd"/>
      <w:r w:rsidRPr="0017786E">
        <w:rPr>
          <w:rFonts w:ascii="Times New Roman" w:hAnsi="Times New Roman"/>
          <w:sz w:val="28"/>
          <w:szCs w:val="28"/>
        </w:rPr>
        <w:t xml:space="preserve"> и запретов.</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Таким образом, процессуальные сроки не</w:t>
      </w:r>
      <w:r>
        <w:rPr>
          <w:rFonts w:ascii="Times New Roman" w:hAnsi="Times New Roman"/>
          <w:sz w:val="28"/>
          <w:szCs w:val="28"/>
        </w:rPr>
        <w:t xml:space="preserve"> </w:t>
      </w:r>
      <w:r w:rsidRPr="0017786E">
        <w:rPr>
          <w:rFonts w:ascii="Times New Roman" w:hAnsi="Times New Roman"/>
          <w:sz w:val="28"/>
          <w:szCs w:val="28"/>
        </w:rPr>
        <w:t>сами по се</w:t>
      </w:r>
      <w:r>
        <w:rPr>
          <w:rFonts w:ascii="Times New Roman" w:hAnsi="Times New Roman"/>
          <w:sz w:val="28"/>
          <w:szCs w:val="28"/>
        </w:rPr>
        <w:t xml:space="preserve">бе являются элементом механизма </w:t>
      </w:r>
      <w:r w:rsidRPr="0017786E">
        <w:rPr>
          <w:rFonts w:ascii="Times New Roman" w:hAnsi="Times New Roman"/>
          <w:sz w:val="28"/>
          <w:szCs w:val="28"/>
        </w:rPr>
        <w:t>правового воз</w:t>
      </w:r>
      <w:r>
        <w:rPr>
          <w:rFonts w:ascii="Times New Roman" w:hAnsi="Times New Roman"/>
          <w:sz w:val="28"/>
          <w:szCs w:val="28"/>
        </w:rPr>
        <w:t>действия, а только в тех случа</w:t>
      </w:r>
      <w:r w:rsidRPr="0017786E">
        <w:rPr>
          <w:rFonts w:ascii="Times New Roman" w:hAnsi="Times New Roman"/>
          <w:sz w:val="28"/>
          <w:szCs w:val="28"/>
        </w:rPr>
        <w:t>ях, когда они закреплены в норме права.</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Во-втор</w:t>
      </w:r>
      <w:r>
        <w:rPr>
          <w:rFonts w:ascii="Times New Roman" w:hAnsi="Times New Roman"/>
          <w:sz w:val="28"/>
          <w:szCs w:val="28"/>
        </w:rPr>
        <w:t>ых, казуальные сроки. Под казу</w:t>
      </w:r>
      <w:r w:rsidRPr="0017786E">
        <w:rPr>
          <w:rFonts w:ascii="Times New Roman" w:hAnsi="Times New Roman"/>
          <w:sz w:val="28"/>
          <w:szCs w:val="28"/>
        </w:rPr>
        <w:t>альными с</w:t>
      </w:r>
      <w:r>
        <w:rPr>
          <w:rFonts w:ascii="Times New Roman" w:hAnsi="Times New Roman"/>
          <w:sz w:val="28"/>
          <w:szCs w:val="28"/>
        </w:rPr>
        <w:t>роками принято понимать индиви</w:t>
      </w:r>
      <w:r w:rsidRPr="0017786E">
        <w:rPr>
          <w:rFonts w:ascii="Times New Roman" w:hAnsi="Times New Roman"/>
          <w:sz w:val="28"/>
          <w:szCs w:val="28"/>
        </w:rPr>
        <w:t>дуально-определенн</w:t>
      </w:r>
      <w:r>
        <w:rPr>
          <w:rFonts w:ascii="Times New Roman" w:hAnsi="Times New Roman"/>
          <w:sz w:val="28"/>
          <w:szCs w:val="28"/>
        </w:rPr>
        <w:t>ые границы времени, ус</w:t>
      </w:r>
      <w:r w:rsidRPr="0017786E">
        <w:rPr>
          <w:rFonts w:ascii="Times New Roman" w:hAnsi="Times New Roman"/>
          <w:sz w:val="28"/>
          <w:szCs w:val="28"/>
        </w:rPr>
        <w:t>тановлен</w:t>
      </w:r>
      <w:r>
        <w:rPr>
          <w:rFonts w:ascii="Times New Roman" w:hAnsi="Times New Roman"/>
          <w:sz w:val="28"/>
          <w:szCs w:val="28"/>
        </w:rPr>
        <w:t xml:space="preserve">ные правоприменительным актом в </w:t>
      </w:r>
      <w:r w:rsidRPr="0017786E">
        <w:rPr>
          <w:rFonts w:ascii="Times New Roman" w:hAnsi="Times New Roman"/>
          <w:sz w:val="28"/>
          <w:szCs w:val="28"/>
        </w:rPr>
        <w:t>целях реал</w:t>
      </w:r>
      <w:r>
        <w:rPr>
          <w:rFonts w:ascii="Times New Roman" w:hAnsi="Times New Roman"/>
          <w:sz w:val="28"/>
          <w:szCs w:val="28"/>
        </w:rPr>
        <w:t>изации субъективных прав и юри</w:t>
      </w:r>
      <w:r w:rsidRPr="0017786E">
        <w:rPr>
          <w:rFonts w:ascii="Times New Roman" w:hAnsi="Times New Roman"/>
          <w:sz w:val="28"/>
          <w:szCs w:val="28"/>
        </w:rPr>
        <w:t>дических о</w:t>
      </w:r>
      <w:r>
        <w:rPr>
          <w:rFonts w:ascii="Times New Roman" w:hAnsi="Times New Roman"/>
          <w:sz w:val="28"/>
          <w:szCs w:val="28"/>
        </w:rPr>
        <w:t>бязанностей участников правоот</w:t>
      </w:r>
      <w:r w:rsidRPr="0017786E">
        <w:rPr>
          <w:rFonts w:ascii="Times New Roman" w:hAnsi="Times New Roman"/>
          <w:sz w:val="28"/>
          <w:szCs w:val="28"/>
        </w:rPr>
        <w:t xml:space="preserve">ношений </w:t>
      </w:r>
      <w:r>
        <w:rPr>
          <w:rFonts w:ascii="Times New Roman" w:hAnsi="Times New Roman"/>
          <w:sz w:val="28"/>
          <w:szCs w:val="28"/>
        </w:rPr>
        <w:t>на основе минимально или макси</w:t>
      </w:r>
      <w:r w:rsidRPr="0017786E">
        <w:rPr>
          <w:rFonts w:ascii="Times New Roman" w:hAnsi="Times New Roman"/>
          <w:sz w:val="28"/>
          <w:szCs w:val="28"/>
        </w:rPr>
        <w:t>мально</w:t>
      </w:r>
      <w:r>
        <w:rPr>
          <w:rFonts w:ascii="Times New Roman" w:hAnsi="Times New Roman"/>
          <w:sz w:val="28"/>
          <w:szCs w:val="28"/>
        </w:rPr>
        <w:t xml:space="preserve"> установленных законом пределов </w:t>
      </w:r>
      <w:r w:rsidRPr="0017786E">
        <w:rPr>
          <w:rFonts w:ascii="Times New Roman" w:hAnsi="Times New Roman"/>
          <w:sz w:val="28"/>
          <w:szCs w:val="28"/>
        </w:rPr>
        <w:t xml:space="preserve">временных границ. В механизме </w:t>
      </w:r>
      <w:r>
        <w:rPr>
          <w:rFonts w:ascii="Times New Roman" w:hAnsi="Times New Roman"/>
          <w:sz w:val="28"/>
          <w:szCs w:val="28"/>
        </w:rPr>
        <w:t xml:space="preserve">правового </w:t>
      </w:r>
      <w:r w:rsidRPr="0017786E">
        <w:rPr>
          <w:rFonts w:ascii="Times New Roman" w:hAnsi="Times New Roman"/>
          <w:sz w:val="28"/>
          <w:szCs w:val="28"/>
        </w:rPr>
        <w:t>регулиро</w:t>
      </w:r>
      <w:r>
        <w:rPr>
          <w:rFonts w:ascii="Times New Roman" w:hAnsi="Times New Roman"/>
          <w:sz w:val="28"/>
          <w:szCs w:val="28"/>
        </w:rPr>
        <w:t>вания данные сроки являются со</w:t>
      </w:r>
      <w:r w:rsidRPr="0017786E">
        <w:rPr>
          <w:rFonts w:ascii="Times New Roman" w:hAnsi="Times New Roman"/>
          <w:sz w:val="28"/>
          <w:szCs w:val="28"/>
        </w:rPr>
        <w:t>ставной ч</w:t>
      </w:r>
      <w:r>
        <w:rPr>
          <w:rFonts w:ascii="Times New Roman" w:hAnsi="Times New Roman"/>
          <w:sz w:val="28"/>
          <w:szCs w:val="28"/>
        </w:rPr>
        <w:t xml:space="preserve">астью правоприменительных актов </w:t>
      </w:r>
      <w:r w:rsidRPr="0017786E">
        <w:rPr>
          <w:rFonts w:ascii="Times New Roman" w:hAnsi="Times New Roman"/>
          <w:sz w:val="28"/>
          <w:szCs w:val="28"/>
        </w:rPr>
        <w:t>и, будучи</w:t>
      </w:r>
      <w:r>
        <w:rPr>
          <w:rFonts w:ascii="Times New Roman" w:hAnsi="Times New Roman"/>
          <w:sz w:val="28"/>
          <w:szCs w:val="28"/>
        </w:rPr>
        <w:t xml:space="preserve"> </w:t>
      </w:r>
      <w:proofErr w:type="gramStart"/>
      <w:r>
        <w:rPr>
          <w:rFonts w:ascii="Times New Roman" w:hAnsi="Times New Roman"/>
          <w:sz w:val="28"/>
          <w:szCs w:val="28"/>
        </w:rPr>
        <w:t>установленными</w:t>
      </w:r>
      <w:proofErr w:type="gramEnd"/>
      <w:r>
        <w:rPr>
          <w:rFonts w:ascii="Times New Roman" w:hAnsi="Times New Roman"/>
          <w:sz w:val="28"/>
          <w:szCs w:val="28"/>
        </w:rPr>
        <w:t xml:space="preserve"> применительно к </w:t>
      </w:r>
      <w:r w:rsidRPr="0017786E">
        <w:rPr>
          <w:rFonts w:ascii="Times New Roman" w:hAnsi="Times New Roman"/>
          <w:sz w:val="28"/>
          <w:szCs w:val="28"/>
        </w:rPr>
        <w:t>конкрет</w:t>
      </w:r>
      <w:r>
        <w:rPr>
          <w:rFonts w:ascii="Times New Roman" w:hAnsi="Times New Roman"/>
          <w:sz w:val="28"/>
          <w:szCs w:val="28"/>
        </w:rPr>
        <w:t xml:space="preserve">ному случаю и </w:t>
      </w:r>
      <w:proofErr w:type="spellStart"/>
      <w:r>
        <w:rPr>
          <w:rFonts w:ascii="Times New Roman" w:hAnsi="Times New Roman"/>
          <w:sz w:val="28"/>
          <w:szCs w:val="28"/>
        </w:rPr>
        <w:t>обязывающиеми</w:t>
      </w:r>
      <w:proofErr w:type="spellEnd"/>
      <w:r>
        <w:rPr>
          <w:rFonts w:ascii="Times New Roman" w:hAnsi="Times New Roman"/>
          <w:sz w:val="28"/>
          <w:szCs w:val="28"/>
        </w:rPr>
        <w:t xml:space="preserve"> со</w:t>
      </w:r>
      <w:r w:rsidRPr="0017786E">
        <w:rPr>
          <w:rFonts w:ascii="Times New Roman" w:hAnsi="Times New Roman"/>
          <w:sz w:val="28"/>
          <w:szCs w:val="28"/>
        </w:rPr>
        <w:t>блюдать этот</w:t>
      </w:r>
      <w:r>
        <w:rPr>
          <w:rFonts w:ascii="Times New Roman" w:hAnsi="Times New Roman"/>
          <w:sz w:val="28"/>
          <w:szCs w:val="28"/>
        </w:rPr>
        <w:t xml:space="preserve"> срок конкретного субъекта уго</w:t>
      </w:r>
      <w:r w:rsidRPr="0017786E">
        <w:rPr>
          <w:rFonts w:ascii="Times New Roman" w:hAnsi="Times New Roman"/>
          <w:sz w:val="28"/>
          <w:szCs w:val="28"/>
        </w:rPr>
        <w:t>ловно-про</w:t>
      </w:r>
      <w:r>
        <w:rPr>
          <w:rFonts w:ascii="Times New Roman" w:hAnsi="Times New Roman"/>
          <w:sz w:val="28"/>
          <w:szCs w:val="28"/>
        </w:rPr>
        <w:t>цессуальных отношений, воздейст</w:t>
      </w:r>
      <w:r w:rsidRPr="0017786E">
        <w:rPr>
          <w:rFonts w:ascii="Times New Roman" w:hAnsi="Times New Roman"/>
          <w:sz w:val="28"/>
          <w:szCs w:val="28"/>
        </w:rPr>
        <w:t xml:space="preserve">вуют на </w:t>
      </w:r>
      <w:r>
        <w:rPr>
          <w:rFonts w:ascii="Times New Roman" w:hAnsi="Times New Roman"/>
          <w:sz w:val="28"/>
          <w:szCs w:val="28"/>
        </w:rPr>
        <w:t xml:space="preserve">их возникновение, изменение или </w:t>
      </w:r>
      <w:r w:rsidRPr="0017786E">
        <w:rPr>
          <w:rFonts w:ascii="Times New Roman" w:hAnsi="Times New Roman"/>
          <w:sz w:val="28"/>
          <w:szCs w:val="28"/>
        </w:rPr>
        <w:t>прекращение.</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Данные</w:t>
      </w:r>
      <w:r>
        <w:rPr>
          <w:rFonts w:ascii="Times New Roman" w:hAnsi="Times New Roman"/>
          <w:sz w:val="28"/>
          <w:szCs w:val="28"/>
        </w:rPr>
        <w:t xml:space="preserve"> право-временные средства носят </w:t>
      </w:r>
      <w:r w:rsidRPr="0017786E">
        <w:rPr>
          <w:rFonts w:ascii="Times New Roman" w:hAnsi="Times New Roman"/>
          <w:sz w:val="28"/>
          <w:szCs w:val="28"/>
        </w:rPr>
        <w:t>индивидуал</w:t>
      </w:r>
      <w:r>
        <w:rPr>
          <w:rFonts w:ascii="Times New Roman" w:hAnsi="Times New Roman"/>
          <w:sz w:val="28"/>
          <w:szCs w:val="28"/>
        </w:rPr>
        <w:t>ьный характер, основаны на нор</w:t>
      </w:r>
      <w:r w:rsidRPr="0017786E">
        <w:rPr>
          <w:rFonts w:ascii="Times New Roman" w:hAnsi="Times New Roman"/>
          <w:sz w:val="28"/>
          <w:szCs w:val="28"/>
        </w:rPr>
        <w:t xml:space="preserve">мах права </w:t>
      </w:r>
      <w:r>
        <w:rPr>
          <w:rFonts w:ascii="Times New Roman" w:hAnsi="Times New Roman"/>
          <w:sz w:val="28"/>
          <w:szCs w:val="28"/>
        </w:rPr>
        <w:t>и конкретных процессуальных об</w:t>
      </w:r>
      <w:r w:rsidRPr="0017786E">
        <w:rPr>
          <w:rFonts w:ascii="Times New Roman" w:hAnsi="Times New Roman"/>
          <w:sz w:val="28"/>
          <w:szCs w:val="28"/>
        </w:rPr>
        <w:t>стоятельс</w:t>
      </w:r>
      <w:r>
        <w:rPr>
          <w:rFonts w:ascii="Times New Roman" w:hAnsi="Times New Roman"/>
          <w:sz w:val="28"/>
          <w:szCs w:val="28"/>
        </w:rPr>
        <w:t>твах, сложившихся к моменту со</w:t>
      </w:r>
      <w:r w:rsidRPr="0017786E">
        <w:rPr>
          <w:rFonts w:ascii="Times New Roman" w:hAnsi="Times New Roman"/>
          <w:sz w:val="28"/>
          <w:szCs w:val="28"/>
        </w:rPr>
        <w:t>вершения пр</w:t>
      </w:r>
      <w:r>
        <w:rPr>
          <w:rFonts w:ascii="Times New Roman" w:hAnsi="Times New Roman"/>
          <w:sz w:val="28"/>
          <w:szCs w:val="28"/>
        </w:rPr>
        <w:t>оцессуального действия и приня</w:t>
      </w:r>
      <w:r w:rsidRPr="0017786E">
        <w:rPr>
          <w:rFonts w:ascii="Times New Roman" w:hAnsi="Times New Roman"/>
          <w:sz w:val="28"/>
          <w:szCs w:val="28"/>
        </w:rPr>
        <w:t>тия решения по уголовному делу.</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Факти</w:t>
      </w:r>
      <w:r>
        <w:rPr>
          <w:rFonts w:ascii="Times New Roman" w:hAnsi="Times New Roman"/>
          <w:sz w:val="28"/>
          <w:szCs w:val="28"/>
        </w:rPr>
        <w:t>ческие правовые сроки представ</w:t>
      </w:r>
      <w:r w:rsidRPr="0017786E">
        <w:rPr>
          <w:rFonts w:ascii="Times New Roman" w:hAnsi="Times New Roman"/>
          <w:sz w:val="28"/>
          <w:szCs w:val="28"/>
        </w:rPr>
        <w:t>ляют собо</w:t>
      </w:r>
      <w:r>
        <w:rPr>
          <w:rFonts w:ascii="Times New Roman" w:hAnsi="Times New Roman"/>
          <w:sz w:val="28"/>
          <w:szCs w:val="28"/>
        </w:rPr>
        <w:t xml:space="preserve">й промежутки времени, истечение </w:t>
      </w:r>
      <w:r w:rsidRPr="0017786E">
        <w:rPr>
          <w:rFonts w:ascii="Times New Roman" w:hAnsi="Times New Roman"/>
          <w:sz w:val="28"/>
          <w:szCs w:val="28"/>
        </w:rPr>
        <w:t>которых вле</w:t>
      </w:r>
      <w:r>
        <w:rPr>
          <w:rFonts w:ascii="Times New Roman" w:hAnsi="Times New Roman"/>
          <w:sz w:val="28"/>
          <w:szCs w:val="28"/>
        </w:rPr>
        <w:t>чет за собой возникновение, из</w:t>
      </w:r>
      <w:r w:rsidRPr="0017786E">
        <w:rPr>
          <w:rFonts w:ascii="Times New Roman" w:hAnsi="Times New Roman"/>
          <w:sz w:val="28"/>
          <w:szCs w:val="28"/>
        </w:rPr>
        <w:t>менение и прекращение правоотношения.</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lastRenderedPageBreak/>
        <w:t>Именно истечение данны</w:t>
      </w:r>
      <w:r>
        <w:rPr>
          <w:rFonts w:ascii="Times New Roman" w:hAnsi="Times New Roman"/>
          <w:sz w:val="28"/>
          <w:szCs w:val="28"/>
        </w:rPr>
        <w:t xml:space="preserve">х сроков выступает в </w:t>
      </w:r>
      <w:r w:rsidRPr="0017786E">
        <w:rPr>
          <w:rFonts w:ascii="Times New Roman" w:hAnsi="Times New Roman"/>
          <w:sz w:val="28"/>
          <w:szCs w:val="28"/>
        </w:rPr>
        <w:t>роли юридич</w:t>
      </w:r>
      <w:r>
        <w:rPr>
          <w:rFonts w:ascii="Times New Roman" w:hAnsi="Times New Roman"/>
          <w:sz w:val="28"/>
          <w:szCs w:val="28"/>
        </w:rPr>
        <w:t>еских фактов как элемента меха</w:t>
      </w:r>
      <w:r w:rsidRPr="0017786E">
        <w:rPr>
          <w:rFonts w:ascii="Times New Roman" w:hAnsi="Times New Roman"/>
          <w:sz w:val="28"/>
          <w:szCs w:val="28"/>
        </w:rPr>
        <w:t>низма регу</w:t>
      </w:r>
      <w:r>
        <w:rPr>
          <w:rFonts w:ascii="Times New Roman" w:hAnsi="Times New Roman"/>
          <w:sz w:val="28"/>
          <w:szCs w:val="28"/>
        </w:rPr>
        <w:t>лирования уголовно-процессуаль</w:t>
      </w:r>
      <w:r w:rsidRPr="0017786E">
        <w:rPr>
          <w:rFonts w:ascii="Times New Roman" w:hAnsi="Times New Roman"/>
          <w:sz w:val="28"/>
          <w:szCs w:val="28"/>
        </w:rPr>
        <w:t>ных правоот</w:t>
      </w:r>
      <w:r>
        <w:rPr>
          <w:rFonts w:ascii="Times New Roman" w:hAnsi="Times New Roman"/>
          <w:sz w:val="28"/>
          <w:szCs w:val="28"/>
        </w:rPr>
        <w:t>ношений. Характерно, что факти</w:t>
      </w:r>
      <w:r w:rsidRPr="0017786E">
        <w:rPr>
          <w:rFonts w:ascii="Times New Roman" w:hAnsi="Times New Roman"/>
          <w:sz w:val="28"/>
          <w:szCs w:val="28"/>
        </w:rPr>
        <w:t>ческие сро</w:t>
      </w:r>
      <w:r>
        <w:rPr>
          <w:rFonts w:ascii="Times New Roman" w:hAnsi="Times New Roman"/>
          <w:sz w:val="28"/>
          <w:szCs w:val="28"/>
        </w:rPr>
        <w:t xml:space="preserve">ки обычно закреплены в гипотезе </w:t>
      </w:r>
      <w:r w:rsidRPr="0017786E">
        <w:rPr>
          <w:rFonts w:ascii="Times New Roman" w:hAnsi="Times New Roman"/>
          <w:sz w:val="28"/>
          <w:szCs w:val="28"/>
        </w:rPr>
        <w:t xml:space="preserve">нормы права </w:t>
      </w:r>
      <w:r>
        <w:rPr>
          <w:rFonts w:ascii="Times New Roman" w:hAnsi="Times New Roman"/>
          <w:sz w:val="28"/>
          <w:szCs w:val="28"/>
        </w:rPr>
        <w:t>и их истечение является предпо</w:t>
      </w:r>
      <w:r w:rsidRPr="0017786E">
        <w:rPr>
          <w:rFonts w:ascii="Times New Roman" w:hAnsi="Times New Roman"/>
          <w:sz w:val="28"/>
          <w:szCs w:val="28"/>
        </w:rPr>
        <w:t>сылкой, условием возн</w:t>
      </w:r>
      <w:r>
        <w:rPr>
          <w:rFonts w:ascii="Times New Roman" w:hAnsi="Times New Roman"/>
          <w:sz w:val="28"/>
          <w:szCs w:val="28"/>
        </w:rPr>
        <w:t xml:space="preserve">икновения, изменения </w:t>
      </w:r>
      <w:r w:rsidRPr="0017786E">
        <w:rPr>
          <w:rFonts w:ascii="Times New Roman" w:hAnsi="Times New Roman"/>
          <w:sz w:val="28"/>
          <w:szCs w:val="28"/>
        </w:rPr>
        <w:t>или прекращения правоотношения.</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Фактиче</w:t>
      </w:r>
      <w:r>
        <w:rPr>
          <w:rFonts w:ascii="Times New Roman" w:hAnsi="Times New Roman"/>
          <w:sz w:val="28"/>
          <w:szCs w:val="28"/>
        </w:rPr>
        <w:t xml:space="preserve">ские сроки и их истечение имеют </w:t>
      </w:r>
      <w:r w:rsidRPr="0017786E">
        <w:rPr>
          <w:rFonts w:ascii="Times New Roman" w:hAnsi="Times New Roman"/>
          <w:sz w:val="28"/>
          <w:szCs w:val="28"/>
        </w:rPr>
        <w:t>конкретны</w:t>
      </w:r>
      <w:r>
        <w:rPr>
          <w:rFonts w:ascii="Times New Roman" w:hAnsi="Times New Roman"/>
          <w:sz w:val="28"/>
          <w:szCs w:val="28"/>
        </w:rPr>
        <w:t>й характер и применяются к кон</w:t>
      </w:r>
      <w:r w:rsidRPr="0017786E">
        <w:rPr>
          <w:rFonts w:ascii="Times New Roman" w:hAnsi="Times New Roman"/>
          <w:sz w:val="28"/>
          <w:szCs w:val="28"/>
        </w:rPr>
        <w:t xml:space="preserve">кретному </w:t>
      </w:r>
      <w:r>
        <w:rPr>
          <w:rFonts w:ascii="Times New Roman" w:hAnsi="Times New Roman"/>
          <w:sz w:val="28"/>
          <w:szCs w:val="28"/>
        </w:rPr>
        <w:t xml:space="preserve">процессуальному правоотношению, </w:t>
      </w:r>
      <w:r w:rsidRPr="0017786E">
        <w:rPr>
          <w:rFonts w:ascii="Times New Roman" w:hAnsi="Times New Roman"/>
          <w:sz w:val="28"/>
          <w:szCs w:val="28"/>
        </w:rPr>
        <w:t>являясь юридическим фактом.</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Следующий взгляд на право-временные</w:t>
      </w:r>
      <w:r>
        <w:rPr>
          <w:rFonts w:ascii="Times New Roman" w:hAnsi="Times New Roman"/>
          <w:sz w:val="28"/>
          <w:szCs w:val="28"/>
        </w:rPr>
        <w:t xml:space="preserve"> </w:t>
      </w:r>
      <w:r w:rsidRPr="0017786E">
        <w:rPr>
          <w:rFonts w:ascii="Times New Roman" w:hAnsi="Times New Roman"/>
          <w:sz w:val="28"/>
          <w:szCs w:val="28"/>
        </w:rPr>
        <w:t>средства как на эл</w:t>
      </w:r>
      <w:r>
        <w:rPr>
          <w:rFonts w:ascii="Times New Roman" w:hAnsi="Times New Roman"/>
          <w:sz w:val="28"/>
          <w:szCs w:val="28"/>
        </w:rPr>
        <w:t>емент процессуальной фор</w:t>
      </w:r>
      <w:r w:rsidRPr="0017786E">
        <w:rPr>
          <w:rFonts w:ascii="Times New Roman" w:hAnsi="Times New Roman"/>
          <w:sz w:val="28"/>
          <w:szCs w:val="28"/>
        </w:rPr>
        <w:t>мы пер</w:t>
      </w:r>
      <w:r>
        <w:rPr>
          <w:rFonts w:ascii="Times New Roman" w:hAnsi="Times New Roman"/>
          <w:sz w:val="28"/>
          <w:szCs w:val="28"/>
        </w:rPr>
        <w:t xml:space="preserve">едает функциональное назначение </w:t>
      </w:r>
      <w:r w:rsidRPr="0017786E">
        <w:rPr>
          <w:rFonts w:ascii="Times New Roman" w:hAnsi="Times New Roman"/>
          <w:sz w:val="28"/>
          <w:szCs w:val="28"/>
        </w:rPr>
        <w:t>процессу</w:t>
      </w:r>
      <w:r>
        <w:rPr>
          <w:rFonts w:ascii="Times New Roman" w:hAnsi="Times New Roman"/>
          <w:sz w:val="28"/>
          <w:szCs w:val="28"/>
        </w:rPr>
        <w:t xml:space="preserve">альных сроков и длительностей в </w:t>
      </w:r>
      <w:r w:rsidRPr="0017786E">
        <w:rPr>
          <w:rFonts w:ascii="Times New Roman" w:hAnsi="Times New Roman"/>
          <w:sz w:val="28"/>
          <w:szCs w:val="28"/>
        </w:rPr>
        <w:t>уголовном</w:t>
      </w:r>
      <w:r>
        <w:rPr>
          <w:rFonts w:ascii="Times New Roman" w:hAnsi="Times New Roman"/>
          <w:sz w:val="28"/>
          <w:szCs w:val="28"/>
        </w:rPr>
        <w:t xml:space="preserve"> судопроизводстве: процессуаль</w:t>
      </w:r>
      <w:r w:rsidRPr="0017786E">
        <w:rPr>
          <w:rFonts w:ascii="Times New Roman" w:hAnsi="Times New Roman"/>
          <w:sz w:val="28"/>
          <w:szCs w:val="28"/>
        </w:rPr>
        <w:t>ные сро</w:t>
      </w:r>
      <w:r>
        <w:rPr>
          <w:rFonts w:ascii="Times New Roman" w:hAnsi="Times New Roman"/>
          <w:sz w:val="28"/>
          <w:szCs w:val="28"/>
        </w:rPr>
        <w:t xml:space="preserve">ки помогают избежать чрезмерной </w:t>
      </w:r>
      <w:r w:rsidRPr="0017786E">
        <w:rPr>
          <w:rFonts w:ascii="Times New Roman" w:hAnsi="Times New Roman"/>
          <w:sz w:val="28"/>
          <w:szCs w:val="28"/>
        </w:rPr>
        <w:t>торопливос</w:t>
      </w:r>
      <w:r>
        <w:rPr>
          <w:rFonts w:ascii="Times New Roman" w:hAnsi="Times New Roman"/>
          <w:sz w:val="28"/>
          <w:szCs w:val="28"/>
        </w:rPr>
        <w:t xml:space="preserve">ти, поспешности и поверхности в </w:t>
      </w:r>
      <w:r w:rsidRPr="0017786E">
        <w:rPr>
          <w:rFonts w:ascii="Times New Roman" w:hAnsi="Times New Roman"/>
          <w:sz w:val="28"/>
          <w:szCs w:val="28"/>
        </w:rPr>
        <w:t>расследовании и разрешении уго</w:t>
      </w:r>
      <w:r>
        <w:rPr>
          <w:rFonts w:ascii="Times New Roman" w:hAnsi="Times New Roman"/>
          <w:sz w:val="28"/>
          <w:szCs w:val="28"/>
        </w:rPr>
        <w:t xml:space="preserve">ловных дел, а </w:t>
      </w:r>
      <w:r w:rsidRPr="0017786E">
        <w:rPr>
          <w:rFonts w:ascii="Times New Roman" w:hAnsi="Times New Roman"/>
          <w:sz w:val="28"/>
          <w:szCs w:val="28"/>
        </w:rPr>
        <w:t>с друг</w:t>
      </w:r>
      <w:r>
        <w:rPr>
          <w:rFonts w:ascii="Times New Roman" w:hAnsi="Times New Roman"/>
          <w:sz w:val="28"/>
          <w:szCs w:val="28"/>
        </w:rPr>
        <w:t>ой стороны – бесконечности рас</w:t>
      </w:r>
      <w:r w:rsidRPr="0017786E">
        <w:rPr>
          <w:rFonts w:ascii="Times New Roman" w:hAnsi="Times New Roman"/>
          <w:sz w:val="28"/>
          <w:szCs w:val="28"/>
        </w:rPr>
        <w:t>следования и</w:t>
      </w:r>
      <w:r>
        <w:rPr>
          <w:rFonts w:ascii="Times New Roman" w:hAnsi="Times New Roman"/>
          <w:sz w:val="28"/>
          <w:szCs w:val="28"/>
        </w:rPr>
        <w:t xml:space="preserve"> волокиты в деятельности </w:t>
      </w:r>
      <w:proofErr w:type="spellStart"/>
      <w:r>
        <w:rPr>
          <w:rFonts w:ascii="Times New Roman" w:hAnsi="Times New Roman"/>
          <w:sz w:val="28"/>
          <w:szCs w:val="28"/>
        </w:rPr>
        <w:t>право</w:t>
      </w:r>
      <w:r w:rsidRPr="0017786E">
        <w:rPr>
          <w:rFonts w:ascii="Times New Roman" w:hAnsi="Times New Roman"/>
          <w:sz w:val="28"/>
          <w:szCs w:val="28"/>
        </w:rPr>
        <w:t>применителей</w:t>
      </w:r>
      <w:proofErr w:type="spellEnd"/>
      <w:r w:rsidRPr="0017786E">
        <w:rPr>
          <w:rFonts w:ascii="Times New Roman" w:hAnsi="Times New Roman"/>
          <w:sz w:val="28"/>
          <w:szCs w:val="28"/>
        </w:rPr>
        <w:t xml:space="preserve">. </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Под пр</w:t>
      </w:r>
      <w:r>
        <w:rPr>
          <w:rFonts w:ascii="Times New Roman" w:hAnsi="Times New Roman"/>
          <w:sz w:val="28"/>
          <w:szCs w:val="28"/>
        </w:rPr>
        <w:t>оцессуальной формой следует по</w:t>
      </w:r>
      <w:r w:rsidRPr="0017786E">
        <w:rPr>
          <w:rFonts w:ascii="Times New Roman" w:hAnsi="Times New Roman"/>
          <w:sz w:val="28"/>
          <w:szCs w:val="28"/>
        </w:rPr>
        <w:t>нимать явл</w:t>
      </w:r>
      <w:r>
        <w:rPr>
          <w:rFonts w:ascii="Times New Roman" w:hAnsi="Times New Roman"/>
          <w:sz w:val="28"/>
          <w:szCs w:val="28"/>
        </w:rPr>
        <w:t>ение предельной общности, кото</w:t>
      </w:r>
      <w:r w:rsidRPr="0017786E">
        <w:rPr>
          <w:rFonts w:ascii="Times New Roman" w:hAnsi="Times New Roman"/>
          <w:sz w:val="28"/>
          <w:szCs w:val="28"/>
        </w:rPr>
        <w:t>рое предст</w:t>
      </w:r>
      <w:r>
        <w:rPr>
          <w:rFonts w:ascii="Times New Roman" w:hAnsi="Times New Roman"/>
          <w:sz w:val="28"/>
          <w:szCs w:val="28"/>
        </w:rPr>
        <w:t>авляет собой установленные нор</w:t>
      </w:r>
      <w:r w:rsidRPr="0017786E">
        <w:rPr>
          <w:rFonts w:ascii="Times New Roman" w:hAnsi="Times New Roman"/>
          <w:sz w:val="28"/>
          <w:szCs w:val="28"/>
        </w:rPr>
        <w:t>мами пра</w:t>
      </w:r>
      <w:r>
        <w:rPr>
          <w:rFonts w:ascii="Times New Roman" w:hAnsi="Times New Roman"/>
          <w:sz w:val="28"/>
          <w:szCs w:val="28"/>
        </w:rPr>
        <w:t>ва условия совершения процессу</w:t>
      </w:r>
      <w:r w:rsidRPr="0017786E">
        <w:rPr>
          <w:rFonts w:ascii="Times New Roman" w:hAnsi="Times New Roman"/>
          <w:sz w:val="28"/>
          <w:szCs w:val="28"/>
        </w:rPr>
        <w:t>альных действий и принятия про</w:t>
      </w:r>
      <w:r>
        <w:rPr>
          <w:rFonts w:ascii="Times New Roman" w:hAnsi="Times New Roman"/>
          <w:sz w:val="28"/>
          <w:szCs w:val="28"/>
        </w:rPr>
        <w:t xml:space="preserve">цессуальных </w:t>
      </w:r>
      <w:r w:rsidRPr="0017786E">
        <w:rPr>
          <w:rFonts w:ascii="Times New Roman" w:hAnsi="Times New Roman"/>
          <w:sz w:val="28"/>
          <w:szCs w:val="28"/>
        </w:rPr>
        <w:t>решений</w:t>
      </w:r>
      <w:r>
        <w:rPr>
          <w:rFonts w:ascii="Times New Roman" w:hAnsi="Times New Roman"/>
          <w:sz w:val="28"/>
          <w:szCs w:val="28"/>
        </w:rPr>
        <w:t xml:space="preserve"> органами, осуществляющими уго</w:t>
      </w:r>
      <w:r w:rsidRPr="0017786E">
        <w:rPr>
          <w:rFonts w:ascii="Times New Roman" w:hAnsi="Times New Roman"/>
          <w:sz w:val="28"/>
          <w:szCs w:val="28"/>
        </w:rPr>
        <w:t>ловное су</w:t>
      </w:r>
      <w:r>
        <w:rPr>
          <w:rFonts w:ascii="Times New Roman" w:hAnsi="Times New Roman"/>
          <w:sz w:val="28"/>
          <w:szCs w:val="28"/>
        </w:rPr>
        <w:t xml:space="preserve">допроизводство, а также условия </w:t>
      </w:r>
      <w:r w:rsidRPr="0017786E">
        <w:rPr>
          <w:rFonts w:ascii="Times New Roman" w:hAnsi="Times New Roman"/>
          <w:sz w:val="28"/>
          <w:szCs w:val="28"/>
        </w:rPr>
        <w:t>реализации</w:t>
      </w:r>
      <w:r>
        <w:rPr>
          <w:rFonts w:ascii="Times New Roman" w:hAnsi="Times New Roman"/>
          <w:sz w:val="28"/>
          <w:szCs w:val="28"/>
        </w:rPr>
        <w:t xml:space="preserve"> прав и исполнения обязанностей </w:t>
      </w:r>
      <w:r w:rsidRPr="0017786E">
        <w:rPr>
          <w:rFonts w:ascii="Times New Roman" w:hAnsi="Times New Roman"/>
          <w:sz w:val="28"/>
          <w:szCs w:val="28"/>
        </w:rPr>
        <w:t>иными уч</w:t>
      </w:r>
      <w:r>
        <w:rPr>
          <w:rFonts w:ascii="Times New Roman" w:hAnsi="Times New Roman"/>
          <w:sz w:val="28"/>
          <w:szCs w:val="28"/>
        </w:rPr>
        <w:t>аствующими в уголовном судопроизводстве лицами</w:t>
      </w:r>
      <w:r w:rsidR="004D5018">
        <w:rPr>
          <w:rStyle w:val="a6"/>
          <w:rFonts w:ascii="Times New Roman" w:hAnsi="Times New Roman"/>
          <w:sz w:val="28"/>
          <w:szCs w:val="28"/>
        </w:rPr>
        <w:footnoteReference w:id="15"/>
      </w:r>
      <w:r w:rsidRPr="0017786E">
        <w:rPr>
          <w:rFonts w:ascii="Times New Roman" w:hAnsi="Times New Roman"/>
          <w:sz w:val="28"/>
          <w:szCs w:val="28"/>
        </w:rPr>
        <w:t>.</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Право-</w:t>
      </w:r>
      <w:r>
        <w:rPr>
          <w:rFonts w:ascii="Times New Roman" w:hAnsi="Times New Roman"/>
          <w:sz w:val="28"/>
          <w:szCs w:val="28"/>
        </w:rPr>
        <w:t xml:space="preserve">временные средства большинством </w:t>
      </w:r>
      <w:r w:rsidRPr="0017786E">
        <w:rPr>
          <w:rFonts w:ascii="Times New Roman" w:hAnsi="Times New Roman"/>
          <w:sz w:val="28"/>
          <w:szCs w:val="28"/>
        </w:rPr>
        <w:t>автором вк</w:t>
      </w:r>
      <w:r>
        <w:rPr>
          <w:rFonts w:ascii="Times New Roman" w:hAnsi="Times New Roman"/>
          <w:sz w:val="28"/>
          <w:szCs w:val="28"/>
        </w:rPr>
        <w:t>лючаются в число элементов про</w:t>
      </w:r>
      <w:r w:rsidRPr="0017786E">
        <w:rPr>
          <w:rFonts w:ascii="Times New Roman" w:hAnsi="Times New Roman"/>
          <w:sz w:val="28"/>
          <w:szCs w:val="28"/>
        </w:rPr>
        <w:t>цессуально</w:t>
      </w:r>
      <w:r>
        <w:rPr>
          <w:rFonts w:ascii="Times New Roman" w:hAnsi="Times New Roman"/>
          <w:sz w:val="28"/>
          <w:szCs w:val="28"/>
        </w:rPr>
        <w:t xml:space="preserve">й формы, как в широком, так и в </w:t>
      </w:r>
      <w:r w:rsidRPr="0017786E">
        <w:rPr>
          <w:rFonts w:ascii="Times New Roman" w:hAnsi="Times New Roman"/>
          <w:sz w:val="28"/>
          <w:szCs w:val="28"/>
        </w:rPr>
        <w:t>узком смыслах, т.е. они считают и</w:t>
      </w:r>
      <w:r>
        <w:rPr>
          <w:rFonts w:ascii="Times New Roman" w:hAnsi="Times New Roman"/>
          <w:sz w:val="28"/>
          <w:szCs w:val="28"/>
        </w:rPr>
        <w:t xml:space="preserve">х </w:t>
      </w:r>
      <w:proofErr w:type="gramStart"/>
      <w:r>
        <w:rPr>
          <w:rFonts w:ascii="Times New Roman" w:hAnsi="Times New Roman"/>
          <w:sz w:val="28"/>
          <w:szCs w:val="28"/>
        </w:rPr>
        <w:t>элемен</w:t>
      </w:r>
      <w:r w:rsidRPr="0017786E">
        <w:rPr>
          <w:rFonts w:ascii="Times New Roman" w:hAnsi="Times New Roman"/>
          <w:sz w:val="28"/>
          <w:szCs w:val="28"/>
        </w:rPr>
        <w:t>том</w:t>
      </w:r>
      <w:proofErr w:type="gramEnd"/>
      <w:r w:rsidRPr="0017786E">
        <w:rPr>
          <w:rFonts w:ascii="Times New Roman" w:hAnsi="Times New Roman"/>
          <w:sz w:val="28"/>
          <w:szCs w:val="28"/>
        </w:rPr>
        <w:t xml:space="preserve"> как проц</w:t>
      </w:r>
      <w:r>
        <w:rPr>
          <w:rFonts w:ascii="Times New Roman" w:hAnsi="Times New Roman"/>
          <w:sz w:val="28"/>
          <w:szCs w:val="28"/>
        </w:rPr>
        <w:t>ессуального порядка производст</w:t>
      </w:r>
      <w:r w:rsidRPr="0017786E">
        <w:rPr>
          <w:rFonts w:ascii="Times New Roman" w:hAnsi="Times New Roman"/>
          <w:sz w:val="28"/>
          <w:szCs w:val="28"/>
        </w:rPr>
        <w:t>ва отдельных</w:t>
      </w:r>
      <w:r>
        <w:rPr>
          <w:rFonts w:ascii="Times New Roman" w:hAnsi="Times New Roman"/>
          <w:sz w:val="28"/>
          <w:szCs w:val="28"/>
        </w:rPr>
        <w:t xml:space="preserve"> процессуальных действий, так и </w:t>
      </w:r>
      <w:r w:rsidRPr="0017786E">
        <w:rPr>
          <w:rFonts w:ascii="Times New Roman" w:hAnsi="Times New Roman"/>
          <w:sz w:val="28"/>
          <w:szCs w:val="28"/>
        </w:rPr>
        <w:t>п</w:t>
      </w:r>
      <w:r>
        <w:rPr>
          <w:rFonts w:ascii="Times New Roman" w:hAnsi="Times New Roman"/>
          <w:sz w:val="28"/>
          <w:szCs w:val="28"/>
        </w:rPr>
        <w:t>ринятия процессуальных решений</w:t>
      </w:r>
      <w:r w:rsidRPr="0017786E">
        <w:rPr>
          <w:rFonts w:ascii="Times New Roman" w:hAnsi="Times New Roman"/>
          <w:sz w:val="28"/>
          <w:szCs w:val="28"/>
        </w:rPr>
        <w:t>.</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 xml:space="preserve">Указание в </w:t>
      </w:r>
      <w:r>
        <w:rPr>
          <w:rFonts w:ascii="Times New Roman" w:hAnsi="Times New Roman"/>
          <w:sz w:val="28"/>
          <w:szCs w:val="28"/>
        </w:rPr>
        <w:t xml:space="preserve">нормах уголовно-процессуального </w:t>
      </w:r>
      <w:r w:rsidRPr="0017786E">
        <w:rPr>
          <w:rFonts w:ascii="Times New Roman" w:hAnsi="Times New Roman"/>
          <w:sz w:val="28"/>
          <w:szCs w:val="28"/>
        </w:rPr>
        <w:t>права на</w:t>
      </w:r>
      <w:r>
        <w:rPr>
          <w:rFonts w:ascii="Times New Roman" w:hAnsi="Times New Roman"/>
          <w:sz w:val="28"/>
          <w:szCs w:val="28"/>
        </w:rPr>
        <w:t xml:space="preserve"> время совершения определенного </w:t>
      </w:r>
      <w:r w:rsidRPr="0017786E">
        <w:rPr>
          <w:rFonts w:ascii="Times New Roman" w:hAnsi="Times New Roman"/>
          <w:sz w:val="28"/>
          <w:szCs w:val="28"/>
        </w:rPr>
        <w:t xml:space="preserve">действия или принятия решения </w:t>
      </w:r>
      <w:r>
        <w:rPr>
          <w:rFonts w:ascii="Times New Roman" w:hAnsi="Times New Roman"/>
          <w:sz w:val="28"/>
          <w:szCs w:val="28"/>
        </w:rPr>
        <w:t>является не</w:t>
      </w:r>
      <w:r w:rsidRPr="0017786E">
        <w:rPr>
          <w:rFonts w:ascii="Times New Roman" w:hAnsi="Times New Roman"/>
          <w:sz w:val="28"/>
          <w:szCs w:val="28"/>
        </w:rPr>
        <w:t>отъемлемой</w:t>
      </w:r>
      <w:r>
        <w:rPr>
          <w:rFonts w:ascii="Times New Roman" w:hAnsi="Times New Roman"/>
          <w:sz w:val="28"/>
          <w:szCs w:val="28"/>
        </w:rPr>
        <w:t xml:space="preserve"> частью процессуального порядка </w:t>
      </w:r>
      <w:r w:rsidRPr="0017786E">
        <w:rPr>
          <w:rFonts w:ascii="Times New Roman" w:hAnsi="Times New Roman"/>
          <w:sz w:val="28"/>
          <w:szCs w:val="28"/>
        </w:rPr>
        <w:t xml:space="preserve">производства данного </w:t>
      </w:r>
      <w:r w:rsidRPr="0017786E">
        <w:rPr>
          <w:rFonts w:ascii="Times New Roman" w:hAnsi="Times New Roman"/>
          <w:sz w:val="28"/>
          <w:szCs w:val="28"/>
        </w:rPr>
        <w:lastRenderedPageBreak/>
        <w:t>след</w:t>
      </w:r>
      <w:r>
        <w:rPr>
          <w:rFonts w:ascii="Times New Roman" w:hAnsi="Times New Roman"/>
          <w:sz w:val="28"/>
          <w:szCs w:val="28"/>
        </w:rPr>
        <w:t>ственного дейст</w:t>
      </w:r>
      <w:r w:rsidRPr="0017786E">
        <w:rPr>
          <w:rFonts w:ascii="Times New Roman" w:hAnsi="Times New Roman"/>
          <w:sz w:val="28"/>
          <w:szCs w:val="28"/>
        </w:rPr>
        <w:t>вия. Напри</w:t>
      </w:r>
      <w:r>
        <w:rPr>
          <w:rFonts w:ascii="Times New Roman" w:hAnsi="Times New Roman"/>
          <w:sz w:val="28"/>
          <w:szCs w:val="28"/>
        </w:rPr>
        <w:t xml:space="preserve">мер, производство следственного </w:t>
      </w:r>
      <w:r w:rsidRPr="0017786E">
        <w:rPr>
          <w:rFonts w:ascii="Times New Roman" w:hAnsi="Times New Roman"/>
          <w:sz w:val="28"/>
          <w:szCs w:val="28"/>
        </w:rPr>
        <w:t>действия</w:t>
      </w:r>
      <w:r>
        <w:rPr>
          <w:rFonts w:ascii="Times New Roman" w:hAnsi="Times New Roman"/>
          <w:sz w:val="28"/>
          <w:szCs w:val="28"/>
        </w:rPr>
        <w:t xml:space="preserve"> и получение в ходе его доказа</w:t>
      </w:r>
      <w:r w:rsidRPr="0017786E">
        <w:rPr>
          <w:rFonts w:ascii="Times New Roman" w:hAnsi="Times New Roman"/>
          <w:sz w:val="28"/>
          <w:szCs w:val="28"/>
        </w:rPr>
        <w:t>тельств за п</w:t>
      </w:r>
      <w:r>
        <w:rPr>
          <w:rFonts w:ascii="Times New Roman" w:hAnsi="Times New Roman"/>
          <w:sz w:val="28"/>
          <w:szCs w:val="28"/>
        </w:rPr>
        <w:t>ределами сроков предварительно</w:t>
      </w:r>
      <w:r w:rsidRPr="0017786E">
        <w:rPr>
          <w:rFonts w:ascii="Times New Roman" w:hAnsi="Times New Roman"/>
          <w:sz w:val="28"/>
          <w:szCs w:val="28"/>
        </w:rPr>
        <w:t>го рассле</w:t>
      </w:r>
      <w:r>
        <w:rPr>
          <w:rFonts w:ascii="Times New Roman" w:hAnsi="Times New Roman"/>
          <w:sz w:val="28"/>
          <w:szCs w:val="28"/>
        </w:rPr>
        <w:t xml:space="preserve">дования делают это следственное </w:t>
      </w:r>
      <w:r w:rsidRPr="0017786E">
        <w:rPr>
          <w:rFonts w:ascii="Times New Roman" w:hAnsi="Times New Roman"/>
          <w:sz w:val="28"/>
          <w:szCs w:val="28"/>
        </w:rPr>
        <w:t xml:space="preserve">действие </w:t>
      </w:r>
      <w:r>
        <w:rPr>
          <w:rFonts w:ascii="Times New Roman" w:hAnsi="Times New Roman"/>
          <w:sz w:val="28"/>
          <w:szCs w:val="28"/>
        </w:rPr>
        <w:t>и его результаты юридически ни</w:t>
      </w:r>
      <w:r w:rsidRPr="0017786E">
        <w:rPr>
          <w:rFonts w:ascii="Times New Roman" w:hAnsi="Times New Roman"/>
          <w:sz w:val="28"/>
          <w:szCs w:val="28"/>
        </w:rPr>
        <w:t>чтожными.</w:t>
      </w:r>
      <w:r>
        <w:rPr>
          <w:rFonts w:ascii="Times New Roman" w:hAnsi="Times New Roman"/>
          <w:sz w:val="28"/>
          <w:szCs w:val="28"/>
        </w:rPr>
        <w:t xml:space="preserve"> Составление обвинительного за</w:t>
      </w:r>
      <w:r w:rsidRPr="0017786E">
        <w:rPr>
          <w:rFonts w:ascii="Times New Roman" w:hAnsi="Times New Roman"/>
          <w:sz w:val="28"/>
          <w:szCs w:val="28"/>
        </w:rPr>
        <w:t>ключения за</w:t>
      </w:r>
      <w:r>
        <w:rPr>
          <w:rFonts w:ascii="Times New Roman" w:hAnsi="Times New Roman"/>
          <w:sz w:val="28"/>
          <w:szCs w:val="28"/>
        </w:rPr>
        <w:t xml:space="preserve"> пределами сроков предваритель</w:t>
      </w:r>
      <w:r w:rsidRPr="0017786E">
        <w:rPr>
          <w:rFonts w:ascii="Times New Roman" w:hAnsi="Times New Roman"/>
          <w:sz w:val="28"/>
          <w:szCs w:val="28"/>
        </w:rPr>
        <w:t>ного рассле</w:t>
      </w:r>
      <w:r>
        <w:rPr>
          <w:rFonts w:ascii="Times New Roman" w:hAnsi="Times New Roman"/>
          <w:sz w:val="28"/>
          <w:szCs w:val="28"/>
        </w:rPr>
        <w:t>дования также делает данное об</w:t>
      </w:r>
      <w:r w:rsidRPr="0017786E">
        <w:rPr>
          <w:rFonts w:ascii="Times New Roman" w:hAnsi="Times New Roman"/>
          <w:sz w:val="28"/>
          <w:szCs w:val="28"/>
        </w:rPr>
        <w:t>вините</w:t>
      </w:r>
      <w:r>
        <w:rPr>
          <w:rFonts w:ascii="Times New Roman" w:hAnsi="Times New Roman"/>
          <w:sz w:val="28"/>
          <w:szCs w:val="28"/>
        </w:rPr>
        <w:t>льное заключение юридически ни</w:t>
      </w:r>
      <w:r w:rsidRPr="0017786E">
        <w:rPr>
          <w:rFonts w:ascii="Times New Roman" w:hAnsi="Times New Roman"/>
          <w:sz w:val="28"/>
          <w:szCs w:val="28"/>
        </w:rPr>
        <w:t>чтожным и в</w:t>
      </w:r>
      <w:r>
        <w:rPr>
          <w:rFonts w:ascii="Times New Roman" w:hAnsi="Times New Roman"/>
          <w:sz w:val="28"/>
          <w:szCs w:val="28"/>
        </w:rPr>
        <w:t xml:space="preserve">лечет за собой возвращение дела </w:t>
      </w:r>
      <w:r w:rsidRPr="0017786E">
        <w:rPr>
          <w:rFonts w:ascii="Times New Roman" w:hAnsi="Times New Roman"/>
          <w:sz w:val="28"/>
          <w:szCs w:val="28"/>
        </w:rPr>
        <w:t>на допол</w:t>
      </w:r>
      <w:r>
        <w:rPr>
          <w:rFonts w:ascii="Times New Roman" w:hAnsi="Times New Roman"/>
          <w:sz w:val="28"/>
          <w:szCs w:val="28"/>
        </w:rPr>
        <w:t>нительное расследование прокуро</w:t>
      </w:r>
      <w:r w:rsidRPr="0017786E">
        <w:rPr>
          <w:rFonts w:ascii="Times New Roman" w:hAnsi="Times New Roman"/>
          <w:sz w:val="28"/>
          <w:szCs w:val="28"/>
        </w:rPr>
        <w:t>ром или возвращение дела прокурору судом.</w:t>
      </w:r>
    </w:p>
    <w:p w:rsidR="0017786E" w:rsidRPr="0017786E" w:rsidRDefault="0017786E" w:rsidP="00014E1B">
      <w:pPr>
        <w:spacing w:after="0" w:line="360" w:lineRule="auto"/>
        <w:ind w:left="-426" w:firstLine="709"/>
        <w:jc w:val="both"/>
        <w:rPr>
          <w:rFonts w:ascii="Times New Roman" w:hAnsi="Times New Roman"/>
          <w:sz w:val="28"/>
          <w:szCs w:val="28"/>
        </w:rPr>
      </w:pPr>
      <w:r w:rsidRPr="0017786E">
        <w:rPr>
          <w:rFonts w:ascii="Times New Roman" w:hAnsi="Times New Roman"/>
          <w:sz w:val="28"/>
          <w:szCs w:val="28"/>
        </w:rPr>
        <w:t>М. С. С</w:t>
      </w:r>
      <w:r>
        <w:rPr>
          <w:rFonts w:ascii="Times New Roman" w:hAnsi="Times New Roman"/>
          <w:sz w:val="28"/>
          <w:szCs w:val="28"/>
        </w:rPr>
        <w:t>трогович определял процессуаль</w:t>
      </w:r>
      <w:r w:rsidRPr="0017786E">
        <w:rPr>
          <w:rFonts w:ascii="Times New Roman" w:hAnsi="Times New Roman"/>
          <w:sz w:val="28"/>
          <w:szCs w:val="28"/>
        </w:rPr>
        <w:t xml:space="preserve">ные сроки </w:t>
      </w:r>
      <w:r>
        <w:rPr>
          <w:rFonts w:ascii="Times New Roman" w:hAnsi="Times New Roman"/>
          <w:sz w:val="28"/>
          <w:szCs w:val="28"/>
        </w:rPr>
        <w:t xml:space="preserve">и их соблюдение как необходимое </w:t>
      </w:r>
      <w:r w:rsidRPr="0017786E">
        <w:rPr>
          <w:rFonts w:ascii="Times New Roman" w:hAnsi="Times New Roman"/>
          <w:sz w:val="28"/>
          <w:szCs w:val="28"/>
        </w:rPr>
        <w:t>условие дл</w:t>
      </w:r>
      <w:r>
        <w:rPr>
          <w:rFonts w:ascii="Times New Roman" w:hAnsi="Times New Roman"/>
          <w:sz w:val="28"/>
          <w:szCs w:val="28"/>
        </w:rPr>
        <w:t>я того, чтобы определенное про</w:t>
      </w:r>
      <w:r w:rsidRPr="0017786E">
        <w:rPr>
          <w:rFonts w:ascii="Times New Roman" w:hAnsi="Times New Roman"/>
          <w:sz w:val="28"/>
          <w:szCs w:val="28"/>
        </w:rPr>
        <w:t>цессуальное дейс</w:t>
      </w:r>
      <w:r>
        <w:rPr>
          <w:rFonts w:ascii="Times New Roman" w:hAnsi="Times New Roman"/>
          <w:sz w:val="28"/>
          <w:szCs w:val="28"/>
        </w:rPr>
        <w:t xml:space="preserve">твие </w:t>
      </w:r>
      <w:proofErr w:type="gramStart"/>
      <w:r>
        <w:rPr>
          <w:rFonts w:ascii="Times New Roman" w:hAnsi="Times New Roman"/>
          <w:sz w:val="28"/>
          <w:szCs w:val="28"/>
        </w:rPr>
        <w:t xml:space="preserve">имело юридический </w:t>
      </w:r>
      <w:r w:rsidRPr="0017786E">
        <w:rPr>
          <w:rFonts w:ascii="Times New Roman" w:hAnsi="Times New Roman"/>
          <w:sz w:val="28"/>
          <w:szCs w:val="28"/>
        </w:rPr>
        <w:t>эффект</w:t>
      </w:r>
      <w:proofErr w:type="gramEnd"/>
      <w:r w:rsidR="004D5018">
        <w:rPr>
          <w:rStyle w:val="a6"/>
          <w:rFonts w:ascii="Times New Roman" w:hAnsi="Times New Roman"/>
          <w:sz w:val="28"/>
          <w:szCs w:val="28"/>
        </w:rPr>
        <w:footnoteReference w:id="16"/>
      </w:r>
      <w:r>
        <w:rPr>
          <w:rFonts w:ascii="Times New Roman" w:hAnsi="Times New Roman"/>
          <w:sz w:val="28"/>
          <w:szCs w:val="28"/>
        </w:rPr>
        <w:t>. Другими словами, соблю</w:t>
      </w:r>
      <w:r w:rsidRPr="0017786E">
        <w:rPr>
          <w:rFonts w:ascii="Times New Roman" w:hAnsi="Times New Roman"/>
          <w:sz w:val="28"/>
          <w:szCs w:val="28"/>
        </w:rPr>
        <w:t>дение проце</w:t>
      </w:r>
      <w:r>
        <w:rPr>
          <w:rFonts w:ascii="Times New Roman" w:hAnsi="Times New Roman"/>
          <w:sz w:val="28"/>
          <w:szCs w:val="28"/>
        </w:rPr>
        <w:t xml:space="preserve">ссуальных сроков является одним </w:t>
      </w:r>
      <w:r w:rsidRPr="0017786E">
        <w:rPr>
          <w:rFonts w:ascii="Times New Roman" w:hAnsi="Times New Roman"/>
          <w:sz w:val="28"/>
          <w:szCs w:val="28"/>
        </w:rPr>
        <w:t>из критери</w:t>
      </w:r>
      <w:r>
        <w:rPr>
          <w:rFonts w:ascii="Times New Roman" w:hAnsi="Times New Roman"/>
          <w:sz w:val="28"/>
          <w:szCs w:val="28"/>
        </w:rPr>
        <w:t>ев эффективности уголовного су</w:t>
      </w:r>
      <w:r w:rsidRPr="0017786E">
        <w:rPr>
          <w:rFonts w:ascii="Times New Roman" w:hAnsi="Times New Roman"/>
          <w:sz w:val="28"/>
          <w:szCs w:val="28"/>
        </w:rPr>
        <w:t>допроизводст</w:t>
      </w:r>
      <w:r>
        <w:rPr>
          <w:rFonts w:ascii="Times New Roman" w:hAnsi="Times New Roman"/>
          <w:sz w:val="28"/>
          <w:szCs w:val="28"/>
        </w:rPr>
        <w:t>ва. Именно такой взгляд на при</w:t>
      </w:r>
      <w:r w:rsidRPr="0017786E">
        <w:rPr>
          <w:rFonts w:ascii="Times New Roman" w:hAnsi="Times New Roman"/>
          <w:sz w:val="28"/>
          <w:szCs w:val="28"/>
        </w:rPr>
        <w:t>роду процес</w:t>
      </w:r>
      <w:r>
        <w:rPr>
          <w:rFonts w:ascii="Times New Roman" w:hAnsi="Times New Roman"/>
          <w:sz w:val="28"/>
          <w:szCs w:val="28"/>
        </w:rPr>
        <w:t>суальных сроков имеет практиче</w:t>
      </w:r>
      <w:r w:rsidRPr="0017786E">
        <w:rPr>
          <w:rFonts w:ascii="Times New Roman" w:hAnsi="Times New Roman"/>
          <w:sz w:val="28"/>
          <w:szCs w:val="28"/>
        </w:rPr>
        <w:t>ское значение кр</w:t>
      </w:r>
      <w:r>
        <w:rPr>
          <w:rFonts w:ascii="Times New Roman" w:hAnsi="Times New Roman"/>
          <w:sz w:val="28"/>
          <w:szCs w:val="28"/>
        </w:rPr>
        <w:t>итерия эффективности уго</w:t>
      </w:r>
      <w:r w:rsidRPr="0017786E">
        <w:rPr>
          <w:rFonts w:ascii="Times New Roman" w:hAnsi="Times New Roman"/>
          <w:sz w:val="28"/>
          <w:szCs w:val="28"/>
        </w:rPr>
        <w:t>ловного су</w:t>
      </w:r>
      <w:r>
        <w:rPr>
          <w:rFonts w:ascii="Times New Roman" w:hAnsi="Times New Roman"/>
          <w:sz w:val="28"/>
          <w:szCs w:val="28"/>
        </w:rPr>
        <w:t xml:space="preserve">допроизводства, который требует </w:t>
      </w:r>
      <w:r w:rsidRPr="0017786E">
        <w:rPr>
          <w:rFonts w:ascii="Times New Roman" w:hAnsi="Times New Roman"/>
          <w:sz w:val="28"/>
          <w:szCs w:val="28"/>
        </w:rPr>
        <w:t>исследован</w:t>
      </w:r>
      <w:r>
        <w:rPr>
          <w:rFonts w:ascii="Times New Roman" w:hAnsi="Times New Roman"/>
          <w:sz w:val="28"/>
          <w:szCs w:val="28"/>
        </w:rPr>
        <w:t xml:space="preserve">ия и разработки в свете решений </w:t>
      </w:r>
      <w:r w:rsidRPr="0017786E">
        <w:rPr>
          <w:rFonts w:ascii="Times New Roman" w:hAnsi="Times New Roman"/>
          <w:sz w:val="28"/>
          <w:szCs w:val="28"/>
        </w:rPr>
        <w:t>Европейского Суда по правам человека.</w:t>
      </w:r>
    </w:p>
    <w:p w:rsidR="00231C89" w:rsidRDefault="00231C89"/>
    <w:p w:rsidR="00231C89" w:rsidRDefault="00231C89"/>
    <w:p w:rsidR="00231C89" w:rsidRPr="00125DEA" w:rsidRDefault="00231C89" w:rsidP="00125DEA">
      <w:pPr>
        <w:ind w:firstLine="709"/>
        <w:jc w:val="both"/>
        <w:rPr>
          <w:rFonts w:ascii="Times New Roman" w:hAnsi="Times New Roman"/>
          <w:sz w:val="28"/>
        </w:rPr>
      </w:pPr>
    </w:p>
    <w:p w:rsidR="001A3975" w:rsidRDefault="001A3975" w:rsidP="004B7342">
      <w:pPr>
        <w:ind w:firstLine="709"/>
        <w:jc w:val="center"/>
        <w:rPr>
          <w:rFonts w:ascii="Times New Roman" w:hAnsi="Times New Roman"/>
          <w:b/>
          <w:sz w:val="28"/>
        </w:rPr>
      </w:pPr>
    </w:p>
    <w:p w:rsidR="001A3975" w:rsidRDefault="001A3975" w:rsidP="004B7342">
      <w:pPr>
        <w:ind w:firstLine="709"/>
        <w:jc w:val="center"/>
        <w:rPr>
          <w:rFonts w:ascii="Times New Roman" w:hAnsi="Times New Roman"/>
          <w:b/>
          <w:sz w:val="28"/>
        </w:rPr>
      </w:pPr>
    </w:p>
    <w:p w:rsidR="001A3975" w:rsidRDefault="001A3975" w:rsidP="004B7342">
      <w:pPr>
        <w:ind w:firstLine="709"/>
        <w:jc w:val="center"/>
        <w:rPr>
          <w:rFonts w:ascii="Times New Roman" w:hAnsi="Times New Roman"/>
          <w:b/>
          <w:sz w:val="28"/>
        </w:rPr>
      </w:pPr>
    </w:p>
    <w:p w:rsidR="001A3975" w:rsidRDefault="001A3975" w:rsidP="004B7342">
      <w:pPr>
        <w:ind w:firstLine="709"/>
        <w:jc w:val="center"/>
        <w:rPr>
          <w:rFonts w:ascii="Times New Roman" w:hAnsi="Times New Roman"/>
          <w:b/>
          <w:sz w:val="28"/>
        </w:rPr>
      </w:pPr>
    </w:p>
    <w:p w:rsidR="001A3975" w:rsidRDefault="001A3975" w:rsidP="004B7342">
      <w:pPr>
        <w:ind w:firstLine="709"/>
        <w:jc w:val="center"/>
        <w:rPr>
          <w:rFonts w:ascii="Times New Roman" w:hAnsi="Times New Roman"/>
          <w:b/>
          <w:sz w:val="28"/>
        </w:rPr>
      </w:pPr>
    </w:p>
    <w:p w:rsidR="001A3975" w:rsidRDefault="001A3975" w:rsidP="004B7342">
      <w:pPr>
        <w:ind w:firstLine="709"/>
        <w:jc w:val="center"/>
        <w:rPr>
          <w:rFonts w:ascii="Times New Roman" w:hAnsi="Times New Roman"/>
          <w:b/>
          <w:sz w:val="28"/>
        </w:rPr>
      </w:pPr>
    </w:p>
    <w:p w:rsidR="001A3975" w:rsidRDefault="001A3975" w:rsidP="004B7342">
      <w:pPr>
        <w:ind w:firstLine="709"/>
        <w:jc w:val="center"/>
        <w:rPr>
          <w:rFonts w:ascii="Times New Roman" w:hAnsi="Times New Roman"/>
          <w:b/>
          <w:sz w:val="28"/>
        </w:rPr>
      </w:pPr>
    </w:p>
    <w:p w:rsidR="001A3975" w:rsidRPr="001A3975" w:rsidRDefault="001A3975" w:rsidP="001A3975">
      <w:pPr>
        <w:ind w:firstLine="709"/>
        <w:jc w:val="both"/>
        <w:rPr>
          <w:rFonts w:ascii="Times New Roman" w:hAnsi="Times New Roman"/>
          <w:b/>
          <w:sz w:val="28"/>
        </w:rPr>
      </w:pPr>
    </w:p>
    <w:p w:rsidR="001A3975" w:rsidRPr="001A3975" w:rsidRDefault="001A3975" w:rsidP="001A3975">
      <w:pPr>
        <w:ind w:firstLine="709"/>
        <w:jc w:val="both"/>
        <w:rPr>
          <w:rFonts w:ascii="Times New Roman" w:eastAsiaTheme="minorHAnsi" w:hAnsi="Times New Roman"/>
          <w:b/>
          <w:sz w:val="28"/>
          <w:szCs w:val="28"/>
        </w:rPr>
      </w:pPr>
      <w:r w:rsidRPr="001A3975">
        <w:rPr>
          <w:rFonts w:ascii="Times New Roman" w:eastAsiaTheme="minorHAnsi" w:hAnsi="Times New Roman"/>
          <w:b/>
          <w:sz w:val="28"/>
          <w:szCs w:val="28"/>
        </w:rPr>
        <w:lastRenderedPageBreak/>
        <w:t xml:space="preserve">2. Исследование нормативно-правового статуса процессуальных сроков в уголовном судопроизводстве </w:t>
      </w:r>
    </w:p>
    <w:p w:rsidR="001A3975" w:rsidRPr="001A3975" w:rsidRDefault="001A3975" w:rsidP="001A3975">
      <w:pPr>
        <w:spacing w:after="0"/>
        <w:ind w:firstLine="709"/>
        <w:jc w:val="both"/>
        <w:rPr>
          <w:rFonts w:ascii="Times New Roman" w:eastAsiaTheme="minorHAnsi" w:hAnsi="Times New Roman"/>
          <w:b/>
          <w:sz w:val="28"/>
          <w:szCs w:val="28"/>
        </w:rPr>
      </w:pPr>
      <w:r w:rsidRPr="001A3975">
        <w:rPr>
          <w:rFonts w:ascii="Times New Roman" w:eastAsiaTheme="minorHAnsi" w:hAnsi="Times New Roman"/>
          <w:b/>
          <w:sz w:val="28"/>
          <w:szCs w:val="28"/>
        </w:rPr>
        <w:t>2.1. Регламентация процессуальных сроков в соответствии с действующим законодательством</w:t>
      </w:r>
    </w:p>
    <w:p w:rsidR="001A3975" w:rsidRDefault="001A3975" w:rsidP="004B7342">
      <w:pPr>
        <w:ind w:firstLine="709"/>
        <w:jc w:val="center"/>
        <w:rPr>
          <w:rFonts w:ascii="Times New Roman" w:hAnsi="Times New Roman"/>
          <w:b/>
          <w:sz w:val="28"/>
        </w:rPr>
      </w:pPr>
    </w:p>
    <w:p w:rsidR="00301447" w:rsidRPr="00301447" w:rsidRDefault="00301447" w:rsidP="00301447">
      <w:pPr>
        <w:spacing w:after="0" w:line="360" w:lineRule="auto"/>
        <w:ind w:firstLine="709"/>
        <w:jc w:val="both"/>
        <w:rPr>
          <w:rFonts w:ascii="Times New Roman" w:hAnsi="Times New Roman"/>
          <w:sz w:val="28"/>
        </w:rPr>
      </w:pPr>
      <w:r w:rsidRPr="00301447">
        <w:rPr>
          <w:rFonts w:ascii="Times New Roman" w:hAnsi="Times New Roman"/>
          <w:sz w:val="28"/>
        </w:rPr>
        <w:t>Для реализации законности в уголовном судопроизводстве большое значение имеет соблюдение установленных законом сроков производства конкретных процессуальных действий. Как отмечал Пленум Верховного Суда РФ, несоблюдение сроков рассмотрения уголовных дел существенно нарушает конституционное право граждан на судебную защиту, гарантир</w:t>
      </w:r>
      <w:r>
        <w:rPr>
          <w:rFonts w:ascii="Times New Roman" w:hAnsi="Times New Roman"/>
          <w:sz w:val="28"/>
        </w:rPr>
        <w:t>ованное ст. 46 Конституции РФ</w:t>
      </w:r>
      <w:r>
        <w:rPr>
          <w:rStyle w:val="a6"/>
          <w:rFonts w:ascii="Times New Roman" w:hAnsi="Times New Roman"/>
          <w:sz w:val="28"/>
        </w:rPr>
        <w:footnoteReference w:id="17"/>
      </w:r>
      <w:r w:rsidRPr="00301447">
        <w:rPr>
          <w:rFonts w:ascii="Times New Roman" w:hAnsi="Times New Roman"/>
          <w:sz w:val="28"/>
        </w:rPr>
        <w:t xml:space="preserve">. </w:t>
      </w:r>
    </w:p>
    <w:p w:rsidR="00301447" w:rsidRPr="00301447" w:rsidRDefault="00301447" w:rsidP="00301447">
      <w:pPr>
        <w:spacing w:after="0" w:line="360" w:lineRule="auto"/>
        <w:ind w:firstLine="709"/>
        <w:jc w:val="both"/>
        <w:rPr>
          <w:rFonts w:ascii="Times New Roman" w:hAnsi="Times New Roman"/>
          <w:sz w:val="28"/>
        </w:rPr>
      </w:pPr>
      <w:proofErr w:type="gramStart"/>
      <w:r>
        <w:rPr>
          <w:rFonts w:ascii="Times New Roman" w:hAnsi="Times New Roman"/>
          <w:sz w:val="28"/>
        </w:rPr>
        <w:t>Д</w:t>
      </w:r>
      <w:r w:rsidRPr="00301447">
        <w:rPr>
          <w:rFonts w:ascii="Times New Roman" w:hAnsi="Times New Roman"/>
          <w:sz w:val="28"/>
        </w:rPr>
        <w:t>ействующий Федеральн</w:t>
      </w:r>
      <w:r>
        <w:rPr>
          <w:rFonts w:ascii="Times New Roman" w:hAnsi="Times New Roman"/>
          <w:sz w:val="28"/>
        </w:rPr>
        <w:t>ый</w:t>
      </w:r>
      <w:r w:rsidRPr="00301447">
        <w:rPr>
          <w:rFonts w:ascii="Times New Roman" w:hAnsi="Times New Roman"/>
          <w:sz w:val="28"/>
        </w:rPr>
        <w:t xml:space="preserve"> закон от 30 апреля 2010 г. N 69-ФЗ «О внесении изменений в отдельные законодательные акты Российской Федерации в связи с принятием Федерального закона «О компенсации за нарушение права на судопроизводство в разумный срок или права на исполнение судебного акта в разумный срок»</w:t>
      </w:r>
      <w:r>
        <w:rPr>
          <w:rFonts w:ascii="Times New Roman" w:hAnsi="Times New Roman"/>
          <w:sz w:val="28"/>
        </w:rPr>
        <w:t xml:space="preserve"> </w:t>
      </w:r>
      <w:r w:rsidRPr="00301447">
        <w:rPr>
          <w:rFonts w:ascii="Times New Roman" w:hAnsi="Times New Roman"/>
          <w:sz w:val="28"/>
        </w:rPr>
        <w:t xml:space="preserve"> регламентирует соблюдение процессуальных сроков как условие законности производства процессуальных действий, отдельные элементы правового регулирования института процессуальных</w:t>
      </w:r>
      <w:proofErr w:type="gramEnd"/>
      <w:r w:rsidRPr="00301447">
        <w:rPr>
          <w:rFonts w:ascii="Times New Roman" w:hAnsi="Times New Roman"/>
          <w:sz w:val="28"/>
        </w:rPr>
        <w:t xml:space="preserve"> сроков законодатель указывает практически во всех в разделах, главах и статьях</w:t>
      </w:r>
      <w:r>
        <w:rPr>
          <w:rFonts w:ascii="Times New Roman" w:hAnsi="Times New Roman"/>
          <w:sz w:val="28"/>
        </w:rPr>
        <w:t xml:space="preserve"> УПК, в частности в разделе IV «</w:t>
      </w:r>
      <w:r w:rsidRPr="00301447">
        <w:rPr>
          <w:rFonts w:ascii="Times New Roman" w:hAnsi="Times New Roman"/>
          <w:sz w:val="28"/>
        </w:rPr>
        <w:t>Меры процессуального принуждения</w:t>
      </w:r>
      <w:r>
        <w:rPr>
          <w:rFonts w:ascii="Times New Roman" w:hAnsi="Times New Roman"/>
          <w:sz w:val="28"/>
        </w:rPr>
        <w:t>»</w:t>
      </w:r>
      <w:r w:rsidRPr="00301447">
        <w:rPr>
          <w:rFonts w:ascii="Times New Roman" w:hAnsi="Times New Roman"/>
          <w:sz w:val="28"/>
        </w:rPr>
        <w:t xml:space="preserve"> - гл. 12 </w:t>
      </w:r>
      <w:r>
        <w:rPr>
          <w:rFonts w:ascii="Times New Roman" w:hAnsi="Times New Roman"/>
          <w:sz w:val="28"/>
        </w:rPr>
        <w:t>«Задержание подозреваемого» (ст. 94), гл. 13 «Меры пресечения»</w:t>
      </w:r>
      <w:r w:rsidRPr="00301447">
        <w:rPr>
          <w:rFonts w:ascii="Times New Roman" w:hAnsi="Times New Roman"/>
          <w:sz w:val="28"/>
        </w:rPr>
        <w:t xml:space="preserve"> (ст</w:t>
      </w:r>
      <w:r>
        <w:rPr>
          <w:rFonts w:ascii="Times New Roman" w:hAnsi="Times New Roman"/>
          <w:sz w:val="28"/>
        </w:rPr>
        <w:t>. ст. 107, 108, 109); в гл. 15 «Ходатайства»</w:t>
      </w:r>
      <w:r w:rsidRPr="00301447">
        <w:rPr>
          <w:rFonts w:ascii="Times New Roman" w:hAnsi="Times New Roman"/>
          <w:sz w:val="28"/>
        </w:rPr>
        <w:t xml:space="preserve"> (ст. 1</w:t>
      </w:r>
      <w:r>
        <w:rPr>
          <w:rFonts w:ascii="Times New Roman" w:hAnsi="Times New Roman"/>
          <w:sz w:val="28"/>
        </w:rPr>
        <w:t>21), гл. 16 «</w:t>
      </w:r>
      <w:r w:rsidRPr="00301447">
        <w:rPr>
          <w:rFonts w:ascii="Times New Roman" w:hAnsi="Times New Roman"/>
          <w:sz w:val="28"/>
        </w:rPr>
        <w:t>Обжалование действий и решений суда и должностных лиц, осуществляющих уголовное судопроизводство</w:t>
      </w:r>
      <w:r>
        <w:rPr>
          <w:rFonts w:ascii="Times New Roman" w:hAnsi="Times New Roman"/>
          <w:sz w:val="28"/>
        </w:rPr>
        <w:t>»</w:t>
      </w:r>
      <w:r w:rsidRPr="00301447">
        <w:rPr>
          <w:rFonts w:ascii="Times New Roman" w:hAnsi="Times New Roman"/>
          <w:sz w:val="28"/>
        </w:rPr>
        <w:t xml:space="preserve"> (ч. 2 ст. 123 о нарушении разумных сроков уголовного судопроизводства в ходе досудебного судопроизводства, ч. 2.1 ст. 124); гл. 17 </w:t>
      </w:r>
      <w:r>
        <w:rPr>
          <w:rFonts w:ascii="Times New Roman" w:hAnsi="Times New Roman"/>
          <w:sz w:val="28"/>
        </w:rPr>
        <w:t>«</w:t>
      </w:r>
      <w:r w:rsidRPr="00301447">
        <w:rPr>
          <w:rFonts w:ascii="Times New Roman" w:hAnsi="Times New Roman"/>
          <w:sz w:val="28"/>
        </w:rPr>
        <w:t>Процессуальны</w:t>
      </w:r>
      <w:r>
        <w:rPr>
          <w:rFonts w:ascii="Times New Roman" w:hAnsi="Times New Roman"/>
          <w:sz w:val="28"/>
        </w:rPr>
        <w:t>е сроки»</w:t>
      </w:r>
      <w:r w:rsidRPr="00301447">
        <w:rPr>
          <w:rFonts w:ascii="Times New Roman" w:hAnsi="Times New Roman"/>
          <w:sz w:val="28"/>
        </w:rPr>
        <w:t xml:space="preserve"> (ст. ст. 128, 129, 130); </w:t>
      </w:r>
      <w:proofErr w:type="gramStart"/>
      <w:r w:rsidRPr="00301447">
        <w:rPr>
          <w:rFonts w:ascii="Times New Roman" w:hAnsi="Times New Roman"/>
          <w:sz w:val="28"/>
        </w:rPr>
        <w:t xml:space="preserve">разд. VIII </w:t>
      </w:r>
      <w:r>
        <w:rPr>
          <w:rFonts w:ascii="Times New Roman" w:hAnsi="Times New Roman"/>
          <w:sz w:val="28"/>
        </w:rPr>
        <w:t xml:space="preserve">«Предварительное расследование» </w:t>
      </w:r>
      <w:r w:rsidRPr="00301447">
        <w:rPr>
          <w:rFonts w:ascii="Times New Roman" w:hAnsi="Times New Roman"/>
          <w:sz w:val="28"/>
        </w:rPr>
        <w:t>- гл. 21 "Общие условия</w:t>
      </w:r>
      <w:r>
        <w:rPr>
          <w:rFonts w:ascii="Times New Roman" w:hAnsi="Times New Roman"/>
          <w:sz w:val="28"/>
        </w:rPr>
        <w:t xml:space="preserve"> предварительного расследования»</w:t>
      </w:r>
      <w:r w:rsidRPr="00301447">
        <w:rPr>
          <w:rFonts w:ascii="Times New Roman" w:hAnsi="Times New Roman"/>
          <w:sz w:val="28"/>
        </w:rPr>
        <w:t xml:space="preserve"> (ст. ст. 152,</w:t>
      </w:r>
      <w:r>
        <w:rPr>
          <w:rFonts w:ascii="Times New Roman" w:hAnsi="Times New Roman"/>
          <w:sz w:val="28"/>
        </w:rPr>
        <w:t xml:space="preserve"> 154, </w:t>
      </w:r>
      <w:r>
        <w:rPr>
          <w:rFonts w:ascii="Times New Roman" w:hAnsi="Times New Roman"/>
          <w:sz w:val="28"/>
        </w:rPr>
        <w:lastRenderedPageBreak/>
        <w:t>156, 157, 158.1), гл. 22 «</w:t>
      </w:r>
      <w:r w:rsidRPr="00301447">
        <w:rPr>
          <w:rFonts w:ascii="Times New Roman" w:hAnsi="Times New Roman"/>
          <w:sz w:val="28"/>
        </w:rPr>
        <w:t>Предварительное следствие</w:t>
      </w:r>
      <w:r>
        <w:rPr>
          <w:rFonts w:ascii="Times New Roman" w:hAnsi="Times New Roman"/>
          <w:sz w:val="28"/>
        </w:rPr>
        <w:t>»</w:t>
      </w:r>
      <w:r w:rsidRPr="00301447">
        <w:rPr>
          <w:rFonts w:ascii="Times New Roman" w:hAnsi="Times New Roman"/>
          <w:sz w:val="28"/>
        </w:rPr>
        <w:t xml:space="preserve"> (ст. ст. 162, 165), гл. </w:t>
      </w:r>
      <w:r>
        <w:rPr>
          <w:rFonts w:ascii="Times New Roman" w:hAnsi="Times New Roman"/>
          <w:sz w:val="28"/>
        </w:rPr>
        <w:t>30 «</w:t>
      </w:r>
      <w:r w:rsidRPr="00301447">
        <w:rPr>
          <w:rFonts w:ascii="Times New Roman" w:hAnsi="Times New Roman"/>
          <w:sz w:val="28"/>
        </w:rPr>
        <w:t>Направление уголовного дела с обвинительным заключением прокурору</w:t>
      </w:r>
      <w:r>
        <w:rPr>
          <w:rFonts w:ascii="Times New Roman" w:hAnsi="Times New Roman"/>
          <w:sz w:val="28"/>
        </w:rPr>
        <w:t>»</w:t>
      </w:r>
      <w:r w:rsidRPr="00301447">
        <w:rPr>
          <w:rFonts w:ascii="Times New Roman" w:hAnsi="Times New Roman"/>
          <w:sz w:val="28"/>
        </w:rPr>
        <w:t xml:space="preserve"> (ст. 215), гл. 31 </w:t>
      </w:r>
      <w:r>
        <w:rPr>
          <w:rFonts w:ascii="Times New Roman" w:hAnsi="Times New Roman"/>
          <w:sz w:val="28"/>
        </w:rPr>
        <w:t>«</w:t>
      </w:r>
      <w:r w:rsidRPr="00301447">
        <w:rPr>
          <w:rFonts w:ascii="Times New Roman" w:hAnsi="Times New Roman"/>
          <w:sz w:val="28"/>
        </w:rPr>
        <w:t>Действия и решения прокурора по уголовному делу, поступившему с обвинительным заключением</w:t>
      </w:r>
      <w:r>
        <w:rPr>
          <w:rFonts w:ascii="Times New Roman" w:hAnsi="Times New Roman"/>
          <w:sz w:val="28"/>
        </w:rPr>
        <w:t>»</w:t>
      </w:r>
      <w:r w:rsidRPr="00301447">
        <w:rPr>
          <w:rFonts w:ascii="Times New Roman" w:hAnsi="Times New Roman"/>
          <w:sz w:val="28"/>
        </w:rPr>
        <w:t xml:space="preserve"> (ч. 2.1 ст. 221);</w:t>
      </w:r>
      <w:proofErr w:type="gramEnd"/>
      <w:r w:rsidRPr="00301447">
        <w:rPr>
          <w:rFonts w:ascii="Times New Roman" w:hAnsi="Times New Roman"/>
          <w:sz w:val="28"/>
        </w:rPr>
        <w:t xml:space="preserve"> </w:t>
      </w:r>
      <w:proofErr w:type="gramStart"/>
      <w:r w:rsidRPr="00301447">
        <w:rPr>
          <w:rFonts w:ascii="Times New Roman" w:hAnsi="Times New Roman"/>
          <w:sz w:val="28"/>
        </w:rPr>
        <w:t xml:space="preserve">гл. 32 </w:t>
      </w:r>
      <w:r>
        <w:rPr>
          <w:rFonts w:ascii="Times New Roman" w:hAnsi="Times New Roman"/>
          <w:sz w:val="28"/>
        </w:rPr>
        <w:t>«</w:t>
      </w:r>
      <w:r w:rsidRPr="00301447">
        <w:rPr>
          <w:rFonts w:ascii="Times New Roman" w:hAnsi="Times New Roman"/>
          <w:sz w:val="28"/>
        </w:rPr>
        <w:t>Дознание</w:t>
      </w:r>
      <w:r>
        <w:rPr>
          <w:rFonts w:ascii="Times New Roman" w:hAnsi="Times New Roman"/>
          <w:sz w:val="28"/>
        </w:rPr>
        <w:t>»</w:t>
      </w:r>
      <w:r w:rsidRPr="00301447">
        <w:rPr>
          <w:rFonts w:ascii="Times New Roman" w:hAnsi="Times New Roman"/>
          <w:sz w:val="28"/>
        </w:rPr>
        <w:t xml:space="preserve"> (ст. 223), гл. 32.1 </w:t>
      </w:r>
      <w:r>
        <w:rPr>
          <w:rFonts w:ascii="Times New Roman" w:hAnsi="Times New Roman"/>
          <w:sz w:val="28"/>
        </w:rPr>
        <w:t>«</w:t>
      </w:r>
      <w:r w:rsidRPr="00301447">
        <w:rPr>
          <w:rFonts w:ascii="Times New Roman" w:hAnsi="Times New Roman"/>
          <w:sz w:val="28"/>
        </w:rPr>
        <w:t>Дознание в сокращенной форме</w:t>
      </w:r>
      <w:r>
        <w:rPr>
          <w:rFonts w:ascii="Times New Roman" w:hAnsi="Times New Roman"/>
          <w:sz w:val="28"/>
        </w:rPr>
        <w:t>»</w:t>
      </w:r>
      <w:r w:rsidRPr="00301447">
        <w:rPr>
          <w:rFonts w:ascii="Times New Roman" w:hAnsi="Times New Roman"/>
          <w:sz w:val="28"/>
        </w:rPr>
        <w:t xml:space="preserve"> (ст. ст. 226.6, 226.7); в разд. IX </w:t>
      </w:r>
      <w:r>
        <w:rPr>
          <w:rFonts w:ascii="Times New Roman" w:hAnsi="Times New Roman"/>
          <w:sz w:val="28"/>
        </w:rPr>
        <w:t>«</w:t>
      </w:r>
      <w:r w:rsidRPr="00301447">
        <w:rPr>
          <w:rFonts w:ascii="Times New Roman" w:hAnsi="Times New Roman"/>
          <w:sz w:val="28"/>
        </w:rPr>
        <w:t>Производство в суде первой инстанции</w:t>
      </w:r>
      <w:r>
        <w:rPr>
          <w:rFonts w:ascii="Times New Roman" w:hAnsi="Times New Roman"/>
          <w:sz w:val="28"/>
        </w:rPr>
        <w:t>» - гл. 33 «</w:t>
      </w:r>
      <w:r w:rsidRPr="00301447">
        <w:rPr>
          <w:rFonts w:ascii="Times New Roman" w:hAnsi="Times New Roman"/>
          <w:sz w:val="28"/>
        </w:rPr>
        <w:t>Произ</w:t>
      </w:r>
      <w:r>
        <w:rPr>
          <w:rFonts w:ascii="Times New Roman" w:hAnsi="Times New Roman"/>
          <w:sz w:val="28"/>
        </w:rPr>
        <w:t>водство в суде первой инстанции»</w:t>
      </w:r>
      <w:r w:rsidRPr="00301447">
        <w:rPr>
          <w:rFonts w:ascii="Times New Roman" w:hAnsi="Times New Roman"/>
          <w:sz w:val="28"/>
        </w:rPr>
        <w:t xml:space="preserve"> (ст. ст. 227, 228, 233, 237); в гл. 35 </w:t>
      </w:r>
      <w:r>
        <w:rPr>
          <w:rFonts w:ascii="Times New Roman" w:hAnsi="Times New Roman"/>
          <w:sz w:val="28"/>
        </w:rPr>
        <w:t>«</w:t>
      </w:r>
      <w:r w:rsidRPr="00301447">
        <w:rPr>
          <w:rFonts w:ascii="Times New Roman" w:hAnsi="Times New Roman"/>
          <w:sz w:val="28"/>
        </w:rPr>
        <w:t>Общие ус</w:t>
      </w:r>
      <w:r>
        <w:rPr>
          <w:rFonts w:ascii="Times New Roman" w:hAnsi="Times New Roman"/>
          <w:sz w:val="28"/>
        </w:rPr>
        <w:t>ловия судебного разбирательства»</w:t>
      </w:r>
      <w:r w:rsidRPr="00301447">
        <w:rPr>
          <w:rFonts w:ascii="Times New Roman" w:hAnsi="Times New Roman"/>
          <w:sz w:val="28"/>
        </w:rPr>
        <w:t xml:space="preserve"> (ст. ст. 255, 259, 260);</w:t>
      </w:r>
      <w:proofErr w:type="gramEnd"/>
      <w:r w:rsidRPr="00301447">
        <w:rPr>
          <w:rFonts w:ascii="Times New Roman" w:hAnsi="Times New Roman"/>
          <w:sz w:val="28"/>
        </w:rPr>
        <w:t xml:space="preserve"> в разд. X </w:t>
      </w:r>
      <w:r>
        <w:rPr>
          <w:rFonts w:ascii="Times New Roman" w:hAnsi="Times New Roman"/>
          <w:sz w:val="28"/>
        </w:rPr>
        <w:t>«</w:t>
      </w:r>
      <w:r w:rsidRPr="00301447">
        <w:rPr>
          <w:rFonts w:ascii="Times New Roman" w:hAnsi="Times New Roman"/>
          <w:sz w:val="28"/>
        </w:rPr>
        <w:t>Особый порядок судебного разбирательства</w:t>
      </w:r>
      <w:r>
        <w:rPr>
          <w:rFonts w:ascii="Times New Roman" w:hAnsi="Times New Roman"/>
          <w:sz w:val="28"/>
        </w:rPr>
        <w:t>» - гл. 40.1 «</w:t>
      </w:r>
      <w:r w:rsidRPr="00301447">
        <w:rPr>
          <w:rFonts w:ascii="Times New Roman" w:hAnsi="Times New Roman"/>
          <w:sz w:val="28"/>
        </w:rPr>
        <w:t>Особый порядок принятия судебного решения при заключении досудебн</w:t>
      </w:r>
      <w:r>
        <w:rPr>
          <w:rFonts w:ascii="Times New Roman" w:hAnsi="Times New Roman"/>
          <w:sz w:val="28"/>
        </w:rPr>
        <w:t>ого соглашения о сотрудничестве»</w:t>
      </w:r>
      <w:r w:rsidRPr="00301447">
        <w:rPr>
          <w:rFonts w:ascii="Times New Roman" w:hAnsi="Times New Roman"/>
          <w:sz w:val="28"/>
        </w:rPr>
        <w:t xml:space="preserve"> (ст. 317.2); гл. 41 </w:t>
      </w:r>
      <w:r>
        <w:rPr>
          <w:rFonts w:ascii="Times New Roman" w:hAnsi="Times New Roman"/>
          <w:sz w:val="28"/>
        </w:rPr>
        <w:t>«</w:t>
      </w:r>
      <w:r w:rsidRPr="00301447">
        <w:rPr>
          <w:rFonts w:ascii="Times New Roman" w:hAnsi="Times New Roman"/>
          <w:sz w:val="28"/>
        </w:rPr>
        <w:t xml:space="preserve">Производство по уголовным </w:t>
      </w:r>
      <w:r>
        <w:rPr>
          <w:rFonts w:ascii="Times New Roman" w:hAnsi="Times New Roman"/>
          <w:sz w:val="28"/>
        </w:rPr>
        <w:t>делам, подсудным мировому судье»</w:t>
      </w:r>
      <w:r w:rsidRPr="00301447">
        <w:rPr>
          <w:rFonts w:ascii="Times New Roman" w:hAnsi="Times New Roman"/>
          <w:sz w:val="28"/>
        </w:rPr>
        <w:t xml:space="preserve"> (ст. ст. 319, 321, 323).</w:t>
      </w:r>
    </w:p>
    <w:p w:rsidR="00301447" w:rsidRPr="00301447" w:rsidRDefault="00301447" w:rsidP="00301447">
      <w:pPr>
        <w:spacing w:after="0" w:line="360" w:lineRule="auto"/>
        <w:ind w:firstLine="709"/>
        <w:jc w:val="both"/>
        <w:rPr>
          <w:rFonts w:ascii="Times New Roman" w:hAnsi="Times New Roman"/>
          <w:sz w:val="28"/>
        </w:rPr>
      </w:pPr>
      <w:r w:rsidRPr="00301447">
        <w:rPr>
          <w:rFonts w:ascii="Times New Roman" w:hAnsi="Times New Roman"/>
          <w:sz w:val="28"/>
        </w:rPr>
        <w:t>По своей правовой сущности процессуальные сроки в уголовном судопроизводстве обладают определенными критериями.</w:t>
      </w:r>
    </w:p>
    <w:p w:rsidR="00301447" w:rsidRPr="00301447" w:rsidRDefault="00301447" w:rsidP="00301447">
      <w:pPr>
        <w:spacing w:after="0" w:line="360" w:lineRule="auto"/>
        <w:ind w:firstLine="709"/>
        <w:jc w:val="both"/>
        <w:rPr>
          <w:rFonts w:ascii="Times New Roman" w:hAnsi="Times New Roman"/>
          <w:sz w:val="28"/>
        </w:rPr>
      </w:pPr>
      <w:r w:rsidRPr="00301447">
        <w:rPr>
          <w:rFonts w:ascii="Times New Roman" w:hAnsi="Times New Roman"/>
          <w:sz w:val="28"/>
        </w:rPr>
        <w:t>Содержание процессуального срока определяется известным протяжением во времени. В данном случае время рассматривается как необратимая, непрерывная, объективно существующая, независимая от волеизъявления участника уголовного судопроизводства категория.</w:t>
      </w:r>
    </w:p>
    <w:p w:rsidR="00301447" w:rsidRPr="00301447" w:rsidRDefault="00301447" w:rsidP="00301447">
      <w:pPr>
        <w:spacing w:after="0" w:line="360" w:lineRule="auto"/>
        <w:ind w:firstLine="709"/>
        <w:jc w:val="both"/>
        <w:rPr>
          <w:rFonts w:ascii="Times New Roman" w:hAnsi="Times New Roman"/>
          <w:sz w:val="28"/>
        </w:rPr>
      </w:pPr>
      <w:r w:rsidRPr="00301447">
        <w:rPr>
          <w:rFonts w:ascii="Times New Roman" w:hAnsi="Times New Roman"/>
          <w:sz w:val="28"/>
        </w:rPr>
        <w:t>Вместе с тем срок, который установлен законодателем, может быть прерван, прекращен, восстановлен, продлен или возобновлен.</w:t>
      </w:r>
    </w:p>
    <w:p w:rsidR="00301447" w:rsidRPr="00301447" w:rsidRDefault="00301447" w:rsidP="00301447">
      <w:pPr>
        <w:spacing w:after="0" w:line="360" w:lineRule="auto"/>
        <w:ind w:firstLine="709"/>
        <w:jc w:val="both"/>
        <w:rPr>
          <w:rFonts w:ascii="Times New Roman" w:hAnsi="Times New Roman"/>
          <w:sz w:val="28"/>
        </w:rPr>
      </w:pPr>
      <w:r w:rsidRPr="00301447">
        <w:rPr>
          <w:rFonts w:ascii="Times New Roman" w:hAnsi="Times New Roman"/>
          <w:sz w:val="28"/>
        </w:rPr>
        <w:t xml:space="preserve">Установленные законодателем уголовно-процессуальные сроки, определенные промежутками времени, в течение которых должны производиться или производятся процессуальные (следственные), судебные действия, имеют начало и окончание исчисления. Правильность этого исчисления имеет большое значение для определения порядка реализации полномочий и обязанностей должностных лиц правоохранительных органов, для соблюдения и охраны прав граждан, вовлеченных в сферу уголовного процесса. Так, при исчислении сроков не </w:t>
      </w:r>
      <w:r w:rsidRPr="00301447">
        <w:rPr>
          <w:rFonts w:ascii="Times New Roman" w:hAnsi="Times New Roman"/>
          <w:sz w:val="28"/>
        </w:rPr>
        <w:lastRenderedPageBreak/>
        <w:t>принимается во внимание тот час и те сутки, с которых начинается исчисление срока.</w:t>
      </w:r>
    </w:p>
    <w:p w:rsidR="00301447" w:rsidRPr="00301447" w:rsidRDefault="00301447" w:rsidP="00301447">
      <w:pPr>
        <w:spacing w:after="0" w:line="360" w:lineRule="auto"/>
        <w:ind w:firstLine="709"/>
        <w:jc w:val="both"/>
        <w:rPr>
          <w:rFonts w:ascii="Times New Roman" w:hAnsi="Times New Roman"/>
          <w:sz w:val="28"/>
        </w:rPr>
      </w:pPr>
      <w:r w:rsidRPr="00301447">
        <w:rPr>
          <w:rFonts w:ascii="Times New Roman" w:hAnsi="Times New Roman"/>
          <w:sz w:val="28"/>
        </w:rPr>
        <w:t>Поэтому закон специально устанавливает правила исчисления сроков. Так, при исчислении срока сутками он истекает в 24 часа последних суток (ст. 128 УПК).</w:t>
      </w:r>
    </w:p>
    <w:p w:rsidR="00301447" w:rsidRPr="00301447" w:rsidRDefault="00301447" w:rsidP="00301447">
      <w:pPr>
        <w:spacing w:after="0" w:line="360" w:lineRule="auto"/>
        <w:ind w:firstLine="709"/>
        <w:jc w:val="both"/>
        <w:rPr>
          <w:rFonts w:ascii="Times New Roman" w:hAnsi="Times New Roman"/>
          <w:sz w:val="28"/>
        </w:rPr>
      </w:pPr>
      <w:r w:rsidRPr="00301447">
        <w:rPr>
          <w:rFonts w:ascii="Times New Roman" w:hAnsi="Times New Roman"/>
          <w:sz w:val="28"/>
        </w:rPr>
        <w:t xml:space="preserve">В случае исчисления срока месяцами он истекает в соответствующее число последнего месяца. Если этот месяц не имеет соответствующего числа, то срок оканчивается в последние сутки этого месяца. Когда окончание срока приходится на нерабочий день, тогда последним днем следует считать </w:t>
      </w:r>
      <w:proofErr w:type="gramStart"/>
      <w:r w:rsidRPr="00301447">
        <w:rPr>
          <w:rFonts w:ascii="Times New Roman" w:hAnsi="Times New Roman"/>
          <w:sz w:val="28"/>
        </w:rPr>
        <w:t>первый</w:t>
      </w:r>
      <w:proofErr w:type="gramEnd"/>
      <w:r w:rsidRPr="00301447">
        <w:rPr>
          <w:rFonts w:ascii="Times New Roman" w:hAnsi="Times New Roman"/>
          <w:sz w:val="28"/>
        </w:rPr>
        <w:t xml:space="preserve"> следующий за ним рабочий день.</w:t>
      </w:r>
    </w:p>
    <w:p w:rsidR="00301447" w:rsidRPr="00301447" w:rsidRDefault="00301447" w:rsidP="00301447">
      <w:pPr>
        <w:spacing w:after="0" w:line="360" w:lineRule="auto"/>
        <w:ind w:firstLine="709"/>
        <w:jc w:val="both"/>
        <w:rPr>
          <w:rFonts w:ascii="Times New Roman" w:hAnsi="Times New Roman"/>
          <w:sz w:val="28"/>
        </w:rPr>
      </w:pPr>
      <w:r w:rsidRPr="00301447">
        <w:rPr>
          <w:rFonts w:ascii="Times New Roman" w:hAnsi="Times New Roman"/>
          <w:sz w:val="28"/>
        </w:rPr>
        <w:t>Однако из этого общего правила сделано исключение: в целях обеспечения прав личности оно не применяется в случае исчисления сроков содержания под стражей, домашнего ареста, нахождения лица в медицинском или психиатрическом стационаре. В указанные в законе сроки включается и нерабочее время.</w:t>
      </w:r>
    </w:p>
    <w:p w:rsidR="00301447" w:rsidRPr="00301447" w:rsidRDefault="00301447" w:rsidP="00301447">
      <w:pPr>
        <w:spacing w:after="0" w:line="360" w:lineRule="auto"/>
        <w:ind w:firstLine="709"/>
        <w:jc w:val="both"/>
        <w:rPr>
          <w:rFonts w:ascii="Times New Roman" w:hAnsi="Times New Roman"/>
          <w:sz w:val="28"/>
        </w:rPr>
      </w:pPr>
      <w:r w:rsidRPr="00301447">
        <w:rPr>
          <w:rFonts w:ascii="Times New Roman" w:hAnsi="Times New Roman"/>
          <w:sz w:val="28"/>
        </w:rPr>
        <w:t>Принципу неприкосновенности личности Конституция РФ и уголовно-процессуальное законодательство придают особое значение как форме законного ограничения личной свободы, устанавливая пределы допустимого срока задержания. Таким образом, придание именно сроку задержания конституционного значения, в свою очередь, определяет особый уголовно-процессуальный порядок его применения. Согласно ст. 22 Конституции РФ каждому гарантируется право на свободу и личную неприкосновенность; арест, заключение под стражу и содержание под стражей допускаются только по судебному решению; до судебного решения лицо не может быть подвергнуто зад</w:t>
      </w:r>
      <w:r>
        <w:rPr>
          <w:rFonts w:ascii="Times New Roman" w:hAnsi="Times New Roman"/>
          <w:sz w:val="28"/>
        </w:rPr>
        <w:t xml:space="preserve">ержанию на срок более 48 часов. </w:t>
      </w:r>
      <w:r w:rsidRPr="00301447">
        <w:rPr>
          <w:rFonts w:ascii="Times New Roman" w:hAnsi="Times New Roman"/>
          <w:sz w:val="28"/>
        </w:rPr>
        <w:t>При задержании срок исчисляется с момента фактического задержания.</w:t>
      </w:r>
    </w:p>
    <w:p w:rsidR="00301447" w:rsidRPr="00301447" w:rsidRDefault="00301447" w:rsidP="00301447">
      <w:pPr>
        <w:spacing w:after="0" w:line="360" w:lineRule="auto"/>
        <w:ind w:firstLine="709"/>
        <w:jc w:val="both"/>
        <w:rPr>
          <w:rFonts w:ascii="Times New Roman" w:hAnsi="Times New Roman"/>
          <w:sz w:val="28"/>
        </w:rPr>
      </w:pPr>
      <w:r w:rsidRPr="00301447">
        <w:rPr>
          <w:rFonts w:ascii="Times New Roman" w:hAnsi="Times New Roman"/>
          <w:sz w:val="28"/>
        </w:rPr>
        <w:t xml:space="preserve">В соответствии со ст. 92 УПК после доставления подозреваемого в орган дознания или к следователю в срок не более трех часов должен быть составлен протокол задержания. В протоколе указываются дата, время и </w:t>
      </w:r>
      <w:r w:rsidRPr="00301447">
        <w:rPr>
          <w:rFonts w:ascii="Times New Roman" w:hAnsi="Times New Roman"/>
          <w:sz w:val="28"/>
        </w:rPr>
        <w:lastRenderedPageBreak/>
        <w:t>место задержания, основания и мотивы задержания. Именно с момента фактического задержания в течение 12 часов необходимо сообщить в письменном виде прокурору о факте задержания подозреваемого, уведомить кого-либо из близких родственников подозреваемого, по истечении 48 часов необходимо либо избрать меру пресечения, либо освободить задержанного.</w:t>
      </w:r>
    </w:p>
    <w:p w:rsidR="00301447" w:rsidRPr="00301447" w:rsidRDefault="00301447" w:rsidP="00301447">
      <w:pPr>
        <w:spacing w:after="0" w:line="360" w:lineRule="auto"/>
        <w:ind w:firstLine="709"/>
        <w:jc w:val="both"/>
        <w:rPr>
          <w:rFonts w:ascii="Times New Roman" w:hAnsi="Times New Roman"/>
          <w:sz w:val="28"/>
        </w:rPr>
      </w:pPr>
      <w:r w:rsidRPr="00301447">
        <w:rPr>
          <w:rFonts w:ascii="Times New Roman" w:hAnsi="Times New Roman"/>
          <w:sz w:val="28"/>
        </w:rPr>
        <w:t>Процессуальные сроки, если они пропущены по определенным основаниям, могут быть восстановлены. Уголовно-процессуальный закон предусматривает условия восстановления пропущенного срока, а именно:</w:t>
      </w:r>
    </w:p>
    <w:p w:rsidR="00301447" w:rsidRPr="00301447" w:rsidRDefault="00301447" w:rsidP="00301447">
      <w:pPr>
        <w:spacing w:after="0" w:line="360" w:lineRule="auto"/>
        <w:ind w:firstLine="709"/>
        <w:jc w:val="both"/>
        <w:rPr>
          <w:rFonts w:ascii="Times New Roman" w:hAnsi="Times New Roman"/>
          <w:sz w:val="28"/>
        </w:rPr>
      </w:pPr>
      <w:r w:rsidRPr="00301447">
        <w:rPr>
          <w:rFonts w:ascii="Times New Roman" w:hAnsi="Times New Roman"/>
          <w:sz w:val="28"/>
        </w:rPr>
        <w:t>- наличие уважительных причин. Закон не раскрывает содержание этого понятия. В этом случае надо исходить из общепринятых правил: уважительными причинами следует считать такие обстоятельства, которые реально лишали либо объективно затрудняли заявителю возможность реализовать свое право (заболевание, отсутствие связи, нахождение в командировке и т.п.);</w:t>
      </w:r>
    </w:p>
    <w:p w:rsidR="00301447" w:rsidRPr="00301447" w:rsidRDefault="00301447" w:rsidP="00301447">
      <w:pPr>
        <w:spacing w:after="0" w:line="360" w:lineRule="auto"/>
        <w:ind w:firstLine="709"/>
        <w:jc w:val="both"/>
        <w:rPr>
          <w:rFonts w:ascii="Times New Roman" w:hAnsi="Times New Roman"/>
          <w:sz w:val="28"/>
        </w:rPr>
      </w:pPr>
      <w:r w:rsidRPr="00301447">
        <w:rPr>
          <w:rFonts w:ascii="Times New Roman" w:hAnsi="Times New Roman"/>
          <w:sz w:val="28"/>
        </w:rPr>
        <w:t>- от лица, пропустившего указанный в законе срок, должно поступить заявление с просьбой восстановить срок, с указанием на причину, помешавшую ему использовать предоставленное законом право в установленные сроки. Восстановление срока производится должностным лицом, уполномоченным принимать такое решение.</w:t>
      </w:r>
    </w:p>
    <w:p w:rsidR="00301447" w:rsidRPr="00301447" w:rsidRDefault="00301447" w:rsidP="00301447">
      <w:pPr>
        <w:spacing w:after="0" w:line="360" w:lineRule="auto"/>
        <w:ind w:firstLine="709"/>
        <w:jc w:val="both"/>
        <w:rPr>
          <w:rFonts w:ascii="Times New Roman" w:hAnsi="Times New Roman"/>
          <w:sz w:val="28"/>
        </w:rPr>
      </w:pPr>
      <w:r w:rsidRPr="00301447">
        <w:rPr>
          <w:rFonts w:ascii="Times New Roman" w:hAnsi="Times New Roman"/>
          <w:sz w:val="28"/>
        </w:rPr>
        <w:t>В зависимости от стадии судопроизводства ходатайство о восстановлении пропущенного срока разрешается соответствующими должностными лицами: на досудебных стадиях - дознавателем, следователем, прокурором, в ходе производства в судебных стадиях - судьей. Отказ в восстановлении процессуального срока может быть обжалован.</w:t>
      </w:r>
    </w:p>
    <w:p w:rsidR="00301447" w:rsidRPr="00301447" w:rsidRDefault="00301447" w:rsidP="00301447">
      <w:pPr>
        <w:spacing w:after="0" w:line="360" w:lineRule="auto"/>
        <w:ind w:firstLine="709"/>
        <w:jc w:val="both"/>
        <w:rPr>
          <w:rFonts w:ascii="Times New Roman" w:hAnsi="Times New Roman"/>
          <w:sz w:val="28"/>
        </w:rPr>
      </w:pPr>
      <w:r w:rsidRPr="00301447">
        <w:rPr>
          <w:rFonts w:ascii="Times New Roman" w:hAnsi="Times New Roman"/>
          <w:sz w:val="28"/>
        </w:rPr>
        <w:t xml:space="preserve">Вместе с тем по восстановлению некоторых сроков закон устанавливает особый режим. </w:t>
      </w:r>
      <w:proofErr w:type="gramStart"/>
      <w:r w:rsidRPr="00301447">
        <w:rPr>
          <w:rFonts w:ascii="Times New Roman" w:hAnsi="Times New Roman"/>
          <w:sz w:val="28"/>
        </w:rPr>
        <w:t>Так, в регулировании производства в кассационной инстанции Пленум Верховного Суда РФ в своем Пост</w:t>
      </w:r>
      <w:r>
        <w:rPr>
          <w:rFonts w:ascii="Times New Roman" w:hAnsi="Times New Roman"/>
          <w:sz w:val="28"/>
        </w:rPr>
        <w:t>ановлении от 28 января 2014 г. «</w:t>
      </w:r>
      <w:r w:rsidRPr="00301447">
        <w:rPr>
          <w:rFonts w:ascii="Times New Roman" w:hAnsi="Times New Roman"/>
          <w:sz w:val="28"/>
        </w:rPr>
        <w:t xml:space="preserve">О применении норм главы 47.1 </w:t>
      </w:r>
      <w:r w:rsidRPr="00301447">
        <w:rPr>
          <w:rFonts w:ascii="Times New Roman" w:hAnsi="Times New Roman"/>
          <w:sz w:val="28"/>
        </w:rPr>
        <w:lastRenderedPageBreak/>
        <w:t>Уголовно-процессуального кодекса Российской Федерации, регулирующих производство в суде кассационной инстанции</w:t>
      </w:r>
      <w:r>
        <w:rPr>
          <w:rFonts w:ascii="Times New Roman" w:hAnsi="Times New Roman"/>
          <w:sz w:val="28"/>
        </w:rPr>
        <w:t>»</w:t>
      </w:r>
      <w:r w:rsidRPr="00301447">
        <w:rPr>
          <w:rFonts w:ascii="Times New Roman" w:hAnsi="Times New Roman"/>
          <w:sz w:val="28"/>
        </w:rPr>
        <w:t>, рассматривая вопрос о возвращении кассационной жалобы, представления без рассмотрения в случае пропуска срока обжалования судебного решения (п. 3 ч. 1 ст. 401.5 УПК), обращает внимание судов</w:t>
      </w:r>
      <w:proofErr w:type="gramEnd"/>
      <w:r w:rsidRPr="00301447">
        <w:rPr>
          <w:rFonts w:ascii="Times New Roman" w:hAnsi="Times New Roman"/>
          <w:sz w:val="28"/>
        </w:rPr>
        <w:t xml:space="preserve"> на то, что после устранения препятствий, послуживших основанием для возвращения кассационных жалобы, представления, лицо вправе вновь обратиться в суд кассационной инстанции с учетом срока, установленного ч. 3 ст. 401.2 УПК. При этом предусмотренный ч. 3 ст. 401.2 УПК годичный срок для кассационного обжалования </w:t>
      </w:r>
      <w:proofErr w:type="gramStart"/>
      <w:r w:rsidRPr="00301447">
        <w:rPr>
          <w:rFonts w:ascii="Times New Roman" w:hAnsi="Times New Roman"/>
          <w:sz w:val="28"/>
        </w:rPr>
        <w:t>исчисляется</w:t>
      </w:r>
      <w:proofErr w:type="gramEnd"/>
      <w:r w:rsidRPr="00301447">
        <w:rPr>
          <w:rFonts w:ascii="Times New Roman" w:hAnsi="Times New Roman"/>
          <w:sz w:val="28"/>
        </w:rPr>
        <w:t xml:space="preserve"> начиная со дня вступления в законную силу обжалуемого судебного решения.</w:t>
      </w:r>
    </w:p>
    <w:p w:rsidR="00301447" w:rsidRPr="00301447" w:rsidRDefault="00301447" w:rsidP="00301447">
      <w:pPr>
        <w:spacing w:after="0" w:line="360" w:lineRule="auto"/>
        <w:ind w:firstLine="709"/>
        <w:jc w:val="both"/>
        <w:rPr>
          <w:rFonts w:ascii="Times New Roman" w:hAnsi="Times New Roman"/>
          <w:sz w:val="28"/>
        </w:rPr>
      </w:pPr>
      <w:r w:rsidRPr="00301447">
        <w:rPr>
          <w:rFonts w:ascii="Times New Roman" w:hAnsi="Times New Roman"/>
          <w:sz w:val="28"/>
        </w:rPr>
        <w:t>Если уголовное дело являлось предметом рассмотрения президиума верховного суда республики, краевого или областного суда, то указанный срок исчисляется со дня вступления в законную силу постановления президиума соответствующего суда. Пленум Верховного Суда РФ разъясняет: судам следует принимать во внимание, что годичный срок не считается пропущенным при соблюдении условий, указанных в ч. 1 ст. 129 УПК. Уважительными причинами при пропуске срока на подачу жалобы Пленум считает, например, тяжелую болезнь, беспомощное состояние, иные относящиеся к личности заявителя обстоятельства, а также обстоятельства, в силу которых лицо было лишено возможности своевременно обратиться с кассационной жалобой в суд.</w:t>
      </w:r>
    </w:p>
    <w:p w:rsidR="00301447" w:rsidRPr="00301447" w:rsidRDefault="00301447" w:rsidP="00301447">
      <w:pPr>
        <w:spacing w:after="0" w:line="360" w:lineRule="auto"/>
        <w:ind w:firstLine="709"/>
        <w:jc w:val="both"/>
        <w:rPr>
          <w:rFonts w:ascii="Times New Roman" w:hAnsi="Times New Roman"/>
          <w:sz w:val="28"/>
        </w:rPr>
      </w:pPr>
      <w:r w:rsidRPr="00301447">
        <w:rPr>
          <w:rFonts w:ascii="Times New Roman" w:hAnsi="Times New Roman"/>
          <w:sz w:val="28"/>
        </w:rPr>
        <w:t>При этом Пленум подчеркивает исключительное значение запрета восстановления пропущенного годичного срока кассационной инстанцией при пересмотре приговора, определения, постановления суда в ситуации необходимости поворота к худшему (ст. 401.6 УПК).</w:t>
      </w:r>
    </w:p>
    <w:p w:rsidR="001A3975" w:rsidRDefault="001A3975" w:rsidP="004B7342">
      <w:pPr>
        <w:ind w:firstLine="709"/>
        <w:jc w:val="center"/>
        <w:rPr>
          <w:rFonts w:ascii="Times New Roman" w:hAnsi="Times New Roman"/>
          <w:b/>
          <w:sz w:val="28"/>
        </w:rPr>
      </w:pPr>
    </w:p>
    <w:p w:rsidR="004D5018" w:rsidRDefault="004D5018" w:rsidP="004B7342">
      <w:pPr>
        <w:ind w:firstLine="709"/>
        <w:jc w:val="center"/>
        <w:rPr>
          <w:rFonts w:ascii="Times New Roman" w:hAnsi="Times New Roman"/>
          <w:b/>
          <w:sz w:val="28"/>
        </w:rPr>
      </w:pPr>
    </w:p>
    <w:p w:rsidR="004D5018" w:rsidRDefault="004D5018" w:rsidP="004B7342">
      <w:pPr>
        <w:ind w:firstLine="709"/>
        <w:jc w:val="center"/>
        <w:rPr>
          <w:rFonts w:ascii="Times New Roman" w:hAnsi="Times New Roman"/>
          <w:b/>
          <w:sz w:val="28"/>
        </w:rPr>
      </w:pPr>
    </w:p>
    <w:p w:rsidR="00301447" w:rsidRDefault="00301447" w:rsidP="00B13A3A">
      <w:pPr>
        <w:spacing w:after="0"/>
        <w:ind w:firstLine="709"/>
        <w:jc w:val="center"/>
        <w:rPr>
          <w:rFonts w:ascii="Times New Roman" w:hAnsi="Times New Roman"/>
          <w:b/>
          <w:sz w:val="28"/>
        </w:rPr>
      </w:pPr>
    </w:p>
    <w:p w:rsidR="0091509F" w:rsidRPr="0091509F" w:rsidRDefault="0091509F" w:rsidP="0091509F">
      <w:pPr>
        <w:spacing w:after="0"/>
        <w:ind w:left="567"/>
        <w:jc w:val="both"/>
        <w:rPr>
          <w:rFonts w:ascii="Times New Roman" w:eastAsiaTheme="minorHAnsi" w:hAnsi="Times New Roman"/>
          <w:b/>
          <w:sz w:val="28"/>
          <w:szCs w:val="28"/>
        </w:rPr>
      </w:pPr>
      <w:r w:rsidRPr="0091509F">
        <w:rPr>
          <w:rFonts w:ascii="Times New Roman" w:eastAsiaTheme="minorHAnsi" w:hAnsi="Times New Roman"/>
          <w:b/>
          <w:sz w:val="28"/>
          <w:szCs w:val="28"/>
        </w:rPr>
        <w:t>2.2. Разумный срок в уголовном процессе</w:t>
      </w:r>
    </w:p>
    <w:p w:rsidR="0091509F" w:rsidRDefault="0091509F" w:rsidP="0091509F">
      <w:pPr>
        <w:spacing w:after="0"/>
        <w:ind w:left="567"/>
        <w:jc w:val="both"/>
        <w:rPr>
          <w:rFonts w:ascii="Times New Roman" w:eastAsiaTheme="minorHAnsi" w:hAnsi="Times New Roman"/>
          <w:sz w:val="28"/>
          <w:szCs w:val="28"/>
        </w:rPr>
      </w:pP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 xml:space="preserve">Право на разумный срок содержания под стражей участников уголовного судопроизводства, содержащихся под стражей, вытекает из принципа разумного срока уголовного судопроизводства, закрепленного в ст. 6.1 УПК РФ. В соответствии с Постановлением Пленума Верховного Суда РФ от 29.03.2016 № 11 в случае непринятия решения по уголовному делу в результате досудебного производства, итогового судебного решения, а также в случае, когда итоговое судебное решение было принято, однако еще не вступило в законную силу, подозреваемое или обвиняемое лицо вправе подать </w:t>
      </w:r>
      <w:proofErr w:type="gramStart"/>
      <w:r w:rsidRPr="00B13A3A">
        <w:rPr>
          <w:rFonts w:ascii="Times New Roman" w:eastAsiaTheme="minorHAnsi" w:hAnsi="Times New Roman"/>
          <w:sz w:val="28"/>
          <w:szCs w:val="28"/>
        </w:rPr>
        <w:t>заявление</w:t>
      </w:r>
      <w:proofErr w:type="gramEnd"/>
      <w:r w:rsidRPr="00B13A3A">
        <w:rPr>
          <w:rFonts w:ascii="Times New Roman" w:eastAsiaTheme="minorHAnsi" w:hAnsi="Times New Roman"/>
          <w:sz w:val="28"/>
          <w:szCs w:val="28"/>
        </w:rPr>
        <w:t xml:space="preserve"> о компенсации спустя четыре года с момента начала осуществления уголовного преследования»</w:t>
      </w:r>
      <w:r>
        <w:rPr>
          <w:rStyle w:val="a6"/>
          <w:rFonts w:ascii="Times New Roman" w:eastAsiaTheme="minorHAnsi" w:hAnsi="Times New Roman"/>
          <w:sz w:val="28"/>
          <w:szCs w:val="28"/>
        </w:rPr>
        <w:footnoteReference w:id="18"/>
      </w:r>
      <w:r w:rsidRPr="00B13A3A">
        <w:rPr>
          <w:rFonts w:ascii="Times New Roman" w:eastAsiaTheme="minorHAnsi" w:hAnsi="Times New Roman"/>
          <w:sz w:val="28"/>
          <w:szCs w:val="28"/>
        </w:rPr>
        <w:t>. Исходя из этого, можно сделать вывод, что устанавливается разумный срок уголовного судопроизводства — 4 года.</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При рассмотрении вопроса о разумности сроков уголовного преследования лиц, находящихся под стражей, теоретическое и практическое значение имеет вопрос о продлении сроков задержания подозреваемого. В отличие от действующего уголовно-процессуального закона, УПК РСФСР 1960 года допускал задержание подозреваемого на срок 72 часа без возможности его продления.</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В соответствии с Конституцией РФ до судебного решения лицо не может быть подвергнуто задержанию на срок более 48 часов (ст. 22 Конституции РФ).</w:t>
      </w:r>
    </w:p>
    <w:p w:rsidR="00B13A3A" w:rsidRPr="00B13A3A" w:rsidRDefault="00B13A3A" w:rsidP="00B13A3A">
      <w:pPr>
        <w:spacing w:after="0" w:line="360" w:lineRule="auto"/>
        <w:ind w:firstLine="709"/>
        <w:jc w:val="both"/>
        <w:rPr>
          <w:rFonts w:ascii="Times New Roman" w:eastAsiaTheme="minorHAnsi" w:hAnsi="Times New Roman"/>
          <w:sz w:val="28"/>
          <w:szCs w:val="28"/>
        </w:rPr>
      </w:pPr>
      <w:proofErr w:type="gramStart"/>
      <w:r w:rsidRPr="00B13A3A">
        <w:rPr>
          <w:rFonts w:ascii="Times New Roman" w:eastAsiaTheme="minorHAnsi" w:hAnsi="Times New Roman"/>
          <w:sz w:val="28"/>
          <w:szCs w:val="28"/>
        </w:rPr>
        <w:t xml:space="preserve">Согласно норме УПК РФ, а именно п. 3 ч. 7 ст. 108 УПК РФ, продление судьей срока задержания допускается при условии признания судом задержания законным и обоснованным на срок не более 72 часов с момента вынесения судебного решения по ходатайству одной из сторон </w:t>
      </w:r>
      <w:r w:rsidRPr="00B13A3A">
        <w:rPr>
          <w:rFonts w:ascii="Times New Roman" w:eastAsiaTheme="minorHAnsi" w:hAnsi="Times New Roman"/>
          <w:sz w:val="28"/>
          <w:szCs w:val="28"/>
        </w:rPr>
        <w:lastRenderedPageBreak/>
        <w:t>для представления ею дополнительных доказательств обоснованности или необоснованности избрания меры пресечения в виде заключения под стражу.</w:t>
      </w:r>
      <w:proofErr w:type="gramEnd"/>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 xml:space="preserve">В литературе высказаны различные точки зрения по поводу разумности сроков задержания в уголовном судопроизводстве. </w:t>
      </w:r>
      <w:proofErr w:type="gramStart"/>
      <w:r w:rsidRPr="00B13A3A">
        <w:rPr>
          <w:rFonts w:ascii="Times New Roman" w:eastAsiaTheme="minorHAnsi" w:hAnsi="Times New Roman"/>
          <w:sz w:val="28"/>
          <w:szCs w:val="28"/>
        </w:rPr>
        <w:t xml:space="preserve">Так, О. И. </w:t>
      </w:r>
      <w:proofErr w:type="spellStart"/>
      <w:r w:rsidRPr="00B13A3A">
        <w:rPr>
          <w:rFonts w:ascii="Times New Roman" w:eastAsiaTheme="minorHAnsi" w:hAnsi="Times New Roman"/>
          <w:sz w:val="28"/>
          <w:szCs w:val="28"/>
        </w:rPr>
        <w:t>Цоколова</w:t>
      </w:r>
      <w:proofErr w:type="spellEnd"/>
      <w:r w:rsidRPr="00B13A3A">
        <w:rPr>
          <w:rFonts w:ascii="Times New Roman" w:eastAsiaTheme="minorHAnsi" w:hAnsi="Times New Roman"/>
          <w:sz w:val="28"/>
          <w:szCs w:val="28"/>
        </w:rPr>
        <w:t xml:space="preserve"> рассматривает возможность предоставления суду права продлевать срок задержания до 10 суток, а так как лицо будет находиться под стражей в соответствии с судебным решением, то данное продление срока не противоречит конституционным нормам РФ</w:t>
      </w:r>
      <w:r w:rsidR="001D6900">
        <w:rPr>
          <w:rStyle w:val="a6"/>
          <w:rFonts w:ascii="Times New Roman" w:eastAsiaTheme="minorHAnsi" w:hAnsi="Times New Roman"/>
          <w:sz w:val="28"/>
          <w:szCs w:val="28"/>
        </w:rPr>
        <w:footnoteReference w:id="19"/>
      </w:r>
      <w:r w:rsidRPr="00B13A3A">
        <w:rPr>
          <w:rFonts w:ascii="Times New Roman" w:eastAsiaTheme="minorHAnsi" w:hAnsi="Times New Roman"/>
          <w:sz w:val="28"/>
          <w:szCs w:val="28"/>
        </w:rPr>
        <w:t>. Указанная точка зрения вызывает сомнение, поскольку задержание является не только неотложным, но и кратковременным содержанием под стражей, в отличие от заключения под стражу.</w:t>
      </w:r>
      <w:proofErr w:type="gramEnd"/>
    </w:p>
    <w:p w:rsidR="0091509F"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 xml:space="preserve">В то же время, по мнению А. Т. </w:t>
      </w:r>
      <w:proofErr w:type="spellStart"/>
      <w:r w:rsidRPr="00B13A3A">
        <w:rPr>
          <w:rFonts w:ascii="Times New Roman" w:eastAsiaTheme="minorHAnsi" w:hAnsi="Times New Roman"/>
          <w:sz w:val="28"/>
          <w:szCs w:val="28"/>
        </w:rPr>
        <w:t>Гольцова</w:t>
      </w:r>
      <w:proofErr w:type="spellEnd"/>
      <w:r w:rsidRPr="00B13A3A">
        <w:rPr>
          <w:rFonts w:ascii="Times New Roman" w:eastAsiaTheme="minorHAnsi" w:hAnsi="Times New Roman"/>
          <w:sz w:val="28"/>
          <w:szCs w:val="28"/>
        </w:rPr>
        <w:t>, недопустимо продление по судебному решению предельного 48-часового срока задержания. Как отмечает указанный автор, продление срока задержания свыше 48 часов носит утилитарный, выходящий за пределы конституционно-правовой основы характер, УПК РФ не предусматривает отдельного порядка разрешения судом вопро</w:t>
      </w:r>
      <w:r w:rsidR="001D6900">
        <w:rPr>
          <w:rFonts w:ascii="Times New Roman" w:eastAsiaTheme="minorHAnsi" w:hAnsi="Times New Roman"/>
          <w:sz w:val="28"/>
          <w:szCs w:val="28"/>
        </w:rPr>
        <w:t>са о продлении срока задержания</w:t>
      </w:r>
      <w:r w:rsidR="001D6900">
        <w:rPr>
          <w:rStyle w:val="a6"/>
          <w:rFonts w:ascii="Times New Roman" w:eastAsiaTheme="minorHAnsi" w:hAnsi="Times New Roman"/>
          <w:sz w:val="28"/>
          <w:szCs w:val="28"/>
        </w:rPr>
        <w:footnoteReference w:id="20"/>
      </w:r>
      <w:r w:rsidRPr="00B13A3A">
        <w:rPr>
          <w:rFonts w:ascii="Times New Roman" w:eastAsiaTheme="minorHAnsi" w:hAnsi="Times New Roman"/>
          <w:sz w:val="28"/>
          <w:szCs w:val="28"/>
        </w:rPr>
        <w:t>.</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 xml:space="preserve">Мнение А. Т. </w:t>
      </w:r>
      <w:proofErr w:type="spellStart"/>
      <w:r w:rsidRPr="00B13A3A">
        <w:rPr>
          <w:rFonts w:ascii="Times New Roman" w:eastAsiaTheme="minorHAnsi" w:hAnsi="Times New Roman"/>
          <w:sz w:val="28"/>
          <w:szCs w:val="28"/>
        </w:rPr>
        <w:t>Гольцова</w:t>
      </w:r>
      <w:proofErr w:type="spellEnd"/>
      <w:r w:rsidRPr="00B13A3A">
        <w:rPr>
          <w:rFonts w:ascii="Times New Roman" w:eastAsiaTheme="minorHAnsi" w:hAnsi="Times New Roman"/>
          <w:sz w:val="28"/>
          <w:szCs w:val="28"/>
        </w:rPr>
        <w:t xml:space="preserve"> разделяется нами, но не в полной мере. Так, Конституционный Суд РФ в своем Определении от 06.03.2003 № 44-О «По запросу группы депутатов Государственной Думы о проверке конституционности УПК РФ в целом и его отдельных положений, а также Федерального закона «О введении в действие УПК РФ» установил, что продление срока задержания не противоречит конституционно закрепленным требованиям. Как обоснованно отметил Конституционный Суд РФ, в связи с тем, что решение о продлении срока задержания </w:t>
      </w:r>
      <w:r w:rsidRPr="00B13A3A">
        <w:rPr>
          <w:rFonts w:ascii="Times New Roman" w:eastAsiaTheme="minorHAnsi" w:hAnsi="Times New Roman"/>
          <w:sz w:val="28"/>
          <w:szCs w:val="28"/>
        </w:rPr>
        <w:lastRenderedPageBreak/>
        <w:t>согласно УПК РФ принимает суд, в данном вопро</w:t>
      </w:r>
      <w:r w:rsidR="001D6900">
        <w:rPr>
          <w:rFonts w:ascii="Times New Roman" w:eastAsiaTheme="minorHAnsi" w:hAnsi="Times New Roman"/>
          <w:sz w:val="28"/>
          <w:szCs w:val="28"/>
        </w:rPr>
        <w:t>се неопределенность отсутствует</w:t>
      </w:r>
      <w:r w:rsidR="001D6900">
        <w:rPr>
          <w:rStyle w:val="a6"/>
          <w:rFonts w:ascii="Times New Roman" w:eastAsiaTheme="minorHAnsi" w:hAnsi="Times New Roman"/>
          <w:sz w:val="28"/>
          <w:szCs w:val="28"/>
        </w:rPr>
        <w:footnoteReference w:id="21"/>
      </w:r>
      <w:r w:rsidRPr="00B13A3A">
        <w:rPr>
          <w:rFonts w:ascii="Times New Roman" w:eastAsiaTheme="minorHAnsi" w:hAnsi="Times New Roman"/>
          <w:sz w:val="28"/>
          <w:szCs w:val="28"/>
        </w:rPr>
        <w:t>.</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 xml:space="preserve">В то же время, на наш взгляд, </w:t>
      </w:r>
      <w:proofErr w:type="gramStart"/>
      <w:r w:rsidRPr="00B13A3A">
        <w:rPr>
          <w:rFonts w:ascii="Times New Roman" w:eastAsiaTheme="minorHAnsi" w:hAnsi="Times New Roman"/>
          <w:sz w:val="28"/>
          <w:szCs w:val="28"/>
        </w:rPr>
        <w:t>возможно</w:t>
      </w:r>
      <w:proofErr w:type="gramEnd"/>
      <w:r w:rsidRPr="00B13A3A">
        <w:rPr>
          <w:rFonts w:ascii="Times New Roman" w:eastAsiaTheme="minorHAnsi" w:hAnsi="Times New Roman"/>
          <w:sz w:val="28"/>
          <w:szCs w:val="28"/>
        </w:rPr>
        <w:t xml:space="preserve"> исключить из УПК РФ п. 3 ч. 7 ст. 108 по следующим основаниям:</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1.</w:t>
      </w:r>
      <w:r w:rsidRPr="00B13A3A">
        <w:rPr>
          <w:rFonts w:ascii="Times New Roman" w:eastAsiaTheme="minorHAnsi" w:hAnsi="Times New Roman"/>
          <w:sz w:val="28"/>
          <w:szCs w:val="28"/>
        </w:rPr>
        <w:tab/>
        <w:t>Введение в УПК РФ возможности продления срока задержания, установленного конституционной нормой (48 часов), принижает значение конституционной нормы. Предназначение Конституции состоит в том, что ее положения обладают высшей юридической силой и должны восприниматься гражданами как однозначные требования, не допускающие распространительного толкования. Конституционная норма обозначает четкий ориентир, устанавливает временную границу в 48 часов, за которой прекращается возможность ограничения свободы граждан государством при осуществлении задержания в уголовном процессе.</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2.</w:t>
      </w:r>
      <w:r w:rsidRPr="00B13A3A">
        <w:rPr>
          <w:rFonts w:ascii="Times New Roman" w:eastAsiaTheme="minorHAnsi" w:hAnsi="Times New Roman"/>
          <w:sz w:val="28"/>
          <w:szCs w:val="28"/>
        </w:rPr>
        <w:tab/>
        <w:t>Продление сроков задержания в порядке п. 3 ч. 7 ст.108 УПК РФ носит ограниченный характер и не является распространенным. Так, по данным В. Ю. Мельникова, изучившего материалы более 300 уголовных дел, отложение разбирательства на срок до 72 часов осуществлялос</w:t>
      </w:r>
      <w:r w:rsidR="001D6900">
        <w:rPr>
          <w:rFonts w:ascii="Times New Roman" w:eastAsiaTheme="minorHAnsi" w:hAnsi="Times New Roman"/>
          <w:sz w:val="28"/>
          <w:szCs w:val="28"/>
        </w:rPr>
        <w:t>ь всего в 16 случаях</w:t>
      </w:r>
      <w:r w:rsidR="001D6900">
        <w:rPr>
          <w:rStyle w:val="a6"/>
          <w:rFonts w:ascii="Times New Roman" w:eastAsiaTheme="minorHAnsi" w:hAnsi="Times New Roman"/>
          <w:sz w:val="28"/>
          <w:szCs w:val="28"/>
        </w:rPr>
        <w:footnoteReference w:id="22"/>
      </w:r>
      <w:r w:rsidRPr="00B13A3A">
        <w:rPr>
          <w:rFonts w:ascii="Times New Roman" w:eastAsiaTheme="minorHAnsi" w:hAnsi="Times New Roman"/>
          <w:sz w:val="28"/>
          <w:szCs w:val="28"/>
        </w:rPr>
        <w:t>.</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3.</w:t>
      </w:r>
      <w:r w:rsidRPr="00B13A3A">
        <w:rPr>
          <w:rFonts w:ascii="Times New Roman" w:eastAsiaTheme="minorHAnsi" w:hAnsi="Times New Roman"/>
          <w:sz w:val="28"/>
          <w:szCs w:val="28"/>
        </w:rPr>
        <w:tab/>
        <w:t xml:space="preserve">Продление срока задержания согласно указанной норме осуществляется судом, если одна из сторон ходатайствует об этом с целью представить дополнительные доказательства обоснованности или необоснованности избрания меры пресечения в виде заключения под стражу. В подавляющем большинстве случаев такие ходатайства заявлялись стороной обвинения в целях </w:t>
      </w:r>
      <w:proofErr w:type="gramStart"/>
      <w:r w:rsidRPr="00B13A3A">
        <w:rPr>
          <w:rFonts w:ascii="Times New Roman" w:eastAsiaTheme="minorHAnsi" w:hAnsi="Times New Roman"/>
          <w:sz w:val="28"/>
          <w:szCs w:val="28"/>
        </w:rPr>
        <w:t>получения дополнительных доказательств обоснованности избрания меры пресечения</w:t>
      </w:r>
      <w:proofErr w:type="gramEnd"/>
      <w:r w:rsidRPr="00B13A3A">
        <w:rPr>
          <w:rFonts w:ascii="Times New Roman" w:eastAsiaTheme="minorHAnsi" w:hAnsi="Times New Roman"/>
          <w:sz w:val="28"/>
          <w:szCs w:val="28"/>
        </w:rPr>
        <w:t xml:space="preserve"> в виде </w:t>
      </w:r>
      <w:r w:rsidRPr="00B13A3A">
        <w:rPr>
          <w:rFonts w:ascii="Times New Roman" w:eastAsiaTheme="minorHAnsi" w:hAnsi="Times New Roman"/>
          <w:sz w:val="28"/>
          <w:szCs w:val="28"/>
        </w:rPr>
        <w:lastRenderedPageBreak/>
        <w:t>заключения под стражу. Данные доказательства в соответствии с требованиями, вытекающими из конституционной нормы, должны быть получены стороной обвинения в течение 48 часов. Если сторона обвинения не собрала доказательства в указанный срок, она допустила недоработки и упущения, работала недостаточно эффективно и оперативно. Недопустимо, по нашему мнению, решать вопрос об упущениях и недоработках в формировании доказательств, подтверждающих обоснованность избрания меры пресечения, за счет дополнительного периода ограничения свободы передвижения подозреваемого, обвиняемого.</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4.</w:t>
      </w:r>
      <w:r w:rsidRPr="00B13A3A">
        <w:rPr>
          <w:rFonts w:ascii="Times New Roman" w:eastAsiaTheme="minorHAnsi" w:hAnsi="Times New Roman"/>
          <w:sz w:val="28"/>
          <w:szCs w:val="28"/>
        </w:rPr>
        <w:tab/>
        <w:t xml:space="preserve">Ходатайство о продлении срока задержания достаточно редко представляет сторона защиты. Однако, как показало изучение материалов уголовных дел, сторона защиты в таких случаях имела целью </w:t>
      </w:r>
      <w:proofErr w:type="gramStart"/>
      <w:r w:rsidRPr="00B13A3A">
        <w:rPr>
          <w:rFonts w:ascii="Times New Roman" w:eastAsiaTheme="minorHAnsi" w:hAnsi="Times New Roman"/>
          <w:sz w:val="28"/>
          <w:szCs w:val="28"/>
        </w:rPr>
        <w:t>не получение</w:t>
      </w:r>
      <w:proofErr w:type="gramEnd"/>
      <w:r w:rsidRPr="00B13A3A">
        <w:rPr>
          <w:rFonts w:ascii="Times New Roman" w:eastAsiaTheme="minorHAnsi" w:hAnsi="Times New Roman"/>
          <w:sz w:val="28"/>
          <w:szCs w:val="28"/>
        </w:rPr>
        <w:t xml:space="preserve"> дополнительных доказательств с целью подтверждения необоснованного избрания меры пресечения в виде заключения под стражу, а получение документов, подтверждающих возможность и правомерность избрания другой меры пресечения, а именно — домашнего ареста либо залога. Ими являлись документы, устанавливающие право собственности, согласие на проживание по месту домашнего ареста подозреваемого, финансовые документы и т.д. В принципе, сторона защиты и не должна иметь права инициировать продолжение применения к подзащитному меры процессуального принуждения — задержания. Это противоречит назначению стороны защиты в уголовном судопроизводстве.</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5.</w:t>
      </w:r>
      <w:r w:rsidRPr="00B13A3A">
        <w:rPr>
          <w:rFonts w:ascii="Times New Roman" w:eastAsiaTheme="minorHAnsi" w:hAnsi="Times New Roman"/>
          <w:sz w:val="28"/>
          <w:szCs w:val="28"/>
        </w:rPr>
        <w:tab/>
        <w:t xml:space="preserve">Ходатайствуя о продлении сроков задержания с целью предоставить дополнительные доказательства обоснованности </w:t>
      </w:r>
      <w:proofErr w:type="gramStart"/>
      <w:r w:rsidRPr="00B13A3A">
        <w:rPr>
          <w:rFonts w:ascii="Times New Roman" w:eastAsiaTheme="minorHAnsi" w:hAnsi="Times New Roman"/>
          <w:sz w:val="28"/>
          <w:szCs w:val="28"/>
        </w:rPr>
        <w:t>избрания</w:t>
      </w:r>
      <w:proofErr w:type="gramEnd"/>
      <w:r w:rsidRPr="00B13A3A">
        <w:rPr>
          <w:rFonts w:ascii="Times New Roman" w:eastAsiaTheme="minorHAnsi" w:hAnsi="Times New Roman"/>
          <w:sz w:val="28"/>
          <w:szCs w:val="28"/>
        </w:rPr>
        <w:t xml:space="preserve"> меры пресечения в виде заключения под стражу, следователи либо дознаватели указывали следующие причины:</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а)</w:t>
      </w:r>
      <w:r w:rsidRPr="00B13A3A">
        <w:rPr>
          <w:rFonts w:ascii="Times New Roman" w:eastAsiaTheme="minorHAnsi" w:hAnsi="Times New Roman"/>
          <w:sz w:val="28"/>
          <w:szCs w:val="28"/>
        </w:rPr>
        <w:tab/>
        <w:t xml:space="preserve">необходимость </w:t>
      </w:r>
      <w:proofErr w:type="gramStart"/>
      <w:r w:rsidRPr="00B13A3A">
        <w:rPr>
          <w:rFonts w:ascii="Times New Roman" w:eastAsiaTheme="minorHAnsi" w:hAnsi="Times New Roman"/>
          <w:sz w:val="28"/>
          <w:szCs w:val="28"/>
        </w:rPr>
        <w:t>представления дополнительных доказательств обоснованности избрания меры пресечения</w:t>
      </w:r>
      <w:proofErr w:type="gramEnd"/>
      <w:r w:rsidRPr="00B13A3A">
        <w:rPr>
          <w:rFonts w:ascii="Times New Roman" w:eastAsiaTheme="minorHAnsi" w:hAnsi="Times New Roman"/>
          <w:sz w:val="28"/>
          <w:szCs w:val="28"/>
        </w:rPr>
        <w:t xml:space="preserve"> в виде заключения под стражу, без указания их конкретного наименования;</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lastRenderedPageBreak/>
        <w:t>б)</w:t>
      </w:r>
      <w:r w:rsidRPr="00B13A3A">
        <w:rPr>
          <w:rFonts w:ascii="Times New Roman" w:eastAsiaTheme="minorHAnsi" w:hAnsi="Times New Roman"/>
          <w:sz w:val="28"/>
          <w:szCs w:val="28"/>
        </w:rPr>
        <w:tab/>
        <w:t>наименование конкретных следственных и иных процессуальных действий, которые будут предприняты для получения дополнительных доказательств;</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в)</w:t>
      </w:r>
      <w:r w:rsidRPr="00B13A3A">
        <w:rPr>
          <w:rFonts w:ascii="Times New Roman" w:eastAsiaTheme="minorHAnsi" w:hAnsi="Times New Roman"/>
          <w:sz w:val="28"/>
          <w:szCs w:val="28"/>
        </w:rPr>
        <w:tab/>
        <w:t>конкретные следственные и иные процессуальные действия, которые будут предприняты в отношении конкретных лиц.</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 xml:space="preserve">Таким образом, намерения стороны обвинения зачастую лишь декларировались, без указания на конкретные способы </w:t>
      </w:r>
      <w:proofErr w:type="gramStart"/>
      <w:r w:rsidRPr="00B13A3A">
        <w:rPr>
          <w:rFonts w:ascii="Times New Roman" w:eastAsiaTheme="minorHAnsi" w:hAnsi="Times New Roman"/>
          <w:sz w:val="28"/>
          <w:szCs w:val="28"/>
        </w:rPr>
        <w:t>получения дополнительных доказательств обоснованности избрания меры пресечения</w:t>
      </w:r>
      <w:proofErr w:type="gramEnd"/>
      <w:r w:rsidRPr="00B13A3A">
        <w:rPr>
          <w:rFonts w:ascii="Times New Roman" w:eastAsiaTheme="minorHAnsi" w:hAnsi="Times New Roman"/>
          <w:sz w:val="28"/>
          <w:szCs w:val="28"/>
        </w:rPr>
        <w:t xml:space="preserve"> в виде заключения под стражу.</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Определяющую значимость при рассмотрении указанных вопросов имеет положение части 2 ст. 6-1 УПК РФ, согласно которой продление сроков уголовного судопроизводства возможно в случаях и порядке, которые предусмотрены уголовно-процессуальным законодательством. Однако уголовное преследование, назначение наказания и прекращение уголовного преследования должны осуществляться в разумный срок.</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 xml:space="preserve">В Докладе Генерального прокурора РФ о состоянии законности и правопорядка на заседании Совета Федерации Федерального Собрания Российской Федерации в 2015 году был сделан акцент на том, что затяжной характер следствия всё еще является одним из существенных недостатков. В прошедшем году было рассмотрено 3,5 </w:t>
      </w:r>
      <w:proofErr w:type="gramStart"/>
      <w:r w:rsidRPr="00B13A3A">
        <w:rPr>
          <w:rFonts w:ascii="Times New Roman" w:eastAsiaTheme="minorHAnsi" w:hAnsi="Times New Roman"/>
          <w:sz w:val="28"/>
          <w:szCs w:val="28"/>
        </w:rPr>
        <w:t>млн</w:t>
      </w:r>
      <w:proofErr w:type="gramEnd"/>
      <w:r w:rsidRPr="00B13A3A">
        <w:rPr>
          <w:rFonts w:ascii="Times New Roman" w:eastAsiaTheme="minorHAnsi" w:hAnsi="Times New Roman"/>
          <w:sz w:val="28"/>
          <w:szCs w:val="28"/>
        </w:rPr>
        <w:t xml:space="preserve"> уголовных дел. Среди них количество дел, которые были рассмотрены в срок свыше </w:t>
      </w:r>
      <w:proofErr w:type="gramStart"/>
      <w:r w:rsidRPr="00B13A3A">
        <w:rPr>
          <w:rFonts w:ascii="Times New Roman" w:eastAsiaTheme="minorHAnsi" w:hAnsi="Times New Roman"/>
          <w:sz w:val="28"/>
          <w:szCs w:val="28"/>
        </w:rPr>
        <w:t>установленного</w:t>
      </w:r>
      <w:proofErr w:type="gramEnd"/>
      <w:r w:rsidRPr="00B13A3A">
        <w:rPr>
          <w:rFonts w:ascii="Times New Roman" w:eastAsiaTheme="minorHAnsi" w:hAnsi="Times New Roman"/>
          <w:sz w:val="28"/>
          <w:szCs w:val="28"/>
        </w:rPr>
        <w:t xml:space="preserve"> законом, достаточно большое (рост на 5%</w:t>
      </w:r>
      <w:r>
        <w:rPr>
          <w:rFonts w:ascii="Times New Roman" w:eastAsiaTheme="minorHAnsi" w:hAnsi="Times New Roman"/>
          <w:sz w:val="28"/>
          <w:szCs w:val="28"/>
        </w:rPr>
        <w:t xml:space="preserve"> </w:t>
      </w:r>
      <w:r w:rsidRPr="00B13A3A">
        <w:rPr>
          <w:rFonts w:ascii="Times New Roman" w:eastAsiaTheme="minorHAnsi" w:hAnsi="Times New Roman"/>
          <w:sz w:val="28"/>
          <w:szCs w:val="28"/>
        </w:rPr>
        <w:t>186 тыс.). Растет также и число обвиняемых, что является серьезной нерешенной проблемой. В прошедшем году почти 5,5 тыс. арестованных содержались в следственных изоляторах свыше 6 месяцев, а каждый пят</w:t>
      </w:r>
      <w:r w:rsidR="001D6900">
        <w:rPr>
          <w:rFonts w:ascii="Times New Roman" w:eastAsiaTheme="minorHAnsi" w:hAnsi="Times New Roman"/>
          <w:sz w:val="28"/>
          <w:szCs w:val="28"/>
        </w:rPr>
        <w:t>ый из них — более одного года</w:t>
      </w:r>
      <w:r w:rsidRPr="00B13A3A">
        <w:rPr>
          <w:rFonts w:ascii="Times New Roman" w:eastAsiaTheme="minorHAnsi" w:hAnsi="Times New Roman"/>
          <w:sz w:val="28"/>
          <w:szCs w:val="28"/>
        </w:rPr>
        <w:t xml:space="preserve">. Востребованность в уголовном судопроизводстве меры </w:t>
      </w:r>
      <w:r w:rsidRPr="00B13A3A">
        <w:rPr>
          <w:rFonts w:ascii="Times New Roman" w:eastAsiaTheme="minorHAnsi" w:hAnsi="Times New Roman"/>
          <w:sz w:val="28"/>
          <w:szCs w:val="28"/>
        </w:rPr>
        <w:lastRenderedPageBreak/>
        <w:t>пресечения в виде заключения под стражу особо остро ставит вопрос о законност</w:t>
      </w:r>
      <w:r w:rsidR="001D6900">
        <w:rPr>
          <w:rFonts w:ascii="Times New Roman" w:eastAsiaTheme="minorHAnsi" w:hAnsi="Times New Roman"/>
          <w:sz w:val="28"/>
          <w:szCs w:val="28"/>
        </w:rPr>
        <w:t>и ее применения</w:t>
      </w:r>
      <w:r w:rsidR="001D6900">
        <w:rPr>
          <w:rStyle w:val="a6"/>
          <w:rFonts w:ascii="Times New Roman" w:eastAsiaTheme="minorHAnsi" w:hAnsi="Times New Roman"/>
          <w:sz w:val="28"/>
          <w:szCs w:val="28"/>
        </w:rPr>
        <w:footnoteReference w:id="23"/>
      </w:r>
      <w:r w:rsidRPr="00B13A3A">
        <w:rPr>
          <w:rFonts w:ascii="Times New Roman" w:eastAsiaTheme="minorHAnsi" w:hAnsi="Times New Roman"/>
          <w:sz w:val="28"/>
          <w:szCs w:val="28"/>
        </w:rPr>
        <w:t>.</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Для того чтобы сроки в отечественном уголовном судопроизводстве соответствовали принципу разумного срока, необходимо изменить сложившиеся стереотипы. Важным фактором, позитивно влияющим на реализацию принципа разумного срока уголовного судопроизводства, является уменьшение сроков содержания под стражей. Отдельного рассмотрения заслуживает вопрос о предельных сроках содержания под стражей на судебных стадиях уголовного судопроизводства. На стадии досудебного производства срок содержания под стражей ограничивается 18 месяцами (ч. 3 ст. 109 УПК РФ).</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В связи с введением в УПК РФ нормы-принципа о разумном сроке уголовного судопроизводства Б. Я. Гаврилов высказался о необходимости приведения в соответствие с указанными правовыми факторами первоначального двухмесячного срока содержания обви</w:t>
      </w:r>
      <w:r w:rsidR="001D6900">
        <w:rPr>
          <w:rFonts w:ascii="Times New Roman" w:eastAsiaTheme="minorHAnsi" w:hAnsi="Times New Roman"/>
          <w:sz w:val="28"/>
          <w:szCs w:val="28"/>
        </w:rPr>
        <w:t>няемого под стражей</w:t>
      </w:r>
      <w:r w:rsidR="001D6900">
        <w:rPr>
          <w:rStyle w:val="a6"/>
          <w:rFonts w:ascii="Times New Roman" w:eastAsiaTheme="minorHAnsi" w:hAnsi="Times New Roman"/>
          <w:sz w:val="28"/>
          <w:szCs w:val="28"/>
        </w:rPr>
        <w:footnoteReference w:id="24"/>
      </w:r>
      <w:r w:rsidRPr="00B13A3A">
        <w:rPr>
          <w:rFonts w:ascii="Times New Roman" w:eastAsiaTheme="minorHAnsi" w:hAnsi="Times New Roman"/>
          <w:sz w:val="28"/>
          <w:szCs w:val="28"/>
        </w:rPr>
        <w:t>.</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 xml:space="preserve">В настоящее время в Уголовно-процессуальном кодексе РФ отсутствует верхний предел как содержания под стражей подсудимых на стадии судебного производства по делам о тяжких и особо тяжких преступлениях, так и общей продолжительности судебного разбирательства. </w:t>
      </w:r>
      <w:proofErr w:type="gramStart"/>
      <w:r w:rsidRPr="00B13A3A">
        <w:rPr>
          <w:rFonts w:ascii="Times New Roman" w:eastAsiaTheme="minorHAnsi" w:hAnsi="Times New Roman"/>
          <w:sz w:val="28"/>
          <w:szCs w:val="28"/>
        </w:rPr>
        <w:t>Согласно ч. 3 ст. 255 УПК РФ суд, в производстве которого находится уголовное дело, по истечении 6 месяцев со дня поступления уголовного дела в суд вправе продлить срок содержания подсудимого под стражей, но только по уголовным делам о тяжких и особо тяжких преступлениях и каждый раз не более чем на 3 месяца.</w:t>
      </w:r>
      <w:proofErr w:type="gramEnd"/>
      <w:r w:rsidRPr="00B13A3A">
        <w:rPr>
          <w:rFonts w:ascii="Times New Roman" w:eastAsiaTheme="minorHAnsi" w:hAnsi="Times New Roman"/>
          <w:sz w:val="28"/>
          <w:szCs w:val="28"/>
        </w:rPr>
        <w:t xml:space="preserve"> Ряд </w:t>
      </w:r>
      <w:r w:rsidRPr="00B13A3A">
        <w:rPr>
          <w:rFonts w:ascii="Times New Roman" w:eastAsiaTheme="minorHAnsi" w:hAnsi="Times New Roman"/>
          <w:sz w:val="28"/>
          <w:szCs w:val="28"/>
        </w:rPr>
        <w:lastRenderedPageBreak/>
        <w:t>авторов полагает, что данное правило в пересмотре не нуждается. Например, как отмечает И. А. Самылина, длительность судебного разбирательства уголовного дела в суде первой инстанции не может быть регламентирована в законе в силу особенностей каждого дела. Иное означало бы попытку загнать судебное производство в</w:t>
      </w:r>
      <w:r w:rsidR="001D6900">
        <w:rPr>
          <w:rFonts w:ascii="Times New Roman" w:eastAsiaTheme="minorHAnsi" w:hAnsi="Times New Roman"/>
          <w:sz w:val="28"/>
          <w:szCs w:val="28"/>
        </w:rPr>
        <w:t xml:space="preserve"> прокрустово ложе</w:t>
      </w:r>
      <w:r w:rsidR="001D6900">
        <w:rPr>
          <w:rStyle w:val="a6"/>
          <w:rFonts w:ascii="Times New Roman" w:eastAsiaTheme="minorHAnsi" w:hAnsi="Times New Roman"/>
          <w:sz w:val="28"/>
          <w:szCs w:val="28"/>
        </w:rPr>
        <w:footnoteReference w:id="25"/>
      </w:r>
      <w:r w:rsidRPr="00B13A3A">
        <w:rPr>
          <w:rFonts w:ascii="Times New Roman" w:eastAsiaTheme="minorHAnsi" w:hAnsi="Times New Roman"/>
          <w:sz w:val="28"/>
          <w:szCs w:val="28"/>
        </w:rPr>
        <w:t>.</w:t>
      </w:r>
    </w:p>
    <w:p w:rsidR="00B13A3A" w:rsidRPr="00B13A3A" w:rsidRDefault="00B13A3A" w:rsidP="001D6900">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 xml:space="preserve">Установление в уголовно-процессуальном законе предельных временных границ судебного разбирательства и содержания под стражей подсудимых ориентировало бы </w:t>
      </w:r>
      <w:proofErr w:type="spellStart"/>
      <w:r w:rsidRPr="00B13A3A">
        <w:rPr>
          <w:rFonts w:ascii="Times New Roman" w:eastAsiaTheme="minorHAnsi" w:hAnsi="Times New Roman"/>
          <w:sz w:val="28"/>
          <w:szCs w:val="28"/>
        </w:rPr>
        <w:t>правоприменителей</w:t>
      </w:r>
      <w:proofErr w:type="spellEnd"/>
      <w:r w:rsidRPr="00B13A3A">
        <w:rPr>
          <w:rFonts w:ascii="Times New Roman" w:eastAsiaTheme="minorHAnsi" w:hAnsi="Times New Roman"/>
          <w:sz w:val="28"/>
          <w:szCs w:val="28"/>
        </w:rPr>
        <w:t xml:space="preserve"> во временных границах осуществления уголовного судопроизводства в ходе судебного разбирательства; оказывало бы дисциплинирующее воздействие на </w:t>
      </w:r>
      <w:proofErr w:type="spellStart"/>
      <w:r w:rsidRPr="00B13A3A">
        <w:rPr>
          <w:rFonts w:ascii="Times New Roman" w:eastAsiaTheme="minorHAnsi" w:hAnsi="Times New Roman"/>
          <w:sz w:val="28"/>
          <w:szCs w:val="28"/>
        </w:rPr>
        <w:t>правоприменителей</w:t>
      </w:r>
      <w:proofErr w:type="spellEnd"/>
      <w:r w:rsidRPr="00B13A3A">
        <w:rPr>
          <w:rFonts w:ascii="Times New Roman" w:eastAsiaTheme="minorHAnsi" w:hAnsi="Times New Roman"/>
          <w:sz w:val="28"/>
          <w:szCs w:val="28"/>
        </w:rPr>
        <w:t>, в профессиональные обяз</w:t>
      </w:r>
      <w:r w:rsidR="001D6900">
        <w:rPr>
          <w:rFonts w:ascii="Times New Roman" w:eastAsiaTheme="minorHAnsi" w:hAnsi="Times New Roman"/>
          <w:sz w:val="28"/>
          <w:szCs w:val="28"/>
        </w:rPr>
        <w:t>анности которых входит обеспече</w:t>
      </w:r>
      <w:r w:rsidRPr="00B13A3A">
        <w:rPr>
          <w:rFonts w:ascii="Times New Roman" w:eastAsiaTheme="minorHAnsi" w:hAnsi="Times New Roman"/>
          <w:sz w:val="28"/>
          <w:szCs w:val="28"/>
        </w:rPr>
        <w:t>ние разумности срока уголовного судопроизводства; явилось бы нормативным основанием для привлечения должностных лиц правоохранительных органов и судей к дисциплинарной ответственности в случае несоблюдения предельных сроков судебного разбирательства.</w:t>
      </w:r>
    </w:p>
    <w:p w:rsidR="00B13A3A" w:rsidRPr="00B13A3A" w:rsidRDefault="00B13A3A" w:rsidP="00B13A3A">
      <w:pPr>
        <w:spacing w:after="0" w:line="360" w:lineRule="auto"/>
        <w:ind w:firstLine="709"/>
        <w:jc w:val="both"/>
        <w:rPr>
          <w:rFonts w:ascii="Times New Roman" w:eastAsiaTheme="minorHAnsi" w:hAnsi="Times New Roman"/>
          <w:sz w:val="28"/>
          <w:szCs w:val="28"/>
        </w:rPr>
      </w:pPr>
      <w:proofErr w:type="spellStart"/>
      <w:r w:rsidRPr="00B13A3A">
        <w:rPr>
          <w:rFonts w:ascii="Times New Roman" w:eastAsiaTheme="minorHAnsi" w:hAnsi="Times New Roman"/>
          <w:sz w:val="28"/>
          <w:szCs w:val="28"/>
        </w:rPr>
        <w:t>Неустановление</w:t>
      </w:r>
      <w:proofErr w:type="spellEnd"/>
      <w:r w:rsidRPr="00B13A3A">
        <w:rPr>
          <w:rFonts w:ascii="Times New Roman" w:eastAsiaTheme="minorHAnsi" w:hAnsi="Times New Roman"/>
          <w:sz w:val="28"/>
          <w:szCs w:val="28"/>
        </w:rPr>
        <w:t xml:space="preserve"> предельного срока, в течение которого заинтересованное лицо должно оставаться под стражей после того, как его дело передается в суд для рассмотрения, ставит это лицо в ситуацию неопределенности.</w:t>
      </w:r>
    </w:p>
    <w:p w:rsidR="00B13A3A" w:rsidRPr="00B13A3A" w:rsidRDefault="00B13A3A" w:rsidP="00B13A3A">
      <w:pPr>
        <w:spacing w:after="0" w:line="360" w:lineRule="auto"/>
        <w:ind w:firstLine="709"/>
        <w:jc w:val="both"/>
        <w:rPr>
          <w:rFonts w:ascii="Times New Roman" w:eastAsiaTheme="minorHAnsi" w:hAnsi="Times New Roman"/>
          <w:sz w:val="28"/>
          <w:szCs w:val="28"/>
        </w:rPr>
      </w:pPr>
      <w:proofErr w:type="gramStart"/>
      <w:r w:rsidRPr="00B13A3A">
        <w:rPr>
          <w:rFonts w:ascii="Times New Roman" w:eastAsiaTheme="minorHAnsi" w:hAnsi="Times New Roman"/>
          <w:sz w:val="28"/>
          <w:szCs w:val="28"/>
        </w:rPr>
        <w:t>Аналогичная позиция по сходному правовому вопросу изложена в Постановлении Президиума Верховного Суда РФ от 04.07.2012 .№ 110-1112 «О возобновлении производства по уголовному делу ввиду новых обстоятельств», из которого следует, что отсутствие в постановлении суда указания на конкретный срок содержания лица под стражей равносильно «грубому и очевидному нарушению», которое может превратить его содержание под стражей в произвольное, что свидетельствует о нарушении подпункта</w:t>
      </w:r>
      <w:proofErr w:type="gramEnd"/>
      <w:r w:rsidRPr="00B13A3A">
        <w:rPr>
          <w:rFonts w:ascii="Times New Roman" w:eastAsiaTheme="minorHAnsi" w:hAnsi="Times New Roman"/>
          <w:sz w:val="28"/>
          <w:szCs w:val="28"/>
        </w:rPr>
        <w:t xml:space="preserve"> «c» пункта 1 статьи 5 Конвенции от 04.11.1950 « О защите пра</w:t>
      </w:r>
      <w:r w:rsidR="001D6900">
        <w:rPr>
          <w:rFonts w:ascii="Times New Roman" w:eastAsiaTheme="minorHAnsi" w:hAnsi="Times New Roman"/>
          <w:sz w:val="28"/>
          <w:szCs w:val="28"/>
        </w:rPr>
        <w:t>в человека и основных свобод»</w:t>
      </w:r>
      <w:r w:rsidRPr="00B13A3A">
        <w:rPr>
          <w:rFonts w:ascii="Times New Roman" w:eastAsiaTheme="minorHAnsi" w:hAnsi="Times New Roman"/>
          <w:sz w:val="28"/>
          <w:szCs w:val="28"/>
        </w:rPr>
        <w:t>.</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lastRenderedPageBreak/>
        <w:t>На наш взгляд, то, что в уголовно-процессуальном законодательстве не установлены предельные сроки содержания под стражей подсудимых, существенно ограничивает их право на свободу и нарушает принцип неприкосновенности личности, содержащийся в ст. 10 УПК РФ. Позиция Европейского Суда по правам человека по данному вопросу заключается в установлении предела состояния неопределенности, в котором находится то или иное лицо по причине предъявленного ему уголовного обвинения, что является важным как для самого заинтересованного лица, так и с точки зрения понятия «юридическая ответственност</w:t>
      </w:r>
      <w:r w:rsidR="001D6900">
        <w:rPr>
          <w:rFonts w:ascii="Times New Roman" w:eastAsiaTheme="minorHAnsi" w:hAnsi="Times New Roman"/>
          <w:sz w:val="28"/>
          <w:szCs w:val="28"/>
        </w:rPr>
        <w:t>ь»</w:t>
      </w:r>
      <w:r w:rsidR="001D6900">
        <w:rPr>
          <w:rStyle w:val="a6"/>
          <w:rFonts w:ascii="Times New Roman" w:eastAsiaTheme="minorHAnsi" w:hAnsi="Times New Roman"/>
          <w:sz w:val="28"/>
          <w:szCs w:val="28"/>
        </w:rPr>
        <w:footnoteReference w:id="26"/>
      </w:r>
      <w:r w:rsidRPr="00B13A3A">
        <w:rPr>
          <w:rFonts w:ascii="Times New Roman" w:eastAsiaTheme="minorHAnsi" w:hAnsi="Times New Roman"/>
          <w:sz w:val="28"/>
          <w:szCs w:val="28"/>
        </w:rPr>
        <w:t>.</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По нашему мнению, обоснованным является высказанное в литературе предложение об ограничении срока содержания под стражей в период судебного разбирательства так же, как это предусмотрено относительно стадии предварительного расследования, то есть срок не превышает 12 месяцев по тяжким преступления</w:t>
      </w:r>
      <w:r w:rsidR="001D6900">
        <w:rPr>
          <w:rFonts w:ascii="Times New Roman" w:eastAsiaTheme="minorHAnsi" w:hAnsi="Times New Roman"/>
          <w:sz w:val="28"/>
          <w:szCs w:val="28"/>
        </w:rPr>
        <w:t>м и 18 месяцев по особо тяжким</w:t>
      </w:r>
      <w:r w:rsidRPr="00B13A3A">
        <w:rPr>
          <w:rFonts w:ascii="Times New Roman" w:eastAsiaTheme="minorHAnsi" w:hAnsi="Times New Roman"/>
          <w:sz w:val="28"/>
          <w:szCs w:val="28"/>
        </w:rPr>
        <w:t>. Пленум Верховного Суда РФ в Постановлении «О практике применения судами мер пресечения в виде заключения под стражу, домашнего ареста и залога» от 19 декабря 2013 г. подчеркнул факт необходимости обеспечения прав лиц, в отношении которых продлеваю</w:t>
      </w:r>
      <w:r w:rsidR="001D6900">
        <w:rPr>
          <w:rFonts w:ascii="Times New Roman" w:eastAsiaTheme="minorHAnsi" w:hAnsi="Times New Roman"/>
          <w:sz w:val="28"/>
          <w:szCs w:val="28"/>
        </w:rPr>
        <w:t>тся сроки заключения под стражу</w:t>
      </w:r>
      <w:r w:rsidR="001D6900">
        <w:rPr>
          <w:rStyle w:val="a6"/>
          <w:rFonts w:ascii="Times New Roman" w:eastAsiaTheme="minorHAnsi" w:hAnsi="Times New Roman"/>
          <w:sz w:val="28"/>
          <w:szCs w:val="28"/>
        </w:rPr>
        <w:footnoteReference w:id="27"/>
      </w:r>
      <w:r w:rsidRPr="00B13A3A">
        <w:rPr>
          <w:rFonts w:ascii="Times New Roman" w:eastAsiaTheme="minorHAnsi" w:hAnsi="Times New Roman"/>
          <w:sz w:val="28"/>
          <w:szCs w:val="28"/>
        </w:rPr>
        <w:t>.</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На наш взгляд, соблюдению принципа разумного срока уголовного судопроизводства в практике суда и иных правоохранительных органов будет способствовать включение в число обстоятельств, которые будут иметь значение при определении разумного срока уголовного судопроизводства, срока нахождения обвиняемого под стражей.</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lastRenderedPageBreak/>
        <w:t>Изучение судебной практики показывает, что нарушение принципа разумного срока уголовного</w:t>
      </w:r>
      <w:r>
        <w:rPr>
          <w:rFonts w:ascii="Times New Roman" w:eastAsiaTheme="minorHAnsi" w:hAnsi="Times New Roman"/>
          <w:sz w:val="28"/>
          <w:szCs w:val="28"/>
        </w:rPr>
        <w:t xml:space="preserve"> </w:t>
      </w:r>
      <w:r w:rsidRPr="00B13A3A">
        <w:rPr>
          <w:rFonts w:ascii="Times New Roman" w:eastAsiaTheme="minorHAnsi" w:hAnsi="Times New Roman"/>
          <w:sz w:val="28"/>
          <w:szCs w:val="28"/>
        </w:rPr>
        <w:t>судопроизводства при продлении срока содержания под стражей обусловливается следующими типичными ошибками и упущениями:</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w:t>
      </w:r>
      <w:r w:rsidRPr="00B13A3A">
        <w:rPr>
          <w:rFonts w:ascii="Times New Roman" w:eastAsiaTheme="minorHAnsi" w:hAnsi="Times New Roman"/>
          <w:sz w:val="28"/>
          <w:szCs w:val="28"/>
        </w:rPr>
        <w:tab/>
        <w:t xml:space="preserve">ссылка на тяжесть предъявленного обвинения. Законодатель в ст. 99 УПК РФ определенно указывает, что при решении вопроса об избрании меры пресечения тяжесть преступления, сведения о личности подозреваемого или обвиняемого, его возраст, состояние здоровья, семейное положение, род занятий и другие обстоятельства должны учитываться только при наличии оснований, предусмотренных ст. 97 УПК РФ. Напомним, что к таким основаниям законодатель отнес наличие достаточных оснований полагать, что лицо, обвиняемое или подозреваемое в совершении преступления, скроется от органов дознания, предварительного следствия или суда; может продолжить заниматься преступной деятельностью, а </w:t>
      </w:r>
      <w:proofErr w:type="gramStart"/>
      <w:r w:rsidRPr="00B13A3A">
        <w:rPr>
          <w:rFonts w:ascii="Times New Roman" w:eastAsiaTheme="minorHAnsi" w:hAnsi="Times New Roman"/>
          <w:sz w:val="28"/>
          <w:szCs w:val="28"/>
        </w:rPr>
        <w:t>также</w:t>
      </w:r>
      <w:proofErr w:type="gramEnd"/>
      <w:r w:rsidRPr="00B13A3A">
        <w:rPr>
          <w:rFonts w:ascii="Times New Roman" w:eastAsiaTheme="minorHAnsi" w:hAnsi="Times New Roman"/>
          <w:sz w:val="28"/>
          <w:szCs w:val="28"/>
        </w:rPr>
        <w:t xml:space="preserve"> если существует угроза безопасности свидетеля, иных участников уголовного судопроизводства, угроза уничтожения доказательства либо воспрепятствования производству по уголовному делу иным путем. Как подчеркнул Верховный суд РФ по делу Б., одно лишь утверждение о тяжести предъявленных обвинений не является безусловным основанием продлени</w:t>
      </w:r>
      <w:r w:rsidR="001D6900">
        <w:rPr>
          <w:rFonts w:ascii="Times New Roman" w:eastAsiaTheme="minorHAnsi" w:hAnsi="Times New Roman"/>
          <w:sz w:val="28"/>
          <w:szCs w:val="28"/>
        </w:rPr>
        <w:t>я срока содержания под стражей</w:t>
      </w:r>
      <w:r w:rsidRPr="00B13A3A">
        <w:rPr>
          <w:rFonts w:ascii="Times New Roman" w:eastAsiaTheme="minorHAnsi" w:hAnsi="Times New Roman"/>
          <w:sz w:val="28"/>
          <w:szCs w:val="28"/>
        </w:rPr>
        <w:t>;</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w:t>
      </w:r>
      <w:r w:rsidRPr="00B13A3A">
        <w:rPr>
          <w:rFonts w:ascii="Times New Roman" w:eastAsiaTheme="minorHAnsi" w:hAnsi="Times New Roman"/>
          <w:sz w:val="28"/>
          <w:szCs w:val="28"/>
        </w:rPr>
        <w:tab/>
        <w:t xml:space="preserve">использование при продлении срока содержания под стражей стереотипных </w:t>
      </w:r>
      <w:proofErr w:type="gramStart"/>
      <w:r w:rsidRPr="00B13A3A">
        <w:rPr>
          <w:rFonts w:ascii="Times New Roman" w:eastAsiaTheme="minorHAnsi" w:hAnsi="Times New Roman"/>
          <w:sz w:val="28"/>
          <w:szCs w:val="28"/>
        </w:rPr>
        <w:t>формулировок</w:t>
      </w:r>
      <w:proofErr w:type="gramEnd"/>
      <w:r w:rsidRPr="00B13A3A">
        <w:rPr>
          <w:rFonts w:ascii="Times New Roman" w:eastAsiaTheme="minorHAnsi" w:hAnsi="Times New Roman"/>
          <w:sz w:val="28"/>
          <w:szCs w:val="28"/>
        </w:rPr>
        <w:t xml:space="preserve"> следующего типа: мера пресечения является законной и обоснованной в силу тяжести обвинений, предъявляемых заявителю, и «информации, характеризующей заявителя»; тяжести обвинений и «общественной опасности» вменяемых обвиняемому преступлений. Также типичным является использование в качестве основания продления срока содержания под стражей ссылки на то, что основания для заключения под стражу «не отпали». На распространение </w:t>
      </w:r>
      <w:r w:rsidRPr="00B13A3A">
        <w:rPr>
          <w:rFonts w:ascii="Times New Roman" w:eastAsiaTheme="minorHAnsi" w:hAnsi="Times New Roman"/>
          <w:sz w:val="28"/>
          <w:szCs w:val="28"/>
        </w:rPr>
        <w:lastRenderedPageBreak/>
        <w:t>подобной практики обращал свое внимание Уполномоченный по правам чело</w:t>
      </w:r>
      <w:r w:rsidR="001D6900">
        <w:rPr>
          <w:rFonts w:ascii="Times New Roman" w:eastAsiaTheme="minorHAnsi" w:hAnsi="Times New Roman"/>
          <w:sz w:val="28"/>
          <w:szCs w:val="28"/>
        </w:rPr>
        <w:t>века в Российской Федерации</w:t>
      </w:r>
      <w:r w:rsidR="001D6900">
        <w:rPr>
          <w:rStyle w:val="a6"/>
          <w:rFonts w:ascii="Times New Roman" w:eastAsiaTheme="minorHAnsi" w:hAnsi="Times New Roman"/>
          <w:sz w:val="28"/>
          <w:szCs w:val="28"/>
        </w:rPr>
        <w:footnoteReference w:id="28"/>
      </w:r>
      <w:r w:rsidRPr="00B13A3A">
        <w:rPr>
          <w:rFonts w:ascii="Times New Roman" w:eastAsiaTheme="minorHAnsi" w:hAnsi="Times New Roman"/>
          <w:sz w:val="28"/>
          <w:szCs w:val="28"/>
        </w:rPr>
        <w:t>;</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w:t>
      </w:r>
      <w:r w:rsidRPr="00B13A3A">
        <w:rPr>
          <w:rFonts w:ascii="Times New Roman" w:eastAsiaTheme="minorHAnsi" w:hAnsi="Times New Roman"/>
          <w:sz w:val="28"/>
          <w:szCs w:val="28"/>
        </w:rPr>
        <w:tab/>
        <w:t>признание в качестве основания продления срока содержания под стражей утверждения органов предварительного следствия о том, что обвиняемый не желает сотрудничать со следствием. Между тем сотрудничество со следствием не является процессуальной обязанностью вышеупомянутого лица. Иное означало бы отрицание одного из основных постулатов уголовно-процессуального права Российской Федерации — бремя доказывания обвинения и опровержения доводов, приводимых в защиту подозреваемого или обвиняемого, лежит на стороне обвинения (ч. 2 ст.14 УПК РФ).</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w:t>
      </w:r>
      <w:r w:rsidRPr="00B13A3A">
        <w:rPr>
          <w:rFonts w:ascii="Times New Roman" w:eastAsiaTheme="minorHAnsi" w:hAnsi="Times New Roman"/>
          <w:sz w:val="28"/>
          <w:szCs w:val="28"/>
        </w:rPr>
        <w:tab/>
      </w:r>
      <w:proofErr w:type="spellStart"/>
      <w:r w:rsidRPr="00B13A3A">
        <w:rPr>
          <w:rFonts w:ascii="Times New Roman" w:eastAsiaTheme="minorHAnsi" w:hAnsi="Times New Roman"/>
          <w:sz w:val="28"/>
          <w:szCs w:val="28"/>
        </w:rPr>
        <w:t>неприведение</w:t>
      </w:r>
      <w:proofErr w:type="spellEnd"/>
      <w:r w:rsidRPr="00B13A3A">
        <w:rPr>
          <w:rFonts w:ascii="Times New Roman" w:eastAsiaTheme="minorHAnsi" w:hAnsi="Times New Roman"/>
          <w:sz w:val="28"/>
          <w:szCs w:val="28"/>
        </w:rPr>
        <w:t xml:space="preserve"> судами конкретных фактов, подтверждающих наличие на момент рассмотрения ходатайства о продлении срока содержания под стражей оснований, предусмотренных в ч. 1 ст. 97 УПК РФ. В этом случае не выполняется требование Постановления Президиума Верховного</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Суда РФ от 10 октября 2003 г. «О применении судами общей юрисдикции общепризнанных принципов и норм международного права и международных договоров РФ». Согласно данному требованию суды должны принимать решение о продлении сроков содержания под стражей при доказанности обстоятельств, подтверждающих, что подозреваемые, обвиняемые могут продолжить преступную деятельность, укрываться от предварительного следствия или суда, либо сфальсифицировать доказательства по делу, либо вступить в сговор со свидетелями. Эти обстоятельства должны подтверждаться достоверными сведениями, то есть быть реальными, обоснованными</w:t>
      </w:r>
      <w:r w:rsidR="001D6900">
        <w:rPr>
          <w:rStyle w:val="a6"/>
          <w:rFonts w:ascii="Times New Roman" w:eastAsiaTheme="minorHAnsi" w:hAnsi="Times New Roman"/>
          <w:sz w:val="28"/>
          <w:szCs w:val="28"/>
        </w:rPr>
        <w:footnoteReference w:id="29"/>
      </w:r>
      <w:r w:rsidRPr="00B13A3A">
        <w:rPr>
          <w:rFonts w:ascii="Times New Roman" w:eastAsiaTheme="minorHAnsi" w:hAnsi="Times New Roman"/>
          <w:sz w:val="28"/>
          <w:szCs w:val="28"/>
        </w:rPr>
        <w:t>;</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lastRenderedPageBreak/>
        <w:t>- игнорирование доводов и аргументов стороны защиты в пользу изменения меры пресечения в виде содержания под стражей. Европейский Суд обращал внимание на то, что в решениях о продлении ареста судьи постоянно указывали на «отсутствие обстоятель</w:t>
      </w:r>
      <w:proofErr w:type="gramStart"/>
      <w:r w:rsidRPr="00B13A3A">
        <w:rPr>
          <w:rFonts w:ascii="Times New Roman" w:eastAsiaTheme="minorHAnsi" w:hAnsi="Times New Roman"/>
          <w:sz w:val="28"/>
          <w:szCs w:val="28"/>
        </w:rPr>
        <w:t>ств дл</w:t>
      </w:r>
      <w:proofErr w:type="gramEnd"/>
      <w:r w:rsidRPr="00B13A3A">
        <w:rPr>
          <w:rFonts w:ascii="Times New Roman" w:eastAsiaTheme="minorHAnsi" w:hAnsi="Times New Roman"/>
          <w:sz w:val="28"/>
          <w:szCs w:val="28"/>
        </w:rPr>
        <w:t xml:space="preserve">я освобождения». В своих ходатайствах и жалобах защитники приводили конкретные фактические аргументы в пользу изменения меры пресечения в виде заключения под стражу. Однако российские судьи не опровергали достоверность этих аргументов, в то же </w:t>
      </w:r>
      <w:proofErr w:type="gramStart"/>
      <w:r w:rsidRPr="00B13A3A">
        <w:rPr>
          <w:rFonts w:ascii="Times New Roman" w:eastAsiaTheme="minorHAnsi" w:hAnsi="Times New Roman"/>
          <w:sz w:val="28"/>
          <w:szCs w:val="28"/>
        </w:rPr>
        <w:t>врем</w:t>
      </w:r>
      <w:r w:rsidR="001D6900">
        <w:rPr>
          <w:rFonts w:ascii="Times New Roman" w:eastAsiaTheme="minorHAnsi" w:hAnsi="Times New Roman"/>
          <w:sz w:val="28"/>
          <w:szCs w:val="28"/>
        </w:rPr>
        <w:t>я</w:t>
      </w:r>
      <w:proofErr w:type="gramEnd"/>
      <w:r w:rsidR="001D6900">
        <w:rPr>
          <w:rFonts w:ascii="Times New Roman" w:eastAsiaTheme="minorHAnsi" w:hAnsi="Times New Roman"/>
          <w:sz w:val="28"/>
          <w:szCs w:val="28"/>
        </w:rPr>
        <w:t xml:space="preserve"> не принимая их во внимание</w:t>
      </w:r>
      <w:r w:rsidR="00847436">
        <w:rPr>
          <w:rStyle w:val="a6"/>
          <w:rFonts w:ascii="Times New Roman" w:eastAsiaTheme="minorHAnsi" w:hAnsi="Times New Roman"/>
          <w:sz w:val="28"/>
          <w:szCs w:val="28"/>
        </w:rPr>
        <w:footnoteReference w:id="30"/>
      </w:r>
      <w:r w:rsidRPr="00B13A3A">
        <w:rPr>
          <w:rFonts w:ascii="Times New Roman" w:eastAsiaTheme="minorHAnsi" w:hAnsi="Times New Roman"/>
          <w:sz w:val="28"/>
          <w:szCs w:val="28"/>
        </w:rPr>
        <w:t>.</w:t>
      </w:r>
    </w:p>
    <w:p w:rsidR="00B13A3A" w:rsidRPr="00B13A3A" w:rsidRDefault="00B13A3A" w:rsidP="00B13A3A">
      <w:pPr>
        <w:spacing w:after="0" w:line="360" w:lineRule="auto"/>
        <w:ind w:firstLine="709"/>
        <w:jc w:val="both"/>
        <w:rPr>
          <w:rFonts w:ascii="Times New Roman" w:eastAsiaTheme="minorHAnsi" w:hAnsi="Times New Roman"/>
          <w:sz w:val="28"/>
          <w:szCs w:val="28"/>
        </w:rPr>
      </w:pPr>
      <w:r w:rsidRPr="00B13A3A">
        <w:rPr>
          <w:rFonts w:ascii="Times New Roman" w:eastAsiaTheme="minorHAnsi" w:hAnsi="Times New Roman"/>
          <w:sz w:val="28"/>
          <w:szCs w:val="28"/>
        </w:rPr>
        <w:t>Разумеется, не все суды и не по всем делам игнорируют позицию защиты и ее аргументы. Подчеркнем, что заявители, находящиеся под стражей или отбывающие наказание в местах лишения свободы, оказываются в более сложном положении, нежели находящиеся на свободе. Они нередко сталкиваются с фактами противодействия подаче заявления со стороны окружающих, в частности сотрудников мест принудительного содержания, других лиц, содержащихся под стражей или отбывающих наказание в местах лишения свободы. Затягивание возбуждения уголовного дела или производства по делу для лиц, не имеющих процессуального статуса потерпевшего, в условиях содержания под стражей повышает степень угрозы безопасности заявителей.</w:t>
      </w:r>
    </w:p>
    <w:p w:rsidR="00B13A3A" w:rsidRDefault="00B13A3A" w:rsidP="00B13A3A">
      <w:pPr>
        <w:spacing w:after="0" w:line="360" w:lineRule="auto"/>
        <w:ind w:firstLine="709"/>
        <w:jc w:val="both"/>
        <w:rPr>
          <w:rFonts w:ascii="Times New Roman" w:eastAsiaTheme="minorHAnsi" w:hAnsi="Times New Roman"/>
          <w:sz w:val="28"/>
          <w:szCs w:val="28"/>
        </w:rPr>
      </w:pPr>
    </w:p>
    <w:p w:rsidR="001D6900" w:rsidRDefault="001D6900" w:rsidP="00B13A3A">
      <w:pPr>
        <w:spacing w:after="0" w:line="360" w:lineRule="auto"/>
        <w:ind w:firstLine="709"/>
        <w:jc w:val="both"/>
        <w:rPr>
          <w:rFonts w:ascii="Times New Roman" w:eastAsiaTheme="minorHAnsi" w:hAnsi="Times New Roman"/>
          <w:sz w:val="28"/>
          <w:szCs w:val="28"/>
        </w:rPr>
      </w:pPr>
    </w:p>
    <w:p w:rsidR="0091509F" w:rsidRPr="0091509F" w:rsidRDefault="0091509F" w:rsidP="0091509F">
      <w:pPr>
        <w:spacing w:after="0"/>
        <w:ind w:firstLine="709"/>
        <w:jc w:val="both"/>
        <w:rPr>
          <w:rFonts w:ascii="Times New Roman" w:eastAsiaTheme="minorHAnsi" w:hAnsi="Times New Roman"/>
          <w:b/>
          <w:sz w:val="28"/>
          <w:szCs w:val="28"/>
        </w:rPr>
      </w:pPr>
      <w:r w:rsidRPr="0091509F">
        <w:rPr>
          <w:rFonts w:ascii="Times New Roman" w:eastAsiaTheme="minorHAnsi" w:hAnsi="Times New Roman"/>
          <w:b/>
          <w:sz w:val="28"/>
          <w:szCs w:val="28"/>
        </w:rPr>
        <w:t>2.2. Уголовно-процессуальное регулирование сроков на различных этапах досудебного производства</w:t>
      </w:r>
    </w:p>
    <w:p w:rsidR="001A3975" w:rsidRDefault="001A3975" w:rsidP="004B7342">
      <w:pPr>
        <w:ind w:firstLine="709"/>
        <w:jc w:val="center"/>
        <w:rPr>
          <w:rFonts w:ascii="Times New Roman" w:hAnsi="Times New Roman"/>
          <w:b/>
          <w:sz w:val="28"/>
        </w:rPr>
      </w:pPr>
    </w:p>
    <w:p w:rsidR="0091509F" w:rsidRPr="0091509F" w:rsidRDefault="0091509F" w:rsidP="0091509F">
      <w:pPr>
        <w:spacing w:after="0" w:line="360" w:lineRule="auto"/>
        <w:ind w:firstLine="709"/>
        <w:jc w:val="both"/>
        <w:rPr>
          <w:rFonts w:ascii="Times New Roman" w:hAnsi="Times New Roman"/>
          <w:sz w:val="28"/>
        </w:rPr>
      </w:pPr>
      <w:r w:rsidRPr="0091509F">
        <w:rPr>
          <w:rFonts w:ascii="Times New Roman" w:hAnsi="Times New Roman"/>
          <w:sz w:val="28"/>
        </w:rPr>
        <w:t xml:space="preserve">Процессуальные сроки в уголовном процессе имеют ряд особенностей по сравнению со сроками в других отраслях </w:t>
      </w:r>
      <w:r w:rsidRPr="0091509F">
        <w:rPr>
          <w:rFonts w:ascii="Times New Roman" w:hAnsi="Times New Roman"/>
          <w:sz w:val="28"/>
        </w:rPr>
        <w:lastRenderedPageBreak/>
        <w:t>судопроизводства. Прежде всего</w:t>
      </w:r>
      <w:r>
        <w:rPr>
          <w:rFonts w:ascii="Times New Roman" w:hAnsi="Times New Roman"/>
          <w:sz w:val="28"/>
        </w:rPr>
        <w:t xml:space="preserve">, </w:t>
      </w:r>
      <w:r w:rsidRPr="0091509F">
        <w:rPr>
          <w:rFonts w:ascii="Times New Roman" w:hAnsi="Times New Roman"/>
          <w:sz w:val="28"/>
        </w:rPr>
        <w:t xml:space="preserve"> это касается порядка их исчисления и последствий нарушения. В частности, уголовный процесс — единственный вид производства, в котором значение имеют не только часы, но и минуты.</w:t>
      </w:r>
      <w:r>
        <w:rPr>
          <w:rFonts w:ascii="Times New Roman" w:hAnsi="Times New Roman"/>
          <w:sz w:val="28"/>
        </w:rPr>
        <w:t xml:space="preserve"> </w:t>
      </w:r>
    </w:p>
    <w:p w:rsidR="0091509F" w:rsidRPr="0091509F" w:rsidRDefault="0091509F" w:rsidP="0091509F">
      <w:pPr>
        <w:spacing w:after="0" w:line="360" w:lineRule="auto"/>
        <w:ind w:firstLine="709"/>
        <w:jc w:val="both"/>
        <w:rPr>
          <w:rFonts w:ascii="Times New Roman" w:hAnsi="Times New Roman"/>
          <w:sz w:val="28"/>
        </w:rPr>
      </w:pPr>
      <w:r w:rsidRPr="0091509F">
        <w:rPr>
          <w:rFonts w:ascii="Times New Roman" w:hAnsi="Times New Roman"/>
          <w:sz w:val="28"/>
        </w:rPr>
        <w:t>Применительно к уголовному судопроизводству речь идет о сроках, установленных УПК РФ либо решениями госорганов или их должностных лиц.</w:t>
      </w:r>
    </w:p>
    <w:p w:rsidR="0091509F" w:rsidRPr="0091509F" w:rsidRDefault="0091509F" w:rsidP="0091509F">
      <w:pPr>
        <w:spacing w:after="0" w:line="360" w:lineRule="auto"/>
        <w:ind w:firstLine="709"/>
        <w:jc w:val="both"/>
        <w:rPr>
          <w:rFonts w:ascii="Times New Roman" w:hAnsi="Times New Roman"/>
          <w:sz w:val="28"/>
        </w:rPr>
      </w:pPr>
      <w:r w:rsidRPr="0091509F">
        <w:rPr>
          <w:rFonts w:ascii="Times New Roman" w:hAnsi="Times New Roman"/>
          <w:sz w:val="28"/>
        </w:rPr>
        <w:t xml:space="preserve">Например, сроки, определенные решением суда в качестве времени </w:t>
      </w:r>
      <w:proofErr w:type="gramStart"/>
      <w:r w:rsidRPr="0091509F">
        <w:rPr>
          <w:rFonts w:ascii="Times New Roman" w:hAnsi="Times New Roman"/>
          <w:sz w:val="28"/>
        </w:rPr>
        <w:t>содержания</w:t>
      </w:r>
      <w:proofErr w:type="gramEnd"/>
      <w:r w:rsidRPr="0091509F">
        <w:rPr>
          <w:rFonts w:ascii="Times New Roman" w:hAnsi="Times New Roman"/>
          <w:sz w:val="28"/>
        </w:rPr>
        <w:t xml:space="preserve"> под стражей конкретного обвиняемого, относятся к категории процессуальных. Тогда как временной отрезок, отведенный следователем на совершение определенного следственного действия и отраженный в плане расследования дела, таковым не является. Он носит сугубо организационный характер и правового значения не имеет. </w:t>
      </w:r>
    </w:p>
    <w:p w:rsidR="0091509F" w:rsidRPr="0091509F" w:rsidRDefault="0091509F" w:rsidP="0091509F">
      <w:pPr>
        <w:spacing w:after="0" w:line="360" w:lineRule="auto"/>
        <w:ind w:firstLine="709"/>
        <w:jc w:val="both"/>
        <w:rPr>
          <w:rFonts w:ascii="Times New Roman" w:hAnsi="Times New Roman"/>
          <w:sz w:val="28"/>
        </w:rPr>
      </w:pPr>
      <w:r w:rsidRPr="0091509F">
        <w:rPr>
          <w:rFonts w:ascii="Times New Roman" w:hAnsi="Times New Roman"/>
          <w:sz w:val="28"/>
        </w:rPr>
        <w:t>Российское уголовно-процессуальное право признает сразу несколько единиц измерения процессуальных сроков. Все они перечислены в ч. 1 ст. 128 УПК РФ:</w:t>
      </w:r>
    </w:p>
    <w:p w:rsidR="0091509F" w:rsidRPr="0091509F" w:rsidRDefault="0091509F" w:rsidP="0091509F">
      <w:pPr>
        <w:spacing w:after="0" w:line="360" w:lineRule="auto"/>
        <w:ind w:firstLine="709"/>
        <w:jc w:val="both"/>
        <w:rPr>
          <w:rFonts w:ascii="Times New Roman" w:hAnsi="Times New Roman"/>
          <w:sz w:val="28"/>
        </w:rPr>
      </w:pPr>
      <w:r>
        <w:rPr>
          <w:rFonts w:ascii="Times New Roman" w:hAnsi="Times New Roman"/>
          <w:sz w:val="28"/>
        </w:rPr>
        <w:t xml:space="preserve">- </w:t>
      </w:r>
      <w:r w:rsidRPr="0091509F">
        <w:rPr>
          <w:rFonts w:ascii="Times New Roman" w:hAnsi="Times New Roman"/>
          <w:sz w:val="28"/>
        </w:rPr>
        <w:t>часы (например, для сроков задержания подозреваемого);</w:t>
      </w:r>
    </w:p>
    <w:p w:rsidR="0091509F" w:rsidRPr="0091509F" w:rsidRDefault="0091509F" w:rsidP="0091509F">
      <w:pPr>
        <w:spacing w:after="0" w:line="360" w:lineRule="auto"/>
        <w:ind w:firstLine="709"/>
        <w:jc w:val="both"/>
        <w:rPr>
          <w:rFonts w:ascii="Times New Roman" w:hAnsi="Times New Roman"/>
          <w:sz w:val="28"/>
        </w:rPr>
      </w:pPr>
      <w:r>
        <w:rPr>
          <w:rFonts w:ascii="Times New Roman" w:hAnsi="Times New Roman"/>
          <w:sz w:val="28"/>
        </w:rPr>
        <w:t xml:space="preserve">- </w:t>
      </w:r>
      <w:r w:rsidRPr="0091509F">
        <w:rPr>
          <w:rFonts w:ascii="Times New Roman" w:hAnsi="Times New Roman"/>
          <w:sz w:val="28"/>
        </w:rPr>
        <w:t>сутки (для принятия решений по заявлению, ходатайству, производства дознания и т. д.);</w:t>
      </w:r>
    </w:p>
    <w:p w:rsidR="0091509F" w:rsidRPr="0091509F" w:rsidRDefault="0091509F" w:rsidP="0091509F">
      <w:pPr>
        <w:spacing w:after="0" w:line="360" w:lineRule="auto"/>
        <w:ind w:firstLine="709"/>
        <w:jc w:val="both"/>
        <w:rPr>
          <w:rFonts w:ascii="Times New Roman" w:hAnsi="Times New Roman"/>
          <w:sz w:val="28"/>
        </w:rPr>
      </w:pPr>
      <w:r>
        <w:rPr>
          <w:rFonts w:ascii="Times New Roman" w:hAnsi="Times New Roman"/>
          <w:sz w:val="28"/>
        </w:rPr>
        <w:t xml:space="preserve">- </w:t>
      </w:r>
      <w:r w:rsidRPr="0091509F">
        <w:rPr>
          <w:rFonts w:ascii="Times New Roman" w:hAnsi="Times New Roman"/>
          <w:sz w:val="28"/>
        </w:rPr>
        <w:t xml:space="preserve">месяцы (в отношении сроков следствия по делу, содержания под стражей и пр.). </w:t>
      </w:r>
    </w:p>
    <w:p w:rsidR="0091509F" w:rsidRPr="0091509F" w:rsidRDefault="0091509F" w:rsidP="0091509F">
      <w:pPr>
        <w:spacing w:after="0" w:line="360" w:lineRule="auto"/>
        <w:ind w:firstLine="709"/>
        <w:jc w:val="both"/>
        <w:rPr>
          <w:rFonts w:ascii="Times New Roman" w:hAnsi="Times New Roman"/>
          <w:sz w:val="28"/>
        </w:rPr>
      </w:pPr>
      <w:r w:rsidRPr="0091509F">
        <w:rPr>
          <w:rFonts w:ascii="Times New Roman" w:hAnsi="Times New Roman"/>
          <w:sz w:val="28"/>
        </w:rPr>
        <w:t xml:space="preserve">Однако в ряде норм УПК РФ предусмотрены и иные временные категории, в частности такие понятия, как «незамедлительно» или «разумный срок». Например, согласно ч. 4 ст. 146 УПК РФ лицу, возбудившему уголовное дело, надлежит незамедлительно направить прокурору копию соответствующего постановления и уведомить об этом заинтересованных лиц (потерпевшего и подозреваемого, если дело возбуждено в отношении конкретного лица, а не по факту). </w:t>
      </w:r>
    </w:p>
    <w:p w:rsidR="0091509F" w:rsidRPr="0091509F" w:rsidRDefault="0091509F" w:rsidP="0091509F">
      <w:pPr>
        <w:spacing w:after="0" w:line="360" w:lineRule="auto"/>
        <w:ind w:firstLine="709"/>
        <w:jc w:val="both"/>
        <w:rPr>
          <w:rFonts w:ascii="Times New Roman" w:hAnsi="Times New Roman"/>
          <w:sz w:val="28"/>
        </w:rPr>
      </w:pPr>
      <w:r w:rsidRPr="0091509F">
        <w:rPr>
          <w:rFonts w:ascii="Times New Roman" w:hAnsi="Times New Roman"/>
          <w:sz w:val="28"/>
        </w:rPr>
        <w:t xml:space="preserve">После возбуждения дела сроки предварительного расследования зависят от его формы: предварительное следствие производится в течение 2 месяцев, дознание — 30 суток. Такая «несправедливость» обусловлена в </w:t>
      </w:r>
      <w:r w:rsidRPr="0091509F">
        <w:rPr>
          <w:rFonts w:ascii="Times New Roman" w:hAnsi="Times New Roman"/>
          <w:sz w:val="28"/>
        </w:rPr>
        <w:lastRenderedPageBreak/>
        <w:t>первую очередь сложностью уголовных дел, для которых обязательно предварительное следствие.</w:t>
      </w:r>
    </w:p>
    <w:p w:rsidR="0091509F" w:rsidRPr="0091509F" w:rsidRDefault="0091509F" w:rsidP="0091509F">
      <w:pPr>
        <w:spacing w:after="0" w:line="360" w:lineRule="auto"/>
        <w:ind w:firstLine="709"/>
        <w:jc w:val="both"/>
        <w:rPr>
          <w:rFonts w:ascii="Times New Roman" w:hAnsi="Times New Roman"/>
          <w:sz w:val="28"/>
        </w:rPr>
      </w:pPr>
      <w:r w:rsidRPr="0091509F">
        <w:rPr>
          <w:rFonts w:ascii="Times New Roman" w:hAnsi="Times New Roman"/>
          <w:sz w:val="28"/>
        </w:rPr>
        <w:t xml:space="preserve">Сроки расследования также могут продлеваться в случае такой необходимости. Но если период предварительного следствия может, по сути, длиться сколько угодно долго (при условии соблюдения процедуры продления, установленной ст. 162 УПК РФ), то дознаватель может рассчитывать только </w:t>
      </w:r>
      <w:proofErr w:type="gramStart"/>
      <w:r w:rsidRPr="0091509F">
        <w:rPr>
          <w:rFonts w:ascii="Times New Roman" w:hAnsi="Times New Roman"/>
          <w:sz w:val="28"/>
        </w:rPr>
        <w:t>на</w:t>
      </w:r>
      <w:proofErr w:type="gramEnd"/>
      <w:r w:rsidRPr="0091509F">
        <w:rPr>
          <w:rFonts w:ascii="Times New Roman" w:hAnsi="Times New Roman"/>
          <w:sz w:val="28"/>
        </w:rPr>
        <w:t xml:space="preserve"> дополнительные 30 суток.</w:t>
      </w:r>
    </w:p>
    <w:p w:rsidR="0091509F" w:rsidRPr="0091509F" w:rsidRDefault="0091509F" w:rsidP="0091509F">
      <w:pPr>
        <w:spacing w:after="0" w:line="360" w:lineRule="auto"/>
        <w:ind w:firstLine="709"/>
        <w:jc w:val="both"/>
        <w:rPr>
          <w:rFonts w:ascii="Times New Roman" w:hAnsi="Times New Roman"/>
          <w:sz w:val="28"/>
        </w:rPr>
      </w:pPr>
      <w:r w:rsidRPr="0091509F">
        <w:rPr>
          <w:rFonts w:ascii="Times New Roman" w:hAnsi="Times New Roman"/>
          <w:sz w:val="28"/>
        </w:rPr>
        <w:t>Таким образом, предельный срок дознания составляет 60 суток. При невозможности принятия решения по делу по истечении этого времени дело подлежит передаче в следственные органы для дальнейшего расследования. Период производства дознания в такой ситуации засчитывается в сроки следствия.</w:t>
      </w:r>
    </w:p>
    <w:p w:rsidR="0091509F" w:rsidRPr="0091509F" w:rsidRDefault="0091509F" w:rsidP="0091509F">
      <w:pPr>
        <w:spacing w:after="0" w:line="360" w:lineRule="auto"/>
        <w:ind w:firstLine="709"/>
        <w:jc w:val="both"/>
        <w:rPr>
          <w:rFonts w:ascii="Times New Roman" w:hAnsi="Times New Roman"/>
          <w:sz w:val="28"/>
        </w:rPr>
      </w:pPr>
      <w:r w:rsidRPr="0091509F">
        <w:rPr>
          <w:rFonts w:ascii="Times New Roman" w:hAnsi="Times New Roman"/>
          <w:sz w:val="28"/>
        </w:rPr>
        <w:t xml:space="preserve">Окончанием срока расследования, независимо от формы, является день направления прокурору уголовного дела с обвинительным заключением (актом) либо день его прекращения. </w:t>
      </w:r>
    </w:p>
    <w:p w:rsidR="0091509F" w:rsidRPr="0091509F" w:rsidRDefault="0091509F" w:rsidP="0091509F">
      <w:pPr>
        <w:spacing w:after="0" w:line="360" w:lineRule="auto"/>
        <w:ind w:firstLine="709"/>
        <w:jc w:val="both"/>
        <w:rPr>
          <w:rFonts w:ascii="Times New Roman" w:hAnsi="Times New Roman"/>
          <w:sz w:val="28"/>
        </w:rPr>
      </w:pPr>
      <w:r w:rsidRPr="0091509F">
        <w:rPr>
          <w:rFonts w:ascii="Times New Roman" w:hAnsi="Times New Roman"/>
          <w:sz w:val="28"/>
        </w:rPr>
        <w:t>У прокурора, получившего дело с обвинительным заключением, есть ровно 10 суток на то, чтобы принять одно из 3 решений, предусмотренных ст. 221 УПК РФ. Так, по результатам изучения материалов прокурор может:</w:t>
      </w:r>
    </w:p>
    <w:p w:rsidR="0091509F" w:rsidRPr="0091509F" w:rsidRDefault="0091509F" w:rsidP="0091509F">
      <w:pPr>
        <w:spacing w:after="0" w:line="360" w:lineRule="auto"/>
        <w:ind w:firstLine="709"/>
        <w:jc w:val="both"/>
        <w:rPr>
          <w:rFonts w:ascii="Times New Roman" w:hAnsi="Times New Roman"/>
          <w:sz w:val="28"/>
        </w:rPr>
      </w:pPr>
      <w:r>
        <w:rPr>
          <w:rFonts w:ascii="Times New Roman" w:hAnsi="Times New Roman"/>
          <w:sz w:val="28"/>
        </w:rPr>
        <w:t xml:space="preserve">- </w:t>
      </w:r>
      <w:r w:rsidRPr="0091509F">
        <w:rPr>
          <w:rFonts w:ascii="Times New Roman" w:hAnsi="Times New Roman"/>
          <w:sz w:val="28"/>
        </w:rPr>
        <w:t>утвердить обвинительное заключение и направить дело в суд;</w:t>
      </w:r>
    </w:p>
    <w:p w:rsidR="0091509F" w:rsidRPr="0091509F" w:rsidRDefault="0091509F" w:rsidP="0091509F">
      <w:pPr>
        <w:spacing w:after="0" w:line="360" w:lineRule="auto"/>
        <w:ind w:firstLine="709"/>
        <w:jc w:val="both"/>
        <w:rPr>
          <w:rFonts w:ascii="Times New Roman" w:hAnsi="Times New Roman"/>
          <w:sz w:val="28"/>
        </w:rPr>
      </w:pPr>
      <w:r>
        <w:rPr>
          <w:rFonts w:ascii="Times New Roman" w:hAnsi="Times New Roman"/>
          <w:sz w:val="28"/>
        </w:rPr>
        <w:t xml:space="preserve">- </w:t>
      </w:r>
      <w:r w:rsidRPr="0091509F">
        <w:rPr>
          <w:rFonts w:ascii="Times New Roman" w:hAnsi="Times New Roman"/>
          <w:sz w:val="28"/>
        </w:rPr>
        <w:t>вернуть дело для дополнительного расследования, составления нового обвинительного заключения, переквалификации действий обвиняемого или изменения объема обвинения;</w:t>
      </w:r>
    </w:p>
    <w:p w:rsidR="0091509F" w:rsidRPr="0091509F" w:rsidRDefault="0091509F" w:rsidP="0091509F">
      <w:pPr>
        <w:spacing w:after="0" w:line="360" w:lineRule="auto"/>
        <w:ind w:firstLine="709"/>
        <w:jc w:val="both"/>
        <w:rPr>
          <w:rFonts w:ascii="Times New Roman" w:hAnsi="Times New Roman"/>
          <w:sz w:val="28"/>
        </w:rPr>
      </w:pPr>
      <w:r>
        <w:rPr>
          <w:rFonts w:ascii="Times New Roman" w:hAnsi="Times New Roman"/>
          <w:sz w:val="28"/>
        </w:rPr>
        <w:t xml:space="preserve">- </w:t>
      </w:r>
      <w:r w:rsidRPr="0091509F">
        <w:rPr>
          <w:rFonts w:ascii="Times New Roman" w:hAnsi="Times New Roman"/>
          <w:sz w:val="28"/>
        </w:rPr>
        <w:t>направить дело вышестоящему прокурору (при условии, что оно подсудно вышестоящему суду)</w:t>
      </w:r>
      <w:r w:rsidR="004D5018">
        <w:rPr>
          <w:rStyle w:val="a6"/>
          <w:rFonts w:ascii="Times New Roman" w:hAnsi="Times New Roman"/>
          <w:sz w:val="28"/>
        </w:rPr>
        <w:footnoteReference w:id="31"/>
      </w:r>
      <w:r w:rsidRPr="0091509F">
        <w:rPr>
          <w:rFonts w:ascii="Times New Roman" w:hAnsi="Times New Roman"/>
          <w:sz w:val="28"/>
        </w:rPr>
        <w:t xml:space="preserve">. </w:t>
      </w:r>
    </w:p>
    <w:p w:rsidR="0091509F" w:rsidRPr="0091509F" w:rsidRDefault="0091509F" w:rsidP="0091509F">
      <w:pPr>
        <w:spacing w:after="0" w:line="360" w:lineRule="auto"/>
        <w:ind w:firstLine="709"/>
        <w:jc w:val="both"/>
        <w:rPr>
          <w:rFonts w:ascii="Times New Roman" w:hAnsi="Times New Roman"/>
          <w:sz w:val="28"/>
        </w:rPr>
      </w:pPr>
      <w:r w:rsidRPr="0091509F">
        <w:rPr>
          <w:rFonts w:ascii="Times New Roman" w:hAnsi="Times New Roman"/>
          <w:sz w:val="28"/>
        </w:rPr>
        <w:t>С учетом объема и сложности уголовного дела срок его изучения может быть продлен до 30 суток. Такое решение принимает вышестоящий прокурор.</w:t>
      </w:r>
    </w:p>
    <w:p w:rsidR="0091509F" w:rsidRPr="0091509F" w:rsidRDefault="0091509F" w:rsidP="0091509F">
      <w:pPr>
        <w:spacing w:after="0" w:line="360" w:lineRule="auto"/>
        <w:ind w:firstLine="709"/>
        <w:jc w:val="both"/>
        <w:rPr>
          <w:rFonts w:ascii="Times New Roman" w:hAnsi="Times New Roman"/>
          <w:sz w:val="28"/>
        </w:rPr>
      </w:pPr>
      <w:r w:rsidRPr="0091509F">
        <w:rPr>
          <w:rFonts w:ascii="Times New Roman" w:hAnsi="Times New Roman"/>
          <w:sz w:val="28"/>
        </w:rPr>
        <w:lastRenderedPageBreak/>
        <w:t xml:space="preserve">Приведенные сроки справедливы для дел, оконченных в порядке предварительного следствия. В случаях, когда речь идет о дознании, в силу ст. 226 УПК РФ на принятие решения у прокурора есть всего 2 суток без права продления. </w:t>
      </w:r>
    </w:p>
    <w:p w:rsidR="0091509F" w:rsidRPr="0091509F" w:rsidRDefault="0091509F" w:rsidP="0091509F">
      <w:pPr>
        <w:spacing w:after="0" w:line="360" w:lineRule="auto"/>
        <w:ind w:firstLine="709"/>
        <w:jc w:val="both"/>
        <w:rPr>
          <w:rFonts w:ascii="Times New Roman" w:hAnsi="Times New Roman"/>
          <w:sz w:val="28"/>
        </w:rPr>
      </w:pPr>
      <w:r w:rsidRPr="0091509F">
        <w:rPr>
          <w:rFonts w:ascii="Times New Roman" w:hAnsi="Times New Roman"/>
          <w:sz w:val="28"/>
        </w:rPr>
        <w:t xml:space="preserve">В соответствии с ч. 1 ст. 109 УПК РФ срок, на который обвиняемый может быть заключен под стражу в ходе следствия, ограничен 2 месяцами. Причем исчисляется он не </w:t>
      </w:r>
      <w:proofErr w:type="gramStart"/>
      <w:r w:rsidRPr="0091509F">
        <w:rPr>
          <w:rFonts w:ascii="Times New Roman" w:hAnsi="Times New Roman"/>
          <w:sz w:val="28"/>
        </w:rPr>
        <w:t>с даты вынесения</w:t>
      </w:r>
      <w:proofErr w:type="gramEnd"/>
      <w:r w:rsidRPr="0091509F">
        <w:rPr>
          <w:rFonts w:ascii="Times New Roman" w:hAnsi="Times New Roman"/>
          <w:sz w:val="28"/>
        </w:rPr>
        <w:t xml:space="preserve"> соответствующего судебного решения, а с момента фактического задержания.</w:t>
      </w:r>
    </w:p>
    <w:p w:rsidR="0091509F" w:rsidRPr="0091509F" w:rsidRDefault="0091509F" w:rsidP="0091509F">
      <w:pPr>
        <w:spacing w:after="0" w:line="360" w:lineRule="auto"/>
        <w:ind w:firstLine="709"/>
        <w:jc w:val="both"/>
        <w:rPr>
          <w:rFonts w:ascii="Times New Roman" w:hAnsi="Times New Roman"/>
          <w:sz w:val="28"/>
        </w:rPr>
      </w:pPr>
      <w:r w:rsidRPr="0091509F">
        <w:rPr>
          <w:rFonts w:ascii="Times New Roman" w:hAnsi="Times New Roman"/>
          <w:sz w:val="28"/>
        </w:rPr>
        <w:t>Фактическое задержание, в свою очередь, определяется временем, с которого обвиняемый (на тот момент еще подозреваемый) был лишен возможности свободного передвижения. То есть если подозреваемый задержан сотрудниками полиции (иными лицами) 1 марта в 10:30, то 2 месяца истекут 1 мая именно в 10:30, независимо от того, когда именно суд принял решение о заключении под стражу.</w:t>
      </w:r>
    </w:p>
    <w:p w:rsidR="0091509F" w:rsidRPr="0091509F" w:rsidRDefault="0091509F" w:rsidP="0091509F">
      <w:pPr>
        <w:spacing w:after="0" w:line="360" w:lineRule="auto"/>
        <w:ind w:firstLine="709"/>
        <w:jc w:val="both"/>
        <w:rPr>
          <w:rFonts w:ascii="Times New Roman" w:hAnsi="Times New Roman"/>
          <w:sz w:val="28"/>
        </w:rPr>
      </w:pPr>
      <w:r w:rsidRPr="0091509F">
        <w:rPr>
          <w:rFonts w:ascii="Times New Roman" w:hAnsi="Times New Roman"/>
          <w:sz w:val="28"/>
        </w:rPr>
        <w:t xml:space="preserve">Срок стражи также может продлеваться в случае невозможности закончить расследование в установленный срок, но не более чем до 18 месяцев. При этом в силу ч. 3 ст. 109 УПК РФ держать под стражей свыше 12 месяцев можно только лиц, обвиняемых в особо тяжких преступлениях, и лишь в исключительных случаях. </w:t>
      </w:r>
    </w:p>
    <w:p w:rsidR="001A3975" w:rsidRPr="0091509F" w:rsidRDefault="0091509F" w:rsidP="0091509F">
      <w:pPr>
        <w:spacing w:after="0" w:line="360" w:lineRule="auto"/>
        <w:ind w:firstLine="709"/>
        <w:jc w:val="both"/>
        <w:rPr>
          <w:rFonts w:ascii="Times New Roman" w:hAnsi="Times New Roman"/>
          <w:sz w:val="28"/>
        </w:rPr>
      </w:pPr>
      <w:r w:rsidRPr="0091509F">
        <w:rPr>
          <w:rFonts w:ascii="Times New Roman" w:hAnsi="Times New Roman"/>
          <w:sz w:val="28"/>
        </w:rPr>
        <w:t xml:space="preserve">Учитывая последовательность и тесную связь между собой стадий процесса, для правильного применения каждого вида процессуального срока необходимо использование целого ряда норм УПК РФ в комплексе. Этим уголовный процесс разительно отличается от </w:t>
      </w:r>
      <w:proofErr w:type="gramStart"/>
      <w:r w:rsidRPr="0091509F">
        <w:rPr>
          <w:rFonts w:ascii="Times New Roman" w:hAnsi="Times New Roman"/>
          <w:sz w:val="28"/>
        </w:rPr>
        <w:t>гражданского</w:t>
      </w:r>
      <w:proofErr w:type="gramEnd"/>
      <w:r w:rsidRPr="0091509F">
        <w:rPr>
          <w:rFonts w:ascii="Times New Roman" w:hAnsi="Times New Roman"/>
          <w:sz w:val="28"/>
        </w:rPr>
        <w:t xml:space="preserve"> и арбитражного, в которых установленные сроки практически никак не пересекаются.</w:t>
      </w:r>
    </w:p>
    <w:p w:rsidR="001A3975" w:rsidRDefault="001A3975" w:rsidP="004B7342">
      <w:pPr>
        <w:ind w:firstLine="709"/>
        <w:jc w:val="center"/>
        <w:rPr>
          <w:rFonts w:ascii="Times New Roman" w:hAnsi="Times New Roman"/>
          <w:b/>
          <w:sz w:val="28"/>
        </w:rPr>
      </w:pPr>
    </w:p>
    <w:p w:rsidR="001A3975" w:rsidRDefault="001A3975" w:rsidP="004B7342">
      <w:pPr>
        <w:ind w:firstLine="709"/>
        <w:jc w:val="center"/>
        <w:rPr>
          <w:rFonts w:ascii="Times New Roman" w:hAnsi="Times New Roman"/>
          <w:b/>
          <w:sz w:val="28"/>
        </w:rPr>
      </w:pPr>
    </w:p>
    <w:p w:rsidR="001A3975" w:rsidRDefault="001A3975" w:rsidP="004B7342">
      <w:pPr>
        <w:ind w:firstLine="709"/>
        <w:jc w:val="center"/>
        <w:rPr>
          <w:rFonts w:ascii="Times New Roman" w:hAnsi="Times New Roman"/>
          <w:b/>
          <w:sz w:val="28"/>
        </w:rPr>
      </w:pPr>
    </w:p>
    <w:p w:rsidR="001A3975" w:rsidRDefault="001A3975" w:rsidP="004B7342">
      <w:pPr>
        <w:ind w:firstLine="709"/>
        <w:jc w:val="center"/>
        <w:rPr>
          <w:rFonts w:ascii="Times New Roman" w:hAnsi="Times New Roman"/>
          <w:b/>
          <w:sz w:val="28"/>
        </w:rPr>
      </w:pPr>
    </w:p>
    <w:p w:rsidR="00847436" w:rsidRPr="00847436" w:rsidRDefault="00847436" w:rsidP="00847436">
      <w:pPr>
        <w:ind w:firstLine="709"/>
        <w:jc w:val="both"/>
        <w:rPr>
          <w:rFonts w:ascii="Times New Roman" w:hAnsi="Times New Roman"/>
          <w:b/>
          <w:sz w:val="28"/>
        </w:rPr>
      </w:pPr>
      <w:r w:rsidRPr="00847436">
        <w:rPr>
          <w:rFonts w:ascii="Times New Roman" w:hAnsi="Times New Roman"/>
          <w:b/>
          <w:sz w:val="28"/>
        </w:rPr>
        <w:lastRenderedPageBreak/>
        <w:t>3. Анализ современного состояния института процессуальных сроков в российском уголовном судопроизводстве и перспективы его совершенствования</w:t>
      </w:r>
    </w:p>
    <w:p w:rsidR="00847436" w:rsidRPr="00847436" w:rsidRDefault="00847436" w:rsidP="00847436">
      <w:pPr>
        <w:ind w:firstLine="709"/>
        <w:jc w:val="both"/>
        <w:rPr>
          <w:rFonts w:ascii="Times New Roman" w:hAnsi="Times New Roman"/>
          <w:b/>
          <w:sz w:val="28"/>
        </w:rPr>
      </w:pPr>
      <w:r w:rsidRPr="00847436">
        <w:rPr>
          <w:rFonts w:ascii="Times New Roman" w:hAnsi="Times New Roman"/>
          <w:b/>
          <w:sz w:val="28"/>
        </w:rPr>
        <w:t xml:space="preserve">3.1. Анализ тенденций судебной практики по вопросам восстановления процессуальных сроков </w:t>
      </w:r>
    </w:p>
    <w:p w:rsidR="00FA780B" w:rsidRDefault="00FA780B" w:rsidP="00FA780B">
      <w:pPr>
        <w:spacing w:after="0" w:line="360" w:lineRule="auto"/>
        <w:ind w:firstLine="709"/>
        <w:jc w:val="both"/>
        <w:rPr>
          <w:rFonts w:ascii="Times New Roman" w:hAnsi="Times New Roman"/>
          <w:sz w:val="28"/>
        </w:rPr>
      </w:pP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 xml:space="preserve">Федеральным законом от 29.07.2017 N 260-ФЗ «О внесении изменений в Гражданский процессуальный кодекс Российской Федерации» в ГПК РФ внесены изменения в части восстановления пропущенных процессуальных сроков, которые на настоящий момент времени вступили в законную силу. </w:t>
      </w:r>
      <w:r>
        <w:rPr>
          <w:rFonts w:ascii="Times New Roman" w:hAnsi="Times New Roman"/>
          <w:sz w:val="28"/>
        </w:rPr>
        <w:t xml:space="preserve">Стоит отметить, что </w:t>
      </w:r>
      <w:r w:rsidRPr="00FA780B">
        <w:rPr>
          <w:rFonts w:ascii="Times New Roman" w:hAnsi="Times New Roman"/>
          <w:sz w:val="28"/>
        </w:rPr>
        <w:t>изменения коснутся лишь восстановления пропущенных процессуальных сроков для обжалования судебных постановлений, подаваемых исключительно в Верховный Суд РФ.</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Пропущенный процессуальный срок на подачу кассационной жалобы в Судебную коллегию по гражданским делам Верховного Суда РФ и надзорной жалобы в Верховный Суд РФ в порядке, предусмотренном ч.2 ст. 391.11 ГПК РФ может быть восстановлен по заявлению заинтересованного лица судьей Верховного Суда РФ.</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Допускается внесение просьбы заинтересованного лица о восстановлении пропущенного процессуального срока непосредственно в текст кассационной или надзорной жалобы.</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Заявление (просьба) заинтересованного лица о восстановлении пропущенного процессуального срока рассматривается судьей Верховного Суда РФ без извещения лиц, участвующих в деле.</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 xml:space="preserve">Что касается первой, апелляционной и первой кассационной инстанции (суды субъектов РФ), то заявление о восстановлении пропущенного процессуального срока необходимо подавать в суд первой инстанции, хотя в отношении апелляционной инстанции, а также в отношении срока на подачу заявления о восстановлении пропущенного </w:t>
      </w:r>
      <w:r w:rsidRPr="00FA780B">
        <w:rPr>
          <w:rFonts w:ascii="Times New Roman" w:hAnsi="Times New Roman"/>
          <w:sz w:val="28"/>
        </w:rPr>
        <w:lastRenderedPageBreak/>
        <w:t>процессуального срока в самом тексте закона содержится явная неопределённость.</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Если иное не предусмотрено настоящим Кодексом,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 (ч.2 ст. 112 ГПК РФ).</w:t>
      </w:r>
      <w:r>
        <w:rPr>
          <w:rFonts w:ascii="Times New Roman" w:hAnsi="Times New Roman"/>
          <w:sz w:val="28"/>
        </w:rPr>
        <w:t xml:space="preserve"> </w:t>
      </w:r>
      <w:r w:rsidRPr="00FA780B">
        <w:rPr>
          <w:rFonts w:ascii="Times New Roman" w:hAnsi="Times New Roman"/>
          <w:sz w:val="28"/>
        </w:rPr>
        <w:t>В отношении восстановления пропущенного процессуального срока для подачи первой кассационной жалобы имеется непосредственное указание в законе.</w:t>
      </w:r>
    </w:p>
    <w:p w:rsidR="00FA780B" w:rsidRPr="00FA780B" w:rsidRDefault="00FA780B" w:rsidP="00FA780B">
      <w:pPr>
        <w:spacing w:after="0" w:line="360" w:lineRule="auto"/>
        <w:ind w:firstLine="709"/>
        <w:jc w:val="both"/>
        <w:rPr>
          <w:rFonts w:ascii="Times New Roman" w:hAnsi="Times New Roman"/>
          <w:sz w:val="28"/>
        </w:rPr>
      </w:pPr>
      <w:proofErr w:type="gramStart"/>
      <w:r w:rsidRPr="00FA780B">
        <w:rPr>
          <w:rFonts w:ascii="Times New Roman" w:hAnsi="Times New Roman"/>
          <w:sz w:val="28"/>
        </w:rPr>
        <w:t>Так согласно ч.4 ст. 112 ГПК РФ «Заявление о восстановлении пропущенного процессуального срока подачи кассационных жалобы, представления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установленного частью второй статьи 376 настоящего Кодекса, подается в суд, рассмотревший дело по первой инстанции».</w:t>
      </w:r>
      <w:proofErr w:type="gramEnd"/>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 xml:space="preserve">Если следовать </w:t>
      </w:r>
      <w:r>
        <w:rPr>
          <w:rFonts w:ascii="Times New Roman" w:hAnsi="Times New Roman"/>
          <w:sz w:val="28"/>
        </w:rPr>
        <w:t>закону</w:t>
      </w:r>
      <w:r w:rsidRPr="00FA780B">
        <w:rPr>
          <w:rFonts w:ascii="Times New Roman" w:hAnsi="Times New Roman"/>
          <w:sz w:val="28"/>
        </w:rPr>
        <w:t>, то в соответствии с ч.2 ст. 112 ГПК РФ заявление о восстановлении пропущенного процессуального срока подачи апелляционной жалобы необходимо подать в суд апелляционной инстанции, либо непосредственно в самой апелляционной жалобе изложить просьбу о его восстановлении (п. 2 ч.1 ст. 324 ГПК РФ).</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Однако в Постановление Пленума Верховного Суда РФ от 19.06.2012 N 13 «О применении судами норм гражданского процессуального законодательства, регламентирующих производство в суде апелляционной инстанции» в п. 18 и 40 имеются иные разъяснения, которыми, судя по всему, и будут пользоваться, по-прежнему, суды.</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 xml:space="preserve">Согласно указанным разъяснениям вопрос о восстановлении срока должен быть разрешен в суде первой инстанции. </w:t>
      </w:r>
      <w:r>
        <w:rPr>
          <w:rFonts w:ascii="Times New Roman" w:hAnsi="Times New Roman"/>
          <w:sz w:val="28"/>
        </w:rPr>
        <w:t xml:space="preserve">В данном положении </w:t>
      </w:r>
      <w:r>
        <w:rPr>
          <w:rFonts w:ascii="Times New Roman" w:hAnsi="Times New Roman"/>
          <w:sz w:val="28"/>
        </w:rPr>
        <w:lastRenderedPageBreak/>
        <w:t xml:space="preserve">прослеживается тенденция не разъяснений </w:t>
      </w:r>
      <w:r w:rsidRPr="00FA780B">
        <w:rPr>
          <w:rFonts w:ascii="Times New Roman" w:hAnsi="Times New Roman"/>
          <w:sz w:val="28"/>
        </w:rPr>
        <w:t>Верховного Суда РФ о порядке применения правовых норм, а непосредственное участие Верховного Суда РФ в законотворчестве, что прямо запрещено Конституцией РФ в силу принципа разделения властей.</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 xml:space="preserve">При этом новая ч.4 ст. 112 ГПК РФ содержит </w:t>
      </w:r>
      <w:proofErr w:type="spellStart"/>
      <w:r w:rsidRPr="00FA780B">
        <w:rPr>
          <w:rFonts w:ascii="Times New Roman" w:hAnsi="Times New Roman"/>
          <w:sz w:val="28"/>
        </w:rPr>
        <w:t>пресекательный</w:t>
      </w:r>
      <w:proofErr w:type="spellEnd"/>
      <w:r w:rsidRPr="00FA780B">
        <w:rPr>
          <w:rFonts w:ascii="Times New Roman" w:hAnsi="Times New Roman"/>
          <w:sz w:val="28"/>
        </w:rPr>
        <w:t xml:space="preserve"> годичный срок только в отношении подачи заявлений о восстановлении пропущенного процессуального срока на подачу кассационных и надзорных жалоб, в то время как прежняя редакции содержала указание на </w:t>
      </w:r>
      <w:proofErr w:type="spellStart"/>
      <w:r w:rsidRPr="00FA780B">
        <w:rPr>
          <w:rFonts w:ascii="Times New Roman" w:hAnsi="Times New Roman"/>
          <w:sz w:val="28"/>
        </w:rPr>
        <w:t>пресекательный</w:t>
      </w:r>
      <w:proofErr w:type="spellEnd"/>
      <w:r w:rsidRPr="00FA780B">
        <w:rPr>
          <w:rFonts w:ascii="Times New Roman" w:hAnsi="Times New Roman"/>
          <w:sz w:val="28"/>
        </w:rPr>
        <w:t xml:space="preserve"> годичный срок в отношении всех жалоб.</w:t>
      </w:r>
    </w:p>
    <w:p w:rsidR="00FA780B" w:rsidRPr="00FA780B" w:rsidRDefault="00FA780B" w:rsidP="00FA780B">
      <w:pPr>
        <w:spacing w:after="0" w:line="360" w:lineRule="auto"/>
        <w:ind w:firstLine="709"/>
        <w:jc w:val="both"/>
        <w:rPr>
          <w:rFonts w:ascii="Times New Roman" w:hAnsi="Times New Roman"/>
          <w:sz w:val="28"/>
        </w:rPr>
      </w:pPr>
      <w:proofErr w:type="spellStart"/>
      <w:proofErr w:type="gramStart"/>
      <w:r w:rsidRPr="00FA780B">
        <w:rPr>
          <w:rFonts w:ascii="Times New Roman" w:hAnsi="Times New Roman"/>
          <w:sz w:val="28"/>
        </w:rPr>
        <w:t>Пресекательный</w:t>
      </w:r>
      <w:proofErr w:type="spellEnd"/>
      <w:r w:rsidRPr="00FA780B">
        <w:rPr>
          <w:rFonts w:ascii="Times New Roman" w:hAnsi="Times New Roman"/>
          <w:sz w:val="28"/>
        </w:rPr>
        <w:t xml:space="preserve"> годичный срок на подачу заявления о восстановлении пропущенного процессуального срока и для первой кассационной, и для второй кассационной, и для надзорных жалоб по ГПК РФ исчисляется одинаково — от судебного постановления, вступившего в законную силу, в то время как по АПК РФ </w:t>
      </w:r>
      <w:proofErr w:type="spellStart"/>
      <w:r w:rsidRPr="00FA780B">
        <w:rPr>
          <w:rFonts w:ascii="Times New Roman" w:hAnsi="Times New Roman"/>
          <w:sz w:val="28"/>
        </w:rPr>
        <w:t>пресекательный</w:t>
      </w:r>
      <w:proofErr w:type="spellEnd"/>
      <w:r w:rsidRPr="00FA780B">
        <w:rPr>
          <w:rFonts w:ascii="Times New Roman" w:hAnsi="Times New Roman"/>
          <w:sz w:val="28"/>
        </w:rPr>
        <w:t xml:space="preserve"> шестимесячный срок на подачу заявления о восстановлении пропущенного процессуального срока для лиц, участвовавших в деле, начинает исчисляться</w:t>
      </w:r>
      <w:proofErr w:type="gramEnd"/>
      <w:r w:rsidRPr="00FA780B">
        <w:rPr>
          <w:rFonts w:ascii="Times New Roman" w:hAnsi="Times New Roman"/>
          <w:sz w:val="28"/>
        </w:rPr>
        <w:t xml:space="preserve"> со дня вступления в законную силу последнего судебного акта, а для иных лиц со дня, когда они узнали или должны были узнать о нарушении своего права.</w:t>
      </w:r>
    </w:p>
    <w:p w:rsidR="00FA780B" w:rsidRPr="00FA780B" w:rsidRDefault="00FA780B" w:rsidP="00FA780B">
      <w:pPr>
        <w:spacing w:after="0" w:line="360" w:lineRule="auto"/>
        <w:ind w:firstLine="709"/>
        <w:jc w:val="both"/>
        <w:rPr>
          <w:rFonts w:ascii="Times New Roman" w:hAnsi="Times New Roman"/>
          <w:sz w:val="28"/>
        </w:rPr>
      </w:pPr>
      <w:proofErr w:type="gramStart"/>
      <w:r w:rsidRPr="00FA780B">
        <w:rPr>
          <w:rFonts w:ascii="Times New Roman" w:hAnsi="Times New Roman"/>
          <w:sz w:val="28"/>
        </w:rPr>
        <w:t>Таким образом, срок для восстановления пропущенного процессуального срока по ГПК РФ совершенно разный в зависимости от стадии процесса и, лицо, подающее жалобу в отношение восстановления пропущенного процессуального срока для первой кассационной жалобы (уровень суда субъекта РФ), будет находиться всегда в гораздо более выгодном положении, чем лица, подающие жалобы для второй кассации или надзорных жалоб (уровень Верховного Суда РФ), так как</w:t>
      </w:r>
      <w:proofErr w:type="gramEnd"/>
      <w:r w:rsidRPr="00FA780B">
        <w:rPr>
          <w:rFonts w:ascii="Times New Roman" w:hAnsi="Times New Roman"/>
          <w:sz w:val="28"/>
        </w:rPr>
        <w:t xml:space="preserve"> в первом случае у такого лица этот срок будет гораздо продолжительнее.</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При этом ГПК РФ, в отличи</w:t>
      </w:r>
      <w:proofErr w:type="gramStart"/>
      <w:r w:rsidRPr="00FA780B">
        <w:rPr>
          <w:rFonts w:ascii="Times New Roman" w:hAnsi="Times New Roman"/>
          <w:sz w:val="28"/>
        </w:rPr>
        <w:t>и</w:t>
      </w:r>
      <w:proofErr w:type="gramEnd"/>
      <w:r w:rsidRPr="00FA780B">
        <w:rPr>
          <w:rFonts w:ascii="Times New Roman" w:hAnsi="Times New Roman"/>
          <w:sz w:val="28"/>
        </w:rPr>
        <w:t xml:space="preserve"> от АПК РФ, лишает лиц, не участвовавших в деле, но чьи права и законные интересы нарушены </w:t>
      </w:r>
      <w:r w:rsidRPr="00FA780B">
        <w:rPr>
          <w:rFonts w:ascii="Times New Roman" w:hAnsi="Times New Roman"/>
          <w:sz w:val="28"/>
        </w:rPr>
        <w:lastRenderedPageBreak/>
        <w:t>данными судебными актами, возможности восстановить свои права и законные интересы за пределами годичного срока.</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Произошедшие изменения не стоит увязывать с попыткой Верховного Суда РФ перенять от арбитражных судов то лучшее, что у них есть, в том числе в вопросе восстановления пропущенных сроков.</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В АПК РФ восстановление пропущенного процессуального срока решается тем судом, в который должна быть подана жалоба (ст. 259, 276, 291.2, 308.1). И это правильно, так как судьи вышестоящего суда, как правило, менее взаимосвязаны по отношению к нижестоящим судам. В ГПК РФ такие изменения коснулись исключительно юрисдикции Верховного Суда РФ</w:t>
      </w:r>
      <w:r>
        <w:rPr>
          <w:rFonts w:ascii="Times New Roman" w:hAnsi="Times New Roman"/>
          <w:sz w:val="28"/>
        </w:rPr>
        <w:t xml:space="preserve">. </w:t>
      </w:r>
      <w:proofErr w:type="gramStart"/>
      <w:r>
        <w:rPr>
          <w:rFonts w:ascii="Times New Roman" w:hAnsi="Times New Roman"/>
          <w:sz w:val="28"/>
        </w:rPr>
        <w:t>Изменения произошли п</w:t>
      </w:r>
      <w:r w:rsidRPr="00FA780B">
        <w:rPr>
          <w:rFonts w:ascii="Times New Roman" w:hAnsi="Times New Roman"/>
          <w:sz w:val="28"/>
        </w:rPr>
        <w:t xml:space="preserve">осле получения Конституционным Судом РФ к своему рассмотрению жалобы гражданина </w:t>
      </w:r>
      <w:proofErr w:type="spellStart"/>
      <w:r w:rsidRPr="00FA780B">
        <w:rPr>
          <w:rFonts w:ascii="Times New Roman" w:hAnsi="Times New Roman"/>
          <w:sz w:val="28"/>
        </w:rPr>
        <w:t>Овсюкова</w:t>
      </w:r>
      <w:proofErr w:type="spellEnd"/>
      <w:r w:rsidRPr="00FA780B">
        <w:rPr>
          <w:rFonts w:ascii="Times New Roman" w:hAnsi="Times New Roman"/>
          <w:sz w:val="28"/>
        </w:rPr>
        <w:t xml:space="preserve"> Алексея Андреевича на нарушение его конституционных прав частью второй ст. 391.11 ГПК РФ, о чем можно ознакомиться в статье юриста Коробова Евгения Алексеевича «Как, разрешая вопрос по части второй ст. 391.11 ГПК РФ, Конституционный Суд РФ обрушил цивилизацию права России и поставил право России на краю бездны».</w:t>
      </w:r>
      <w:proofErr w:type="gramEnd"/>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Учитывая непонимание политической ситуации судами первой инстанции в вопросах восстановления пропущенного процессуального срока на подачу надзорной жалобы в порядке ст. 391.11 ГПК РФ, которые повсеместно принялись восстанавливать такие сроки, Верховный Суд РФ решил взять ситуацию в свои руки и пресечь все поползновения к правовому вектору на «корню».</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Иначе как можно будет объяснить утверждения президента о работающих судах общей юрисдикции, если число надзорных жалоб в высший суд страны перевалит не то что тысячекратную отметку, а десяти, а то и сотни тысячный показатель. И это станет полным крахом на фоне непрекращающейся пропаганды СМИ России.</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 xml:space="preserve">Ссылка отдельных специалистов на то, что гражданам и организациям удобнее было обращаться в суд первой инстанции, так как </w:t>
      </w:r>
      <w:r w:rsidRPr="00FA780B">
        <w:rPr>
          <w:rFonts w:ascii="Times New Roman" w:hAnsi="Times New Roman"/>
          <w:sz w:val="28"/>
        </w:rPr>
        <w:lastRenderedPageBreak/>
        <w:t xml:space="preserve">суд находится рядом, можно поучаствовать непосредственно в самом судебном заседании, а потом, если что, и обжаловать отказ в восстановлении пропущенного процессуального срока в </w:t>
      </w:r>
      <w:r>
        <w:rPr>
          <w:rFonts w:ascii="Times New Roman" w:hAnsi="Times New Roman"/>
          <w:sz w:val="28"/>
        </w:rPr>
        <w:t>апелляционном порядке, выгляди на наш</w:t>
      </w:r>
      <w:r w:rsidRPr="00FA780B">
        <w:rPr>
          <w:rFonts w:ascii="Times New Roman" w:hAnsi="Times New Roman"/>
          <w:sz w:val="28"/>
        </w:rPr>
        <w:t xml:space="preserve"> взгляд, странной позицией.</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Восстановление пропущенного процессуального срока в суде первой инстанции зависело исключительно от заинтересованности судьи в обжаловании судебных постановлений.</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Если обжаловался судебный акт, вынесенный судьей первой инстанции, который и должен решать вопрос о восстановлении пропущенного процессуального срока, то о восстановлении такого срока можно было просто забыть, за редким исключением.</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Если обжаловался судебный акт, который был впоследствии отменен вышестоящим судом, то вопрос с восстановлением пропущенного процессуального срока будет решен всегда положительно.</w:t>
      </w:r>
    </w:p>
    <w:p w:rsidR="00847436" w:rsidRDefault="00FA780B" w:rsidP="00FA780B">
      <w:pPr>
        <w:spacing w:after="0" w:line="360" w:lineRule="auto"/>
        <w:ind w:firstLine="709"/>
        <w:jc w:val="both"/>
        <w:rPr>
          <w:rFonts w:ascii="Times New Roman" w:hAnsi="Times New Roman"/>
          <w:sz w:val="28"/>
        </w:rPr>
      </w:pPr>
      <w:r>
        <w:rPr>
          <w:rFonts w:ascii="Times New Roman" w:hAnsi="Times New Roman"/>
          <w:sz w:val="28"/>
        </w:rPr>
        <w:t>Таким образом, можно сделать вывод, что о</w:t>
      </w:r>
      <w:r w:rsidRPr="00FA780B">
        <w:rPr>
          <w:rFonts w:ascii="Times New Roman" w:hAnsi="Times New Roman"/>
          <w:sz w:val="28"/>
        </w:rPr>
        <w:t>бжалование определение судьи об отказе в восстановлении проп</w:t>
      </w:r>
      <w:r>
        <w:rPr>
          <w:rFonts w:ascii="Times New Roman" w:hAnsi="Times New Roman"/>
          <w:sz w:val="28"/>
        </w:rPr>
        <w:t xml:space="preserve">ущенного процессуального срока, </w:t>
      </w:r>
      <w:r w:rsidRPr="00FA780B">
        <w:rPr>
          <w:rFonts w:ascii="Times New Roman" w:hAnsi="Times New Roman"/>
          <w:sz w:val="28"/>
        </w:rPr>
        <w:t>в судах общей юрисдикции не зависит от того, в каком порядке и какой судебной инстанцией он будет рассмотрен.</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Обвиняемый по уголовному делу, выделенному в отдельное производство в связи с заключением досудебного соглашения о сотрудничестве, не обладает процессуальным статусом свидетеля по основному уголовному делу и на него не распространяются требования ст. 307 и 308 УК РФ об уголовной ответственности за отказ от дачи показаний и дачу заведомо ложных показаний</w:t>
      </w:r>
      <w:r w:rsidR="004D5018">
        <w:rPr>
          <w:rStyle w:val="a6"/>
          <w:rFonts w:ascii="Times New Roman" w:hAnsi="Times New Roman"/>
          <w:sz w:val="28"/>
        </w:rPr>
        <w:footnoteReference w:id="32"/>
      </w:r>
      <w:r w:rsidRPr="00FA780B">
        <w:rPr>
          <w:rFonts w:ascii="Times New Roman" w:hAnsi="Times New Roman"/>
          <w:sz w:val="28"/>
        </w:rPr>
        <w:t>.</w:t>
      </w:r>
    </w:p>
    <w:p w:rsidR="00FA780B" w:rsidRPr="00FA780B" w:rsidRDefault="00FA780B" w:rsidP="00FA780B">
      <w:pPr>
        <w:spacing w:after="0" w:line="360" w:lineRule="auto"/>
        <w:ind w:firstLine="709"/>
        <w:jc w:val="both"/>
        <w:rPr>
          <w:rFonts w:ascii="Times New Roman" w:hAnsi="Times New Roman"/>
          <w:sz w:val="28"/>
        </w:rPr>
      </w:pPr>
      <w:proofErr w:type="gramStart"/>
      <w:r w:rsidRPr="00FA780B">
        <w:rPr>
          <w:rFonts w:ascii="Times New Roman" w:hAnsi="Times New Roman"/>
          <w:sz w:val="28"/>
        </w:rPr>
        <w:t xml:space="preserve">Р. признан виновным в том, что, являясь должностным лицом (начальником управления по административному округу главного </w:t>
      </w:r>
      <w:r w:rsidRPr="00FA780B">
        <w:rPr>
          <w:rFonts w:ascii="Times New Roman" w:hAnsi="Times New Roman"/>
          <w:sz w:val="28"/>
        </w:rPr>
        <w:lastRenderedPageBreak/>
        <w:t>управления Министерства внутренних дел Российской Федерации), получил от З. взятку в особо крупном размере в виде денег, иного имущества и незаконного оказания услуг имущественного характера за совершение действий в пользу взяткодателя и осужден по ч. 6 ст. 290 УК РФ (в редакции Федерального закона от</w:t>
      </w:r>
      <w:proofErr w:type="gramEnd"/>
      <w:r w:rsidRPr="00FA780B">
        <w:rPr>
          <w:rFonts w:ascii="Times New Roman" w:hAnsi="Times New Roman"/>
          <w:sz w:val="28"/>
        </w:rPr>
        <w:t xml:space="preserve"> </w:t>
      </w:r>
      <w:proofErr w:type="gramStart"/>
      <w:r w:rsidRPr="00FA780B">
        <w:rPr>
          <w:rFonts w:ascii="Times New Roman" w:hAnsi="Times New Roman"/>
          <w:sz w:val="28"/>
        </w:rPr>
        <w:t>3 июля 2016 г. N 324-ФЗ).</w:t>
      </w:r>
      <w:proofErr w:type="gramEnd"/>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 xml:space="preserve">Адвокаты осужденного в апелляционных жалобах просили об отмене приговора и оправдании Р. Защитники осужденного подвергали сомнению достоверность показаний свидетеля З. об обстоятельствах дела, указывая, что с З. было заключено соглашение о </w:t>
      </w:r>
      <w:proofErr w:type="gramStart"/>
      <w:r w:rsidRPr="00FA780B">
        <w:rPr>
          <w:rFonts w:ascii="Times New Roman" w:hAnsi="Times New Roman"/>
          <w:sz w:val="28"/>
        </w:rPr>
        <w:t>сотрудничестве</w:t>
      </w:r>
      <w:proofErr w:type="gramEnd"/>
      <w:r w:rsidRPr="00FA780B">
        <w:rPr>
          <w:rFonts w:ascii="Times New Roman" w:hAnsi="Times New Roman"/>
          <w:sz w:val="28"/>
        </w:rPr>
        <w:t xml:space="preserve"> и он был заинтересован в исходе дела. Кроме того, в судебном заседании как свидетель З. не предупреждался об уголовной ответственности за дачу ложных показаний.</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Судебная коллегия по уголовным делам Верховного Суда Российской Федерации оставила приговор без изменения, а апелляционные жалобы без удовлетворения по следующим основаниям.</w:t>
      </w:r>
    </w:p>
    <w:p w:rsidR="00FA780B" w:rsidRPr="00FA780B" w:rsidRDefault="00FA780B" w:rsidP="00FA780B">
      <w:pPr>
        <w:spacing w:after="0" w:line="360" w:lineRule="auto"/>
        <w:ind w:firstLine="709"/>
        <w:jc w:val="both"/>
        <w:rPr>
          <w:rFonts w:ascii="Times New Roman" w:hAnsi="Times New Roman"/>
          <w:sz w:val="28"/>
        </w:rPr>
      </w:pPr>
      <w:proofErr w:type="gramStart"/>
      <w:r w:rsidRPr="00FA780B">
        <w:rPr>
          <w:rFonts w:ascii="Times New Roman" w:hAnsi="Times New Roman"/>
          <w:sz w:val="28"/>
        </w:rPr>
        <w:t>В соответствии с постановлением Конституционного Суда Российской Федерации от 20 июля 2016 г. N 17-П обвиняемый по уголовному делу, выделенному в отдельное производство в связи с заключением досудебного соглашения о сотрудничестве, может по ходатайству стороны обвинения участвовать в судебном заседании по основному уголовному делу в целях дачи показаний в отношении лиц, обвиняемых в соучастии в том же преступлении.</w:t>
      </w:r>
      <w:proofErr w:type="gramEnd"/>
      <w:r w:rsidRPr="00FA780B">
        <w:rPr>
          <w:rFonts w:ascii="Times New Roman" w:hAnsi="Times New Roman"/>
          <w:sz w:val="28"/>
        </w:rPr>
        <w:t xml:space="preserve"> </w:t>
      </w:r>
      <w:proofErr w:type="gramStart"/>
      <w:r w:rsidRPr="00FA780B">
        <w:rPr>
          <w:rFonts w:ascii="Times New Roman" w:hAnsi="Times New Roman"/>
          <w:sz w:val="28"/>
        </w:rPr>
        <w:t>Такое лицо, в силу заключенного им досудебного соглашения о сотрудничестве связанное обязательством сообщать сведения, изобличающие других соучастников преступления, по своему процессуальному статусу не является свидетелем по основному уголовному делу, на него не распространяются требования ст. 307 и 308 УК РФ об уголовной ответственности за отказ от дачи показаний и дачу заведомо ложных показаний и, соответственно, предусмотренные Уголовно-процессуальным законом правила предупреждения</w:t>
      </w:r>
      <w:proofErr w:type="gramEnd"/>
      <w:r w:rsidRPr="00FA780B">
        <w:rPr>
          <w:rFonts w:ascii="Times New Roman" w:hAnsi="Times New Roman"/>
          <w:sz w:val="28"/>
        </w:rPr>
        <w:t xml:space="preserve"> допрашиваемого лица о такой ответственности.</w:t>
      </w:r>
    </w:p>
    <w:p w:rsidR="00FA780B" w:rsidRP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lastRenderedPageBreak/>
        <w:t>Материалами дела подтверждается факт заключения с З. досудебного соглашения о сотрудничестве, в том числе относительно обстоятельств дачи им взятки Р.</w:t>
      </w:r>
    </w:p>
    <w:p w:rsidR="00FA780B" w:rsidRDefault="00FA780B" w:rsidP="00FA780B">
      <w:pPr>
        <w:spacing w:after="0" w:line="360" w:lineRule="auto"/>
        <w:ind w:firstLine="709"/>
        <w:jc w:val="both"/>
        <w:rPr>
          <w:rFonts w:ascii="Times New Roman" w:hAnsi="Times New Roman"/>
          <w:sz w:val="28"/>
        </w:rPr>
      </w:pPr>
      <w:r w:rsidRPr="00FA780B">
        <w:rPr>
          <w:rFonts w:ascii="Times New Roman" w:hAnsi="Times New Roman"/>
          <w:sz w:val="28"/>
        </w:rPr>
        <w:t>Таким образом, суд первой инстанции обоснованно разъяснил З. его права, предусмотренные ст. 51 Конституции Российской Федерации, и обязанность исполнения условий досудебного соглашения о сотрудничестве без предупреждения об уголовной ответственности по ст. 307 - 308 УК РФ. При этом показания З. в судебном заседании, изобличающие Р. в получении взятки, суд оценил в совокупности с другими доказательствами по делу и пришел к выводу об их достоверности, поскольку они подтверждены другим доказательствами, приведенными в приговоре</w:t>
      </w:r>
      <w:r w:rsidR="004D5018">
        <w:rPr>
          <w:rStyle w:val="a6"/>
          <w:rFonts w:ascii="Times New Roman" w:hAnsi="Times New Roman"/>
          <w:sz w:val="28"/>
        </w:rPr>
        <w:footnoteReference w:id="33"/>
      </w:r>
      <w:r w:rsidRPr="00FA780B">
        <w:rPr>
          <w:rFonts w:ascii="Times New Roman" w:hAnsi="Times New Roman"/>
          <w:sz w:val="28"/>
        </w:rPr>
        <w:t>.</w:t>
      </w:r>
    </w:p>
    <w:p w:rsidR="00C36C1B" w:rsidRDefault="00C36C1B" w:rsidP="00FA780B">
      <w:pPr>
        <w:spacing w:after="0" w:line="360" w:lineRule="auto"/>
        <w:ind w:firstLine="709"/>
        <w:jc w:val="both"/>
        <w:rPr>
          <w:rFonts w:ascii="Times New Roman" w:hAnsi="Times New Roman"/>
          <w:sz w:val="28"/>
        </w:rPr>
      </w:pPr>
      <w:r>
        <w:rPr>
          <w:rFonts w:ascii="Times New Roman" w:hAnsi="Times New Roman"/>
          <w:sz w:val="28"/>
        </w:rPr>
        <w:t xml:space="preserve">Рассмотрим в качестве примера Определение </w:t>
      </w:r>
      <w:r w:rsidRPr="00C36C1B">
        <w:rPr>
          <w:rFonts w:ascii="Times New Roman" w:hAnsi="Times New Roman"/>
          <w:sz w:val="28"/>
        </w:rPr>
        <w:t>Верховного Суда РФ от 24.04.2017 N 56-КГ17-7</w:t>
      </w:r>
      <w:r>
        <w:rPr>
          <w:rFonts w:ascii="Times New Roman" w:hAnsi="Times New Roman"/>
          <w:sz w:val="28"/>
        </w:rPr>
        <w:t>.</w:t>
      </w:r>
    </w:p>
    <w:p w:rsidR="00C36C1B" w:rsidRPr="00C36C1B" w:rsidRDefault="00C36C1B" w:rsidP="00C36C1B">
      <w:pPr>
        <w:spacing w:after="0" w:line="360" w:lineRule="auto"/>
        <w:ind w:firstLine="709"/>
        <w:jc w:val="both"/>
        <w:rPr>
          <w:rFonts w:ascii="Times New Roman" w:hAnsi="Times New Roman"/>
          <w:sz w:val="28"/>
        </w:rPr>
      </w:pPr>
      <w:r w:rsidRPr="00C36C1B">
        <w:rPr>
          <w:rFonts w:ascii="Times New Roman" w:hAnsi="Times New Roman"/>
          <w:sz w:val="28"/>
        </w:rPr>
        <w:t xml:space="preserve">Определением отказано </w:t>
      </w:r>
      <w:proofErr w:type="gramStart"/>
      <w:r w:rsidRPr="00C36C1B">
        <w:rPr>
          <w:rFonts w:ascii="Times New Roman" w:hAnsi="Times New Roman"/>
          <w:sz w:val="28"/>
        </w:rPr>
        <w:t>в удовлетворении заявления о восстановлении пропущенного процессуального срока для подачи кассационной жалобы на судебный акт по делу</w:t>
      </w:r>
      <w:proofErr w:type="gramEnd"/>
      <w:r w:rsidRPr="00C36C1B">
        <w:rPr>
          <w:rFonts w:ascii="Times New Roman" w:hAnsi="Times New Roman"/>
          <w:sz w:val="28"/>
        </w:rPr>
        <w:t xml:space="preserve"> о восстановлении на работе. Решение: Определение отменено. </w:t>
      </w:r>
      <w:proofErr w:type="gramStart"/>
      <w:r w:rsidRPr="00C36C1B">
        <w:rPr>
          <w:rFonts w:ascii="Times New Roman" w:hAnsi="Times New Roman"/>
          <w:sz w:val="28"/>
        </w:rPr>
        <w:t>Пропущенный процессуальный срок восстановлен, поскольку сведений о направлении заявителю копии определения суда об отказе в передаче его кассационной жалобы для рассмотрения в судебном заседании суда кассационной инстанции не имеется, а отсутствие у заявителя информации о результатах рассмотрения его кассационной жалобы объективно исключало возможность реализации им своих законных прав на подачу кассационной жалобы в установленный законом срок, причина пропуска срока для</w:t>
      </w:r>
      <w:proofErr w:type="gramEnd"/>
      <w:r w:rsidRPr="00C36C1B">
        <w:rPr>
          <w:rFonts w:ascii="Times New Roman" w:hAnsi="Times New Roman"/>
          <w:sz w:val="28"/>
        </w:rPr>
        <w:t xml:space="preserve"> подачи заявителем кассационной жалобы является уважительной.</w:t>
      </w:r>
    </w:p>
    <w:p w:rsidR="00C36C1B" w:rsidRPr="00C36C1B" w:rsidRDefault="00C36C1B" w:rsidP="00C36C1B">
      <w:pPr>
        <w:spacing w:after="0" w:line="360" w:lineRule="auto"/>
        <w:ind w:firstLine="709"/>
        <w:jc w:val="both"/>
        <w:rPr>
          <w:rFonts w:ascii="Times New Roman" w:hAnsi="Times New Roman"/>
          <w:sz w:val="28"/>
        </w:rPr>
      </w:pPr>
      <w:r w:rsidRPr="00C36C1B">
        <w:rPr>
          <w:rFonts w:ascii="Times New Roman" w:hAnsi="Times New Roman"/>
          <w:sz w:val="28"/>
        </w:rPr>
        <w:t xml:space="preserve">Согласно части 1 статьи 112 Гражданского процессуального кодекса Российской Федерации лицам, пропустившим установленный </w:t>
      </w:r>
      <w:r w:rsidRPr="00C36C1B">
        <w:rPr>
          <w:rFonts w:ascii="Times New Roman" w:hAnsi="Times New Roman"/>
          <w:sz w:val="28"/>
        </w:rPr>
        <w:lastRenderedPageBreak/>
        <w:t>федеральным законом процессуальный срок по причинам, признанным судом уважительными, пропущенный срок может быть восстановлен.</w:t>
      </w:r>
    </w:p>
    <w:p w:rsidR="00847436" w:rsidRPr="00C36C1B" w:rsidRDefault="00C36C1B" w:rsidP="00C36C1B">
      <w:pPr>
        <w:spacing w:after="0" w:line="360" w:lineRule="auto"/>
        <w:ind w:firstLine="709"/>
        <w:jc w:val="both"/>
        <w:rPr>
          <w:rFonts w:ascii="Times New Roman" w:hAnsi="Times New Roman"/>
          <w:sz w:val="28"/>
        </w:rPr>
      </w:pPr>
      <w:r w:rsidRPr="00C36C1B">
        <w:rPr>
          <w:rFonts w:ascii="Times New Roman" w:hAnsi="Times New Roman"/>
          <w:sz w:val="28"/>
        </w:rPr>
        <w:t xml:space="preserve">Частью 4 статьи 112 Гражданского процессуального кодекса Российской Федерации предусмотрено, что заявление о восстановлении пропущенного процессуального срока, установленного частью второй статьи 376, частью второй статьи 391.2 и частью второй статьи 391.11 Кодекса, подается в суд, рассмотревший дело по первой инстанции. </w:t>
      </w:r>
      <w:proofErr w:type="gramStart"/>
      <w:r w:rsidRPr="00C36C1B">
        <w:rPr>
          <w:rFonts w:ascii="Times New Roman" w:hAnsi="Times New Roman"/>
          <w:sz w:val="28"/>
        </w:rPr>
        <w:t>Указанный срок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roofErr w:type="gramEnd"/>
    </w:p>
    <w:p w:rsidR="00847436" w:rsidRDefault="00847436" w:rsidP="00847436">
      <w:pPr>
        <w:ind w:firstLine="709"/>
        <w:jc w:val="both"/>
        <w:rPr>
          <w:rFonts w:ascii="Times New Roman" w:hAnsi="Times New Roman"/>
          <w:b/>
          <w:sz w:val="28"/>
        </w:rPr>
      </w:pPr>
    </w:p>
    <w:p w:rsidR="00C36C1B" w:rsidRDefault="00C36C1B" w:rsidP="00847436">
      <w:pPr>
        <w:ind w:firstLine="709"/>
        <w:jc w:val="both"/>
        <w:rPr>
          <w:rFonts w:ascii="Times New Roman" w:hAnsi="Times New Roman"/>
          <w:b/>
          <w:sz w:val="28"/>
        </w:rPr>
      </w:pPr>
    </w:p>
    <w:p w:rsidR="00847436" w:rsidRDefault="00847436" w:rsidP="00847436">
      <w:pPr>
        <w:ind w:firstLine="709"/>
        <w:jc w:val="both"/>
        <w:rPr>
          <w:rFonts w:ascii="Times New Roman" w:hAnsi="Times New Roman"/>
          <w:b/>
          <w:sz w:val="28"/>
        </w:rPr>
      </w:pPr>
      <w:r w:rsidRPr="00847436">
        <w:rPr>
          <w:rFonts w:ascii="Times New Roman" w:hAnsi="Times New Roman"/>
          <w:b/>
          <w:sz w:val="28"/>
        </w:rPr>
        <w:t>3.2. Перспективы совершенствования института процессуальных сроков в российском уголовном судопроизводстве</w:t>
      </w:r>
    </w:p>
    <w:p w:rsidR="00847436" w:rsidRDefault="00847436" w:rsidP="004B7342">
      <w:pPr>
        <w:ind w:firstLine="709"/>
        <w:jc w:val="center"/>
        <w:rPr>
          <w:rFonts w:ascii="Times New Roman" w:hAnsi="Times New Roman"/>
          <w:b/>
          <w:sz w:val="28"/>
        </w:rPr>
      </w:pPr>
    </w:p>
    <w:p w:rsidR="004865EE" w:rsidRPr="004865EE" w:rsidRDefault="004865EE" w:rsidP="004865EE">
      <w:pPr>
        <w:spacing w:after="0" w:line="360" w:lineRule="auto"/>
        <w:ind w:firstLine="709"/>
        <w:jc w:val="both"/>
        <w:rPr>
          <w:rFonts w:ascii="Times New Roman" w:hAnsi="Times New Roman"/>
          <w:sz w:val="28"/>
        </w:rPr>
      </w:pPr>
      <w:r w:rsidRPr="004865EE">
        <w:rPr>
          <w:rFonts w:ascii="Times New Roman" w:hAnsi="Times New Roman"/>
          <w:sz w:val="28"/>
        </w:rPr>
        <w:t>В главе 2 Уголовно-процессуального кодекса Российской Федерации (УПК РФ) раскрываются принципы уголовного судопроизводства, т. е. его основополагающие начала. В 2010 г. в данную главу</w:t>
      </w:r>
      <w:r w:rsidR="0092463B">
        <w:rPr>
          <w:rFonts w:ascii="Times New Roman" w:hAnsi="Times New Roman"/>
          <w:sz w:val="28"/>
        </w:rPr>
        <w:t xml:space="preserve"> была введена ст. 6.1 УПК</w:t>
      </w:r>
      <w:r w:rsidRPr="004865EE">
        <w:rPr>
          <w:rFonts w:ascii="Times New Roman" w:hAnsi="Times New Roman"/>
          <w:sz w:val="28"/>
        </w:rPr>
        <w:t xml:space="preserve"> РФ «Разумный срок уголовного судопрои</w:t>
      </w:r>
      <w:r w:rsidR="0092463B">
        <w:rPr>
          <w:rFonts w:ascii="Times New Roman" w:hAnsi="Times New Roman"/>
          <w:sz w:val="28"/>
        </w:rPr>
        <w:t>зводства». Этому принципу уделя</w:t>
      </w:r>
      <w:r w:rsidRPr="004865EE">
        <w:rPr>
          <w:rFonts w:ascii="Times New Roman" w:hAnsi="Times New Roman"/>
          <w:sz w:val="28"/>
        </w:rPr>
        <w:t>ется большое внимание на международном уровне. Б ст. п. 1 ст. 6 Ко</w:t>
      </w:r>
      <w:r w:rsidR="0092463B">
        <w:rPr>
          <w:rFonts w:ascii="Times New Roman" w:hAnsi="Times New Roman"/>
          <w:sz w:val="28"/>
        </w:rPr>
        <w:t>нвенции о защите прав человека и</w:t>
      </w:r>
      <w:r w:rsidRPr="004865EE">
        <w:rPr>
          <w:rFonts w:ascii="Times New Roman" w:hAnsi="Times New Roman"/>
          <w:sz w:val="28"/>
        </w:rPr>
        <w:t xml:space="preserve"> основных свобод ус</w:t>
      </w:r>
      <w:r w:rsidR="0092463B">
        <w:rPr>
          <w:rFonts w:ascii="Times New Roman" w:hAnsi="Times New Roman"/>
          <w:sz w:val="28"/>
        </w:rPr>
        <w:t>танавливается право человека при</w:t>
      </w:r>
      <w:r w:rsidRPr="004865EE">
        <w:rPr>
          <w:rFonts w:ascii="Times New Roman" w:hAnsi="Times New Roman"/>
          <w:sz w:val="28"/>
        </w:rPr>
        <w:t xml:space="preserve"> предъявлении ему уголовного обвинения на справедливое и публичное разбирательство дела в разумный срок независ</w:t>
      </w:r>
      <w:r w:rsidR="004D5018">
        <w:rPr>
          <w:rFonts w:ascii="Times New Roman" w:hAnsi="Times New Roman"/>
          <w:sz w:val="28"/>
        </w:rPr>
        <w:t xml:space="preserve">имым </w:t>
      </w:r>
      <w:proofErr w:type="gramStart"/>
      <w:r w:rsidR="004D5018">
        <w:rPr>
          <w:rFonts w:ascii="Times New Roman" w:hAnsi="Times New Roman"/>
          <w:sz w:val="28"/>
        </w:rPr>
        <w:t>п</w:t>
      </w:r>
      <w:proofErr w:type="gramEnd"/>
      <w:r w:rsidR="004D5018">
        <w:rPr>
          <w:rFonts w:ascii="Times New Roman" w:hAnsi="Times New Roman"/>
          <w:sz w:val="28"/>
        </w:rPr>
        <w:t xml:space="preserve"> беспристрастным судом</w:t>
      </w:r>
      <w:r w:rsidRPr="004865EE">
        <w:rPr>
          <w:rFonts w:ascii="Times New Roman" w:hAnsi="Times New Roman"/>
          <w:sz w:val="28"/>
        </w:rPr>
        <w:t xml:space="preserve">. На основании этого </w:t>
      </w:r>
      <w:r w:rsidRPr="004865EE">
        <w:rPr>
          <w:rFonts w:ascii="Times New Roman" w:hAnsi="Times New Roman"/>
          <w:sz w:val="28"/>
        </w:rPr>
        <w:lastRenderedPageBreak/>
        <w:t xml:space="preserve">национальные суды обязаны выполнять требование проводить судебное </w:t>
      </w:r>
      <w:r w:rsidR="0092463B">
        <w:rPr>
          <w:rFonts w:ascii="Times New Roman" w:hAnsi="Times New Roman"/>
          <w:sz w:val="28"/>
        </w:rPr>
        <w:t>разбирательство</w:t>
      </w:r>
      <w:r w:rsidRPr="004865EE">
        <w:rPr>
          <w:rFonts w:ascii="Times New Roman" w:hAnsi="Times New Roman"/>
          <w:sz w:val="28"/>
        </w:rPr>
        <w:t xml:space="preserve"> в разумный срок.</w:t>
      </w:r>
    </w:p>
    <w:p w:rsidR="004865EE" w:rsidRPr="004865EE" w:rsidRDefault="004865EE" w:rsidP="004865EE">
      <w:pPr>
        <w:spacing w:after="0" w:line="360" w:lineRule="auto"/>
        <w:ind w:firstLine="709"/>
        <w:jc w:val="both"/>
        <w:rPr>
          <w:rFonts w:ascii="Times New Roman" w:hAnsi="Times New Roman"/>
          <w:sz w:val="28"/>
        </w:rPr>
      </w:pPr>
      <w:r w:rsidRPr="004865EE">
        <w:rPr>
          <w:rFonts w:ascii="Times New Roman" w:hAnsi="Times New Roman"/>
          <w:sz w:val="28"/>
        </w:rPr>
        <w:t xml:space="preserve">Кроме того, за нарушение разумных сроков судебного </w:t>
      </w:r>
      <w:r w:rsidR="0092463B">
        <w:rPr>
          <w:rFonts w:ascii="Times New Roman" w:hAnsi="Times New Roman"/>
          <w:sz w:val="28"/>
        </w:rPr>
        <w:t>разбирательство</w:t>
      </w:r>
      <w:r w:rsidRPr="004865EE">
        <w:rPr>
          <w:rFonts w:ascii="Times New Roman" w:hAnsi="Times New Roman"/>
          <w:sz w:val="28"/>
        </w:rPr>
        <w:t xml:space="preserve"> </w:t>
      </w:r>
      <w:proofErr w:type="gramStart"/>
      <w:r w:rsidRPr="004865EE">
        <w:rPr>
          <w:rFonts w:ascii="Times New Roman" w:hAnsi="Times New Roman"/>
          <w:sz w:val="28"/>
        </w:rPr>
        <w:t>п</w:t>
      </w:r>
      <w:proofErr w:type="gramEnd"/>
      <w:r w:rsidRPr="004865EE">
        <w:rPr>
          <w:rFonts w:ascii="Times New Roman" w:hAnsi="Times New Roman"/>
          <w:sz w:val="28"/>
        </w:rPr>
        <w:t xml:space="preserve"> исполнения судебных решений предусмотрена возможность получения денежной компенсации в соответствии с Федеральным законом «О компенсации за нарушение права на судопроизводство в разумный срок или права на исполнение су</w:t>
      </w:r>
      <w:r w:rsidR="004D5018">
        <w:rPr>
          <w:rFonts w:ascii="Times New Roman" w:hAnsi="Times New Roman"/>
          <w:sz w:val="28"/>
        </w:rPr>
        <w:t>дебного акта в разумный срок»</w:t>
      </w:r>
      <w:r w:rsidR="004D5018">
        <w:rPr>
          <w:rStyle w:val="a6"/>
          <w:rFonts w:ascii="Times New Roman" w:hAnsi="Times New Roman"/>
          <w:sz w:val="28"/>
        </w:rPr>
        <w:footnoteReference w:id="34"/>
      </w:r>
      <w:r w:rsidRPr="004865EE">
        <w:rPr>
          <w:rFonts w:ascii="Times New Roman" w:hAnsi="Times New Roman"/>
          <w:sz w:val="28"/>
        </w:rPr>
        <w:t>.</w:t>
      </w:r>
    </w:p>
    <w:p w:rsidR="004865EE" w:rsidRPr="004865EE" w:rsidRDefault="004865EE" w:rsidP="004865EE">
      <w:pPr>
        <w:spacing w:after="0" w:line="360" w:lineRule="auto"/>
        <w:ind w:firstLine="709"/>
        <w:jc w:val="both"/>
        <w:rPr>
          <w:rFonts w:ascii="Times New Roman" w:hAnsi="Times New Roman"/>
          <w:sz w:val="28"/>
        </w:rPr>
      </w:pPr>
      <w:r w:rsidRPr="004865EE">
        <w:rPr>
          <w:rFonts w:ascii="Times New Roman" w:hAnsi="Times New Roman"/>
          <w:sz w:val="28"/>
        </w:rPr>
        <w:t xml:space="preserve">К сожалению, в УПК РФ отсутствует понятие «разумный срок уголовного судопроизводства», в </w:t>
      </w:r>
      <w:proofErr w:type="gramStart"/>
      <w:r w:rsidRPr="004865EE">
        <w:rPr>
          <w:rFonts w:ascii="Times New Roman" w:hAnsi="Times New Roman"/>
          <w:sz w:val="28"/>
        </w:rPr>
        <w:t>связи</w:t>
      </w:r>
      <w:proofErr w:type="gramEnd"/>
      <w:r w:rsidRPr="004865EE">
        <w:rPr>
          <w:rFonts w:ascii="Times New Roman" w:hAnsi="Times New Roman"/>
          <w:sz w:val="28"/>
        </w:rPr>
        <w:t xml:space="preserve"> с чем важно прийти к единообразному толкованию понятия «разумные сроки» применительно к судебному разбирательству и исполнению судебных реш</w:t>
      </w:r>
      <w:r w:rsidR="0092463B">
        <w:rPr>
          <w:rFonts w:ascii="Times New Roman" w:hAnsi="Times New Roman"/>
          <w:sz w:val="28"/>
        </w:rPr>
        <w:t>ений. II это мы считаем одной из</w:t>
      </w:r>
      <w:r w:rsidRPr="004865EE">
        <w:rPr>
          <w:rFonts w:ascii="Times New Roman" w:hAnsi="Times New Roman"/>
          <w:sz w:val="28"/>
        </w:rPr>
        <w:t xml:space="preserve"> проблем применения данного принципа на практике. </w:t>
      </w:r>
      <w:r w:rsidR="0092463B">
        <w:rPr>
          <w:rFonts w:ascii="Times New Roman" w:hAnsi="Times New Roman"/>
          <w:sz w:val="28"/>
        </w:rPr>
        <w:t>В</w:t>
      </w:r>
      <w:r w:rsidRPr="004865EE">
        <w:rPr>
          <w:rFonts w:ascii="Times New Roman" w:hAnsi="Times New Roman"/>
          <w:sz w:val="28"/>
        </w:rPr>
        <w:t xml:space="preserve"> отечественной научной литературе отсутствует единый подход к пониманию разумности сроков рассмотрения дел как в уголовном, так н</w:t>
      </w:r>
      <w:r w:rsidR="0092463B">
        <w:rPr>
          <w:rFonts w:ascii="Times New Roman" w:hAnsi="Times New Roman"/>
          <w:sz w:val="28"/>
        </w:rPr>
        <w:t xml:space="preserve"> арбитражном и</w:t>
      </w:r>
      <w:r w:rsidRPr="004865EE">
        <w:rPr>
          <w:rFonts w:ascii="Times New Roman" w:hAnsi="Times New Roman"/>
          <w:sz w:val="28"/>
        </w:rPr>
        <w:t xml:space="preserve"> гражданском процессе.</w:t>
      </w:r>
    </w:p>
    <w:p w:rsidR="004865EE" w:rsidRPr="004865EE" w:rsidRDefault="004865EE" w:rsidP="004865EE">
      <w:pPr>
        <w:spacing w:after="0" w:line="360" w:lineRule="auto"/>
        <w:ind w:firstLine="709"/>
        <w:jc w:val="both"/>
        <w:rPr>
          <w:rFonts w:ascii="Times New Roman" w:hAnsi="Times New Roman"/>
          <w:sz w:val="28"/>
        </w:rPr>
      </w:pPr>
      <w:r w:rsidRPr="004865EE">
        <w:rPr>
          <w:rFonts w:ascii="Times New Roman" w:hAnsi="Times New Roman"/>
          <w:sz w:val="28"/>
        </w:rPr>
        <w:t xml:space="preserve">Так, </w:t>
      </w:r>
      <w:r w:rsidR="0092463B">
        <w:rPr>
          <w:rFonts w:ascii="Times New Roman" w:hAnsi="Times New Roman"/>
          <w:sz w:val="28"/>
        </w:rPr>
        <w:t>З. И.</w:t>
      </w:r>
      <w:r w:rsidRPr="004865EE">
        <w:rPr>
          <w:rFonts w:ascii="Times New Roman" w:hAnsi="Times New Roman"/>
          <w:sz w:val="28"/>
        </w:rPr>
        <w:t xml:space="preserve"> Цыбуленко считает разумн</w:t>
      </w:r>
      <w:r w:rsidR="0092463B">
        <w:rPr>
          <w:rFonts w:ascii="Times New Roman" w:hAnsi="Times New Roman"/>
          <w:sz w:val="28"/>
        </w:rPr>
        <w:t>ым срок объективно необходимый и</w:t>
      </w:r>
      <w:r w:rsidRPr="004865EE">
        <w:rPr>
          <w:rFonts w:ascii="Times New Roman" w:hAnsi="Times New Roman"/>
          <w:sz w:val="28"/>
        </w:rPr>
        <w:t xml:space="preserve"> возм</w:t>
      </w:r>
      <w:r w:rsidR="004D5018">
        <w:rPr>
          <w:rFonts w:ascii="Times New Roman" w:hAnsi="Times New Roman"/>
          <w:sz w:val="28"/>
        </w:rPr>
        <w:t>ожный для пополнения</w:t>
      </w:r>
      <w:r w:rsidRPr="004865EE">
        <w:rPr>
          <w:rFonts w:ascii="Times New Roman" w:hAnsi="Times New Roman"/>
          <w:sz w:val="28"/>
        </w:rPr>
        <w:t>. А. В. Белякова под разумным сроком понимает время, начинающее свое течение с момента поступления иска в суд первой инстанции и заканчивающееся моментом вступления в законную силу судебного акта, рассмотренного по существу дела, включая время рассмотр</w:t>
      </w:r>
      <w:r w:rsidR="0092463B">
        <w:rPr>
          <w:rFonts w:ascii="Times New Roman" w:hAnsi="Times New Roman"/>
          <w:sz w:val="28"/>
        </w:rPr>
        <w:t>ения дела в суде апелляционной и</w:t>
      </w:r>
      <w:r w:rsidR="004D5018">
        <w:rPr>
          <w:rFonts w:ascii="Times New Roman" w:hAnsi="Times New Roman"/>
          <w:sz w:val="28"/>
        </w:rPr>
        <w:t xml:space="preserve"> кассационной инстанций</w:t>
      </w:r>
      <w:r w:rsidRPr="004865EE">
        <w:rPr>
          <w:rFonts w:ascii="Times New Roman" w:hAnsi="Times New Roman"/>
          <w:sz w:val="28"/>
        </w:rPr>
        <w:t>. Г. А. Жилин определяет, что разумность процессуальных сроков предполаг</w:t>
      </w:r>
      <w:r w:rsidR="0092463B">
        <w:rPr>
          <w:rFonts w:ascii="Times New Roman" w:hAnsi="Times New Roman"/>
          <w:sz w:val="28"/>
        </w:rPr>
        <w:t>ает сбалансированный учет прав и</w:t>
      </w:r>
      <w:r w:rsidRPr="004865EE">
        <w:rPr>
          <w:rFonts w:ascii="Times New Roman" w:hAnsi="Times New Roman"/>
          <w:sz w:val="28"/>
        </w:rPr>
        <w:t xml:space="preserve"> законных интересов всех участвующих в деле лиц, чтобы исключить, с одной стороны, неосновательную задержку всту</w:t>
      </w:r>
      <w:r w:rsidR="0092463B">
        <w:rPr>
          <w:rFonts w:ascii="Times New Roman" w:hAnsi="Times New Roman"/>
          <w:sz w:val="28"/>
        </w:rPr>
        <w:t>пления решения в законную силу и</w:t>
      </w:r>
      <w:r w:rsidRPr="004865EE">
        <w:rPr>
          <w:rFonts w:ascii="Times New Roman" w:hAnsi="Times New Roman"/>
          <w:sz w:val="28"/>
        </w:rPr>
        <w:t>, с другой стороны, чрезмерные трудности д</w:t>
      </w:r>
      <w:r w:rsidR="0092463B">
        <w:rPr>
          <w:rFonts w:ascii="Times New Roman" w:hAnsi="Times New Roman"/>
          <w:sz w:val="28"/>
        </w:rPr>
        <w:t>л</w:t>
      </w:r>
      <w:r w:rsidRPr="004865EE">
        <w:rPr>
          <w:rFonts w:ascii="Times New Roman" w:hAnsi="Times New Roman"/>
          <w:sz w:val="28"/>
        </w:rPr>
        <w:t>я подачи жалобы</w:t>
      </w:r>
      <w:r w:rsidR="0092463B">
        <w:rPr>
          <w:rFonts w:ascii="Times New Roman" w:hAnsi="Times New Roman"/>
          <w:sz w:val="28"/>
        </w:rPr>
        <w:t>. И. Н. Поляков определ</w:t>
      </w:r>
      <w:r w:rsidRPr="004865EE">
        <w:rPr>
          <w:rFonts w:ascii="Times New Roman" w:hAnsi="Times New Roman"/>
          <w:sz w:val="28"/>
        </w:rPr>
        <w:t xml:space="preserve">яет разумный срок судопроизводства как логически обоснованный </w:t>
      </w:r>
      <w:r w:rsidRPr="004865EE">
        <w:rPr>
          <w:rFonts w:ascii="Times New Roman" w:hAnsi="Times New Roman"/>
          <w:sz w:val="28"/>
        </w:rPr>
        <w:lastRenderedPageBreak/>
        <w:t>и не противоречащий букве и смыслу процессуального закона период времени, в течение которого суд обязан рассмотреть гражданское, арбитражное или уголовное дело по существу, а компетентные органы — обеспечить принудительное исполнение вступившего в</w:t>
      </w:r>
      <w:r w:rsidR="004D5018">
        <w:rPr>
          <w:rFonts w:ascii="Times New Roman" w:hAnsi="Times New Roman"/>
          <w:sz w:val="28"/>
        </w:rPr>
        <w:t xml:space="preserve"> законную силу судебного акта</w:t>
      </w:r>
      <w:r w:rsidRPr="004865EE">
        <w:rPr>
          <w:rFonts w:ascii="Times New Roman" w:hAnsi="Times New Roman"/>
          <w:sz w:val="28"/>
        </w:rPr>
        <w:t>.</w:t>
      </w:r>
    </w:p>
    <w:p w:rsidR="004865EE" w:rsidRPr="004865EE" w:rsidRDefault="004865EE" w:rsidP="004865EE">
      <w:pPr>
        <w:spacing w:after="0" w:line="360" w:lineRule="auto"/>
        <w:ind w:firstLine="709"/>
        <w:jc w:val="both"/>
        <w:rPr>
          <w:rFonts w:ascii="Times New Roman" w:hAnsi="Times New Roman"/>
          <w:sz w:val="28"/>
        </w:rPr>
      </w:pPr>
      <w:r w:rsidRPr="004865EE">
        <w:rPr>
          <w:rFonts w:ascii="Times New Roman" w:hAnsi="Times New Roman"/>
          <w:sz w:val="28"/>
        </w:rPr>
        <w:t xml:space="preserve">Представляется, что разумными сроками рассмотрения уголовных дел и исполнения судебных решений являются фактические сроки рассмотрения конкретного дела, исполнения судебного решения с учетом процессуальных сроков, правовой и фактической сложности дела, поведения участника уголовного процесса, достаточности </w:t>
      </w:r>
      <w:r w:rsidR="0092463B">
        <w:rPr>
          <w:rFonts w:ascii="Times New Roman" w:hAnsi="Times New Roman"/>
          <w:sz w:val="28"/>
        </w:rPr>
        <w:t>и</w:t>
      </w:r>
      <w:r w:rsidRPr="004865EE">
        <w:rPr>
          <w:rFonts w:ascii="Times New Roman" w:hAnsi="Times New Roman"/>
          <w:sz w:val="28"/>
        </w:rPr>
        <w:t xml:space="preserve"> эффективности действий суда, общей </w:t>
      </w:r>
      <w:r w:rsidR="0092463B">
        <w:rPr>
          <w:rFonts w:ascii="Times New Roman" w:hAnsi="Times New Roman"/>
          <w:sz w:val="28"/>
        </w:rPr>
        <w:t>продолжительности</w:t>
      </w:r>
      <w:r w:rsidR="004D5018">
        <w:rPr>
          <w:rFonts w:ascii="Times New Roman" w:hAnsi="Times New Roman"/>
          <w:sz w:val="28"/>
        </w:rPr>
        <w:t xml:space="preserve"> судопроизводства по делу </w:t>
      </w:r>
      <w:r w:rsidRPr="004865EE">
        <w:rPr>
          <w:rFonts w:ascii="Times New Roman" w:hAnsi="Times New Roman"/>
          <w:sz w:val="28"/>
        </w:rPr>
        <w:t>исполнения судебных актов.</w:t>
      </w:r>
    </w:p>
    <w:p w:rsidR="004865EE" w:rsidRPr="004865EE" w:rsidRDefault="004865EE" w:rsidP="004865EE">
      <w:pPr>
        <w:spacing w:after="0" w:line="360" w:lineRule="auto"/>
        <w:ind w:firstLine="709"/>
        <w:jc w:val="both"/>
        <w:rPr>
          <w:rFonts w:ascii="Times New Roman" w:hAnsi="Times New Roman"/>
          <w:sz w:val="28"/>
        </w:rPr>
      </w:pPr>
      <w:r w:rsidRPr="004865EE">
        <w:rPr>
          <w:rFonts w:ascii="Times New Roman" w:hAnsi="Times New Roman"/>
          <w:sz w:val="28"/>
        </w:rPr>
        <w:t xml:space="preserve">Однако </w:t>
      </w:r>
      <w:r w:rsidR="0092463B">
        <w:rPr>
          <w:rFonts w:ascii="Times New Roman" w:hAnsi="Times New Roman"/>
          <w:sz w:val="28"/>
        </w:rPr>
        <w:t>нельзя</w:t>
      </w:r>
      <w:r w:rsidRPr="004865EE">
        <w:rPr>
          <w:rFonts w:ascii="Times New Roman" w:hAnsi="Times New Roman"/>
          <w:sz w:val="28"/>
        </w:rPr>
        <w:t xml:space="preserve"> не согласиться с утверждением, что не всякий ненарушенный срок производства по делу </w:t>
      </w:r>
      <w:r w:rsidR="0092463B">
        <w:rPr>
          <w:rFonts w:ascii="Times New Roman" w:hAnsi="Times New Roman"/>
          <w:sz w:val="28"/>
        </w:rPr>
        <w:t>является</w:t>
      </w:r>
      <w:r w:rsidRPr="004865EE">
        <w:rPr>
          <w:rFonts w:ascii="Times New Roman" w:hAnsi="Times New Roman"/>
          <w:sz w:val="28"/>
        </w:rPr>
        <w:t xml:space="preserve"> разумным, как и не всякий срок, превышающий установленный, ведет к </w:t>
      </w:r>
      <w:r w:rsidR="0092463B">
        <w:rPr>
          <w:rFonts w:ascii="Times New Roman" w:hAnsi="Times New Roman"/>
          <w:sz w:val="28"/>
        </w:rPr>
        <w:t>признанию</w:t>
      </w:r>
      <w:r w:rsidRPr="004865EE">
        <w:rPr>
          <w:rFonts w:ascii="Times New Roman" w:hAnsi="Times New Roman"/>
          <w:sz w:val="28"/>
        </w:rPr>
        <w:t xml:space="preserve"> деятельности неэффективной с точки зрения временных показателей. Именно поэтому понятие «разумный срок судопроизводства» требует детальной проработки на законодательном уровне.</w:t>
      </w:r>
    </w:p>
    <w:p w:rsidR="004865EE" w:rsidRPr="004865EE" w:rsidRDefault="004865EE" w:rsidP="004865EE">
      <w:pPr>
        <w:spacing w:after="0" w:line="360" w:lineRule="auto"/>
        <w:ind w:firstLine="709"/>
        <w:jc w:val="both"/>
        <w:rPr>
          <w:rFonts w:ascii="Times New Roman" w:hAnsi="Times New Roman"/>
          <w:sz w:val="28"/>
        </w:rPr>
      </w:pPr>
      <w:r w:rsidRPr="004865EE">
        <w:rPr>
          <w:rFonts w:ascii="Times New Roman" w:hAnsi="Times New Roman"/>
          <w:sz w:val="28"/>
        </w:rPr>
        <w:t xml:space="preserve">Еще до включения рассматриваемого </w:t>
      </w:r>
      <w:r w:rsidR="0092463B">
        <w:rPr>
          <w:rFonts w:ascii="Times New Roman" w:hAnsi="Times New Roman"/>
          <w:sz w:val="28"/>
        </w:rPr>
        <w:t>принципа</w:t>
      </w:r>
      <w:r w:rsidRPr="004865EE">
        <w:rPr>
          <w:rFonts w:ascii="Times New Roman" w:hAnsi="Times New Roman"/>
          <w:sz w:val="28"/>
        </w:rPr>
        <w:t xml:space="preserve"> в </w:t>
      </w:r>
      <w:r w:rsidR="0092463B">
        <w:rPr>
          <w:rFonts w:ascii="Times New Roman" w:hAnsi="Times New Roman"/>
          <w:sz w:val="28"/>
        </w:rPr>
        <w:t>УПК</w:t>
      </w:r>
      <w:r w:rsidRPr="004865EE">
        <w:rPr>
          <w:rFonts w:ascii="Times New Roman" w:hAnsi="Times New Roman"/>
          <w:sz w:val="28"/>
        </w:rPr>
        <w:t xml:space="preserve"> РФ судебная практика обращала внимание на важность соблюдения разумных сроков рассмотрения судебных дел. Уже в 1993, 1999, 2003, 2007 гг. Верховный суд РФ и Высший Арбитражный суд разъясняли, что разумность срока применительно к судебному разбирательству устанавливается в зависимо</w:t>
      </w:r>
      <w:r w:rsidR="0092463B">
        <w:rPr>
          <w:rFonts w:ascii="Times New Roman" w:hAnsi="Times New Roman"/>
          <w:sz w:val="28"/>
        </w:rPr>
        <w:t>сти от конкретных обстоятель</w:t>
      </w:r>
      <w:proofErr w:type="gramStart"/>
      <w:r w:rsidR="0092463B">
        <w:rPr>
          <w:rFonts w:ascii="Times New Roman" w:hAnsi="Times New Roman"/>
          <w:sz w:val="28"/>
        </w:rPr>
        <w:t xml:space="preserve">ств </w:t>
      </w:r>
      <w:r w:rsidRPr="004865EE">
        <w:rPr>
          <w:rFonts w:ascii="Times New Roman" w:hAnsi="Times New Roman"/>
          <w:sz w:val="28"/>
        </w:rPr>
        <w:t>сп</w:t>
      </w:r>
      <w:proofErr w:type="gramEnd"/>
      <w:r w:rsidRPr="004865EE">
        <w:rPr>
          <w:rFonts w:ascii="Times New Roman" w:hAnsi="Times New Roman"/>
          <w:sz w:val="28"/>
        </w:rPr>
        <w:t>ора, сложности дела, поведения сторон в процессе, добросовестности судебных структур, рассматривающих спор и выдающих исполнительные документы.</w:t>
      </w:r>
    </w:p>
    <w:p w:rsidR="004865EE" w:rsidRPr="004865EE" w:rsidRDefault="004865EE" w:rsidP="004865EE">
      <w:pPr>
        <w:spacing w:after="0" w:line="360" w:lineRule="auto"/>
        <w:ind w:firstLine="709"/>
        <w:jc w:val="both"/>
        <w:rPr>
          <w:rFonts w:ascii="Times New Roman" w:hAnsi="Times New Roman"/>
          <w:sz w:val="28"/>
        </w:rPr>
      </w:pPr>
      <w:proofErr w:type="gramStart"/>
      <w:r w:rsidRPr="004865EE">
        <w:rPr>
          <w:rFonts w:ascii="Times New Roman" w:hAnsi="Times New Roman"/>
          <w:sz w:val="28"/>
        </w:rPr>
        <w:t>Согласно ч. 3 ст. 6. 1 УПК РФ при определении разумного срока уголовного судопроизводства учитываются такие обстоятель</w:t>
      </w:r>
      <w:r w:rsidR="0092463B">
        <w:rPr>
          <w:rFonts w:ascii="Times New Roman" w:hAnsi="Times New Roman"/>
          <w:sz w:val="28"/>
        </w:rPr>
        <w:t>ства, как правовая и</w:t>
      </w:r>
      <w:r w:rsidRPr="004865EE">
        <w:rPr>
          <w:rFonts w:ascii="Times New Roman" w:hAnsi="Times New Roman"/>
          <w:sz w:val="28"/>
        </w:rPr>
        <w:t xml:space="preserve"> фактическая сложность уголовного дела, поведение участников уголовного судопроизводства, достаточность </w:t>
      </w:r>
      <w:r w:rsidR="0092463B">
        <w:rPr>
          <w:rFonts w:ascii="Times New Roman" w:hAnsi="Times New Roman"/>
          <w:sz w:val="28"/>
        </w:rPr>
        <w:t>и</w:t>
      </w:r>
      <w:r w:rsidRPr="004865EE">
        <w:rPr>
          <w:rFonts w:ascii="Times New Roman" w:hAnsi="Times New Roman"/>
          <w:sz w:val="28"/>
        </w:rPr>
        <w:t xml:space="preserve"> эффективность действий </w:t>
      </w:r>
      <w:r w:rsidRPr="004865EE">
        <w:rPr>
          <w:rFonts w:ascii="Times New Roman" w:hAnsi="Times New Roman"/>
          <w:sz w:val="28"/>
        </w:rPr>
        <w:lastRenderedPageBreak/>
        <w:t xml:space="preserve">суда, прокурора, руководителя следственного органа, </w:t>
      </w:r>
      <w:r w:rsidR="0092463B">
        <w:rPr>
          <w:rFonts w:ascii="Times New Roman" w:hAnsi="Times New Roman"/>
          <w:sz w:val="28"/>
        </w:rPr>
        <w:t>следователя</w:t>
      </w:r>
      <w:r w:rsidRPr="004865EE">
        <w:rPr>
          <w:rFonts w:ascii="Times New Roman" w:hAnsi="Times New Roman"/>
          <w:sz w:val="28"/>
        </w:rPr>
        <w:t xml:space="preserve">, начальника подразделения дознания, органа дознания, дознавателя, производимых в </w:t>
      </w:r>
      <w:r w:rsidR="0092463B">
        <w:rPr>
          <w:rFonts w:ascii="Times New Roman" w:hAnsi="Times New Roman"/>
          <w:sz w:val="28"/>
        </w:rPr>
        <w:t>целях</w:t>
      </w:r>
      <w:r w:rsidRPr="004865EE">
        <w:rPr>
          <w:rFonts w:ascii="Times New Roman" w:hAnsi="Times New Roman"/>
          <w:sz w:val="28"/>
        </w:rPr>
        <w:t xml:space="preserve"> своевременного осуществ</w:t>
      </w:r>
      <w:r w:rsidR="0092463B">
        <w:rPr>
          <w:rFonts w:ascii="Times New Roman" w:hAnsi="Times New Roman"/>
          <w:sz w:val="28"/>
        </w:rPr>
        <w:t>ления уголовного преследования и</w:t>
      </w:r>
      <w:r w:rsidRPr="004865EE">
        <w:rPr>
          <w:rFonts w:ascii="Times New Roman" w:hAnsi="Times New Roman"/>
          <w:sz w:val="28"/>
        </w:rPr>
        <w:t>ли</w:t>
      </w:r>
      <w:r w:rsidR="0092463B">
        <w:rPr>
          <w:rFonts w:ascii="Times New Roman" w:hAnsi="Times New Roman"/>
          <w:sz w:val="28"/>
        </w:rPr>
        <w:t xml:space="preserve"> рассмотрения уголовного дела, и общ</w:t>
      </w:r>
      <w:r w:rsidRPr="004865EE">
        <w:rPr>
          <w:rFonts w:ascii="Times New Roman" w:hAnsi="Times New Roman"/>
          <w:sz w:val="28"/>
        </w:rPr>
        <w:t>ая продолжительность уголовного судопроизводства</w:t>
      </w:r>
      <w:r w:rsidR="004D5018">
        <w:rPr>
          <w:rStyle w:val="a6"/>
          <w:rFonts w:ascii="Times New Roman" w:hAnsi="Times New Roman"/>
          <w:sz w:val="28"/>
        </w:rPr>
        <w:footnoteReference w:id="35"/>
      </w:r>
      <w:r w:rsidRPr="004865EE">
        <w:rPr>
          <w:rFonts w:ascii="Times New Roman" w:hAnsi="Times New Roman"/>
          <w:sz w:val="28"/>
        </w:rPr>
        <w:t>.</w:t>
      </w:r>
      <w:proofErr w:type="gramEnd"/>
    </w:p>
    <w:p w:rsidR="004865EE" w:rsidRPr="004865EE" w:rsidRDefault="004865EE" w:rsidP="004865EE">
      <w:pPr>
        <w:spacing w:after="0" w:line="360" w:lineRule="auto"/>
        <w:ind w:firstLine="709"/>
        <w:jc w:val="both"/>
        <w:rPr>
          <w:rFonts w:ascii="Times New Roman" w:hAnsi="Times New Roman"/>
          <w:sz w:val="28"/>
        </w:rPr>
      </w:pPr>
      <w:r w:rsidRPr="004865EE">
        <w:rPr>
          <w:rFonts w:ascii="Times New Roman" w:hAnsi="Times New Roman"/>
          <w:sz w:val="28"/>
        </w:rPr>
        <w:t xml:space="preserve">Правовую и фактическую сложность того или иного судебного дела определяют обстоятельства, затрудняющие рассмотрение дела, включая число участвующих в деле лиц, необходимость проведения экспертиз, с учетом их сложности. </w:t>
      </w:r>
      <w:proofErr w:type="gramStart"/>
      <w:r w:rsidRPr="004865EE">
        <w:rPr>
          <w:rFonts w:ascii="Times New Roman" w:hAnsi="Times New Roman"/>
          <w:sz w:val="28"/>
        </w:rPr>
        <w:t>Также на разумные сроки оказывают влияние: допрос значительного числа свидетелей, участие в деле иностранных граждан, применение значительного количества правовых норм, сложность предъявленного обвинения, количество подсудимых, потерпевших, наличие международных следственных поручений (п. 35 совместного Постановления Пленума Верховного Суда Российской Федер</w:t>
      </w:r>
      <w:r w:rsidR="0092463B">
        <w:rPr>
          <w:rFonts w:ascii="Times New Roman" w:hAnsi="Times New Roman"/>
          <w:sz w:val="28"/>
        </w:rPr>
        <w:t>ации №</w:t>
      </w:r>
      <w:r w:rsidRPr="004865EE">
        <w:rPr>
          <w:rFonts w:ascii="Times New Roman" w:hAnsi="Times New Roman"/>
          <w:sz w:val="28"/>
        </w:rPr>
        <w:t xml:space="preserve"> 30 и Высшего Арбитражног</w:t>
      </w:r>
      <w:r w:rsidR="0092463B">
        <w:rPr>
          <w:rFonts w:ascii="Times New Roman" w:hAnsi="Times New Roman"/>
          <w:sz w:val="28"/>
        </w:rPr>
        <w:t xml:space="preserve">о Суда Российской Федерации № </w:t>
      </w:r>
      <w:r w:rsidRPr="004865EE">
        <w:rPr>
          <w:rFonts w:ascii="Times New Roman" w:hAnsi="Times New Roman"/>
          <w:sz w:val="28"/>
        </w:rPr>
        <w:t>64 «О некоторых вопросах, возникших при рассмотрении дел о присуждении компенсации за нарушение права</w:t>
      </w:r>
      <w:proofErr w:type="gramEnd"/>
      <w:r w:rsidRPr="004865EE">
        <w:rPr>
          <w:rFonts w:ascii="Times New Roman" w:hAnsi="Times New Roman"/>
          <w:sz w:val="28"/>
        </w:rPr>
        <w:t xml:space="preserve"> на судопроизводство в разумный срок или права на исполнение суд</w:t>
      </w:r>
      <w:r w:rsidR="004D5018">
        <w:rPr>
          <w:rFonts w:ascii="Times New Roman" w:hAnsi="Times New Roman"/>
          <w:sz w:val="28"/>
        </w:rPr>
        <w:t>ебного акта в разумный срок»</w:t>
      </w:r>
      <w:r w:rsidRPr="004865EE">
        <w:rPr>
          <w:rFonts w:ascii="Times New Roman" w:hAnsi="Times New Roman"/>
          <w:sz w:val="28"/>
        </w:rPr>
        <w:t>).</w:t>
      </w:r>
    </w:p>
    <w:p w:rsidR="004865EE" w:rsidRPr="004865EE" w:rsidRDefault="004865EE" w:rsidP="004865EE">
      <w:pPr>
        <w:spacing w:after="0" w:line="360" w:lineRule="auto"/>
        <w:ind w:firstLine="709"/>
        <w:jc w:val="both"/>
        <w:rPr>
          <w:rFonts w:ascii="Times New Roman" w:hAnsi="Times New Roman"/>
          <w:sz w:val="28"/>
        </w:rPr>
      </w:pPr>
      <w:r w:rsidRPr="004865EE">
        <w:rPr>
          <w:rFonts w:ascii="Times New Roman" w:hAnsi="Times New Roman"/>
          <w:sz w:val="28"/>
        </w:rPr>
        <w:t>Анализ судебной практики показывает, что нарушение разумных сроков зачастую происходит по вине участников судопроизводства, в том числе и судей (суда), из-за недостаточной организации деятельности самого суда (необоснованное отложение судом раз</w:t>
      </w:r>
      <w:r w:rsidR="0092463B">
        <w:rPr>
          <w:rFonts w:ascii="Times New Roman" w:hAnsi="Times New Roman"/>
          <w:sz w:val="28"/>
        </w:rPr>
        <w:t>би</w:t>
      </w:r>
      <w:r w:rsidRPr="004865EE">
        <w:rPr>
          <w:rFonts w:ascii="Times New Roman" w:hAnsi="Times New Roman"/>
          <w:sz w:val="28"/>
        </w:rPr>
        <w:t xml:space="preserve">рательства дела без указания мотивов либо завышение сроков отложения без учета времени, необходимого для осуществления процессуального действия). Это могут быть следующие действия суда; несвоевременное отправление дела судом в вышестоящую инстанцию по апелляционным, кассационным и надзорным жалобам, неоднократная отмена решений суда первой </w:t>
      </w:r>
      <w:r w:rsidRPr="004865EE">
        <w:rPr>
          <w:rFonts w:ascii="Times New Roman" w:hAnsi="Times New Roman"/>
          <w:sz w:val="28"/>
        </w:rPr>
        <w:lastRenderedPageBreak/>
        <w:t xml:space="preserve">инстанции, нарушение сроков регистрации вновь поступивших дел в отделе делопроизводства суда и передачи председателю суда </w:t>
      </w:r>
      <w:r w:rsidR="0092463B">
        <w:rPr>
          <w:rFonts w:ascii="Times New Roman" w:hAnsi="Times New Roman"/>
          <w:sz w:val="28"/>
        </w:rPr>
        <w:t>для</w:t>
      </w:r>
      <w:r w:rsidRPr="004865EE">
        <w:rPr>
          <w:rFonts w:ascii="Times New Roman" w:hAnsi="Times New Roman"/>
          <w:sz w:val="28"/>
        </w:rPr>
        <w:t xml:space="preserve"> их распределения; а также обстоятельства, связанные с организацией работы суда, например </w:t>
      </w:r>
      <w:proofErr w:type="spellStart"/>
      <w:r w:rsidRPr="004865EE">
        <w:rPr>
          <w:rFonts w:ascii="Times New Roman" w:hAnsi="Times New Roman"/>
          <w:sz w:val="28"/>
        </w:rPr>
        <w:t>неукомплектованность</w:t>
      </w:r>
      <w:proofErr w:type="spellEnd"/>
      <w:r w:rsidRPr="004865EE">
        <w:rPr>
          <w:rFonts w:ascii="Times New Roman" w:hAnsi="Times New Roman"/>
          <w:sz w:val="28"/>
        </w:rPr>
        <w:t xml:space="preserve"> штата судей, замена судьи ввиду его болезни, отпуска, пребывания на учебе, нахождения в служебной командировке, прекращения или приостановления полномочий; несвоевременное назначение дела к слушанию; отложение судебных заседаний; а также извещение участвующих в деле лиц о времени и месте судебного заседания, изготовление протокола судебного заседания и ознакомление с ним сторон и тому подобные обстоятельства.</w:t>
      </w:r>
    </w:p>
    <w:p w:rsidR="004865EE" w:rsidRPr="004865EE" w:rsidRDefault="004865EE" w:rsidP="004865EE">
      <w:pPr>
        <w:spacing w:after="0" w:line="360" w:lineRule="auto"/>
        <w:ind w:firstLine="709"/>
        <w:jc w:val="both"/>
        <w:rPr>
          <w:rFonts w:ascii="Times New Roman" w:hAnsi="Times New Roman"/>
          <w:sz w:val="28"/>
        </w:rPr>
      </w:pPr>
      <w:proofErr w:type="gramStart"/>
      <w:r w:rsidRPr="004865EE">
        <w:rPr>
          <w:rFonts w:ascii="Times New Roman" w:hAnsi="Times New Roman"/>
          <w:sz w:val="28"/>
        </w:rPr>
        <w:t xml:space="preserve">При установлении достаточности и эффективности действий суда по своевременному рассмотрению конкретного судебного дела суды призваны тщательно исследовать вопросы, связанные со своевременностью назначения дела к слушанию, проведением судебных заседаний в назначенное время, сроками изготовления судьей мотивированного решения и направления его сторонам, полнотой осуществления судьей </w:t>
      </w:r>
      <w:r w:rsidR="006D0DD6">
        <w:rPr>
          <w:rFonts w:ascii="Times New Roman" w:hAnsi="Times New Roman"/>
          <w:sz w:val="28"/>
        </w:rPr>
        <w:t>контроля</w:t>
      </w:r>
      <w:r w:rsidRPr="004865EE">
        <w:rPr>
          <w:rFonts w:ascii="Times New Roman" w:hAnsi="Times New Roman"/>
          <w:sz w:val="28"/>
        </w:rPr>
        <w:t xml:space="preserve"> за выполнением работниками аппарата суда своих служебных обязанностей, в том числе по извещению участвующих в деле</w:t>
      </w:r>
      <w:proofErr w:type="gramEnd"/>
      <w:r w:rsidRPr="004865EE">
        <w:rPr>
          <w:rFonts w:ascii="Times New Roman" w:hAnsi="Times New Roman"/>
          <w:sz w:val="28"/>
        </w:rPr>
        <w:t xml:space="preserve"> лиц о времени и месте судебного заседания, своевременным изготовлением протокола судебного заседания и ознакомлением с ним сторон, полнотой и своевременностью принятия судьей мер в отношении участников процесса, направленных на недопущение их процессуальной недобросовестности и процессуальной волокиты по делу</w:t>
      </w:r>
      <w:r w:rsidR="004D5018">
        <w:rPr>
          <w:rStyle w:val="a6"/>
          <w:rFonts w:ascii="Times New Roman" w:hAnsi="Times New Roman"/>
          <w:sz w:val="28"/>
        </w:rPr>
        <w:footnoteReference w:id="36"/>
      </w:r>
      <w:r w:rsidRPr="004865EE">
        <w:rPr>
          <w:rFonts w:ascii="Times New Roman" w:hAnsi="Times New Roman"/>
          <w:sz w:val="28"/>
        </w:rPr>
        <w:t>.</w:t>
      </w:r>
    </w:p>
    <w:p w:rsidR="004865EE" w:rsidRPr="004865EE" w:rsidRDefault="004865EE" w:rsidP="004865EE">
      <w:pPr>
        <w:spacing w:after="0" w:line="360" w:lineRule="auto"/>
        <w:ind w:firstLine="709"/>
        <w:jc w:val="both"/>
        <w:rPr>
          <w:rFonts w:ascii="Times New Roman" w:hAnsi="Times New Roman"/>
          <w:sz w:val="28"/>
        </w:rPr>
      </w:pPr>
      <w:proofErr w:type="gramStart"/>
      <w:r w:rsidRPr="004865EE">
        <w:rPr>
          <w:rFonts w:ascii="Times New Roman" w:hAnsi="Times New Roman"/>
          <w:sz w:val="28"/>
        </w:rPr>
        <w:t xml:space="preserve">Одновременно с этим, п. 38 Постановления Пленума Верховного Суда Российской Федерации и Высшего Арбитражного Суда Российской Федерации обращается внимание на то, что не могут рассматриваться как основания, оправдывающие превышение разумных сроков </w:t>
      </w:r>
      <w:r w:rsidRPr="004865EE">
        <w:rPr>
          <w:rFonts w:ascii="Times New Roman" w:hAnsi="Times New Roman"/>
          <w:sz w:val="28"/>
        </w:rPr>
        <w:lastRenderedPageBreak/>
        <w:t xml:space="preserve">судопроизводства, </w:t>
      </w:r>
      <w:r w:rsidR="006D0DD6">
        <w:rPr>
          <w:rFonts w:ascii="Times New Roman" w:hAnsi="Times New Roman"/>
          <w:sz w:val="28"/>
        </w:rPr>
        <w:t>обстоятельства</w:t>
      </w:r>
      <w:r w:rsidRPr="004865EE">
        <w:rPr>
          <w:rFonts w:ascii="Times New Roman" w:hAnsi="Times New Roman"/>
          <w:sz w:val="28"/>
        </w:rPr>
        <w:t>, связанные с организацией работы суда (например, отсутствие необходимого штата судей, замена судьи ввиду его болезни, отпуска, пребывания на учебе, нахождения в служебной командировке, прекращения или приостановления полномочий</w:t>
      </w:r>
      <w:proofErr w:type="gramEnd"/>
      <w:r w:rsidRPr="004865EE">
        <w:rPr>
          <w:rFonts w:ascii="Times New Roman" w:hAnsi="Times New Roman"/>
          <w:sz w:val="28"/>
        </w:rPr>
        <w:t>), органов дознания, следствия и прокуратуры (ч. 4 ст. 6. 1 УПК РФ)</w:t>
      </w:r>
      <w:r w:rsidR="004D5018">
        <w:rPr>
          <w:rStyle w:val="a6"/>
          <w:rFonts w:ascii="Times New Roman" w:hAnsi="Times New Roman"/>
          <w:sz w:val="28"/>
        </w:rPr>
        <w:footnoteReference w:id="37"/>
      </w:r>
      <w:r w:rsidRPr="004865EE">
        <w:rPr>
          <w:rFonts w:ascii="Times New Roman" w:hAnsi="Times New Roman"/>
          <w:sz w:val="28"/>
        </w:rPr>
        <w:t>.</w:t>
      </w:r>
    </w:p>
    <w:p w:rsidR="004865EE" w:rsidRPr="004865EE" w:rsidRDefault="004865EE" w:rsidP="004865EE">
      <w:pPr>
        <w:spacing w:after="0" w:line="360" w:lineRule="auto"/>
        <w:ind w:firstLine="709"/>
        <w:jc w:val="both"/>
        <w:rPr>
          <w:rFonts w:ascii="Times New Roman" w:hAnsi="Times New Roman"/>
          <w:sz w:val="28"/>
        </w:rPr>
      </w:pPr>
      <w:r w:rsidRPr="004865EE">
        <w:rPr>
          <w:rFonts w:ascii="Times New Roman" w:hAnsi="Times New Roman"/>
          <w:sz w:val="28"/>
        </w:rPr>
        <w:t>Однако, на наш взгляд, недостатки в организации работы судов, сложность или невозможность оперативного разрешения возникших проблем в их деятельности не должны препятствовать реализации рассматриваемого нами принципа и нарушать тем самым права участников уголовного процесса на рассмотрение уголовного дела в установленные законом сроки.</w:t>
      </w:r>
    </w:p>
    <w:p w:rsidR="004865EE" w:rsidRPr="004865EE" w:rsidRDefault="004865EE" w:rsidP="004865EE">
      <w:pPr>
        <w:spacing w:after="0" w:line="360" w:lineRule="auto"/>
        <w:ind w:firstLine="709"/>
        <w:jc w:val="both"/>
        <w:rPr>
          <w:rFonts w:ascii="Times New Roman" w:hAnsi="Times New Roman"/>
          <w:sz w:val="28"/>
        </w:rPr>
      </w:pPr>
      <w:r w:rsidRPr="004865EE">
        <w:rPr>
          <w:rFonts w:ascii="Times New Roman" w:hAnsi="Times New Roman"/>
          <w:sz w:val="28"/>
        </w:rPr>
        <w:t>В качестве примера можно привес</w:t>
      </w:r>
      <w:r w:rsidR="004D5018">
        <w:rPr>
          <w:rFonts w:ascii="Times New Roman" w:hAnsi="Times New Roman"/>
          <w:sz w:val="28"/>
        </w:rPr>
        <w:t>ти дело «Белов против России»</w:t>
      </w:r>
      <w:r w:rsidRPr="004865EE">
        <w:rPr>
          <w:rFonts w:ascii="Times New Roman" w:hAnsi="Times New Roman"/>
          <w:sz w:val="28"/>
        </w:rPr>
        <w:t>, когда Европейский суд по правам человека установил, что имело место нару</w:t>
      </w:r>
      <w:r w:rsidR="006D0DD6">
        <w:rPr>
          <w:rFonts w:ascii="Times New Roman" w:hAnsi="Times New Roman"/>
          <w:sz w:val="28"/>
        </w:rPr>
        <w:t>шение ст. 6 § 1 Конвенции о защите прав человека и</w:t>
      </w:r>
      <w:r w:rsidRPr="004865EE">
        <w:rPr>
          <w:rFonts w:ascii="Times New Roman" w:hAnsi="Times New Roman"/>
          <w:sz w:val="28"/>
        </w:rPr>
        <w:t xml:space="preserve"> основных своб</w:t>
      </w:r>
      <w:r w:rsidR="006D0DD6">
        <w:rPr>
          <w:rFonts w:ascii="Times New Roman" w:hAnsi="Times New Roman"/>
          <w:sz w:val="28"/>
        </w:rPr>
        <w:t>од по причине чрезмерной продолжительности</w:t>
      </w:r>
      <w:r w:rsidRPr="004865EE">
        <w:rPr>
          <w:rFonts w:ascii="Times New Roman" w:hAnsi="Times New Roman"/>
          <w:sz w:val="28"/>
        </w:rPr>
        <w:t xml:space="preserve"> уголовного судопроизводства. В 2011 г. была опубликована практика Европейского суда по правам человека за 2009—2010 гг. по делам в отношении Российской Федерации в связи с нарушением права на разумные сроки судебного разбирательства и (или) исполнение судебного решения в разумные сроки, где приводятся исключительные примеры нарушения разумных сроков рассмотрения уголовных дел. Так, например, по делу «</w:t>
      </w:r>
      <w:proofErr w:type="spellStart"/>
      <w:r w:rsidRPr="004865EE">
        <w:rPr>
          <w:rFonts w:ascii="Times New Roman" w:hAnsi="Times New Roman"/>
          <w:sz w:val="28"/>
        </w:rPr>
        <w:t>Самошенков</w:t>
      </w:r>
      <w:proofErr w:type="spellEnd"/>
      <w:r w:rsidRPr="004865EE">
        <w:rPr>
          <w:rFonts w:ascii="Times New Roman" w:hAnsi="Times New Roman"/>
          <w:sz w:val="28"/>
        </w:rPr>
        <w:t xml:space="preserve"> и Строков против Российской Федерации» период п</w:t>
      </w:r>
      <w:r w:rsidR="006D0DD6">
        <w:rPr>
          <w:rFonts w:ascii="Times New Roman" w:hAnsi="Times New Roman"/>
          <w:sz w:val="28"/>
        </w:rPr>
        <w:t>редварительного и</w:t>
      </w:r>
      <w:r w:rsidRPr="004865EE">
        <w:rPr>
          <w:rFonts w:ascii="Times New Roman" w:hAnsi="Times New Roman"/>
          <w:sz w:val="28"/>
        </w:rPr>
        <w:t xml:space="preserve"> судебного следствия </w:t>
      </w:r>
      <w:r w:rsidR="006D0DD6">
        <w:rPr>
          <w:rFonts w:ascii="Times New Roman" w:hAnsi="Times New Roman"/>
          <w:sz w:val="28"/>
        </w:rPr>
        <w:t>продол</w:t>
      </w:r>
      <w:r w:rsidRPr="004865EE">
        <w:rPr>
          <w:rFonts w:ascii="Times New Roman" w:hAnsi="Times New Roman"/>
          <w:sz w:val="28"/>
        </w:rPr>
        <w:t>жа</w:t>
      </w:r>
      <w:r w:rsidR="006D0DD6">
        <w:rPr>
          <w:rFonts w:ascii="Times New Roman" w:hAnsi="Times New Roman"/>
          <w:sz w:val="28"/>
        </w:rPr>
        <w:t>лся в течение 7 лет 11 месяцев и 13 дней, по делу «Кривоносов</w:t>
      </w:r>
      <w:r w:rsidRPr="004865EE">
        <w:rPr>
          <w:rFonts w:ascii="Times New Roman" w:hAnsi="Times New Roman"/>
          <w:sz w:val="28"/>
        </w:rPr>
        <w:t xml:space="preserve"> против Российской Федерации» срок </w:t>
      </w:r>
      <w:r w:rsidR="006D0DD6">
        <w:rPr>
          <w:rFonts w:ascii="Times New Roman" w:hAnsi="Times New Roman"/>
          <w:sz w:val="28"/>
        </w:rPr>
        <w:t>предварительного и</w:t>
      </w:r>
      <w:r w:rsidRPr="004865EE">
        <w:rPr>
          <w:rFonts w:ascii="Times New Roman" w:hAnsi="Times New Roman"/>
          <w:sz w:val="28"/>
        </w:rPr>
        <w:t xml:space="preserve"> судебного следствия </w:t>
      </w:r>
      <w:r w:rsidR="006D0DD6">
        <w:rPr>
          <w:rFonts w:ascii="Times New Roman" w:hAnsi="Times New Roman"/>
          <w:sz w:val="28"/>
        </w:rPr>
        <w:t>продолжался в течение 6 лет 2 месяцев и</w:t>
      </w:r>
      <w:r w:rsidRPr="004865EE">
        <w:rPr>
          <w:rFonts w:ascii="Times New Roman" w:hAnsi="Times New Roman"/>
          <w:sz w:val="28"/>
        </w:rPr>
        <w:t xml:space="preserve"> 23 дней.</w:t>
      </w:r>
    </w:p>
    <w:p w:rsidR="004865EE" w:rsidRPr="004865EE" w:rsidRDefault="006D0DD6" w:rsidP="004865EE">
      <w:pPr>
        <w:spacing w:after="0" w:line="360" w:lineRule="auto"/>
        <w:ind w:firstLine="709"/>
        <w:jc w:val="both"/>
        <w:rPr>
          <w:rFonts w:ascii="Times New Roman" w:hAnsi="Times New Roman"/>
          <w:sz w:val="28"/>
        </w:rPr>
      </w:pPr>
      <w:r>
        <w:rPr>
          <w:rFonts w:ascii="Times New Roman" w:hAnsi="Times New Roman"/>
          <w:sz w:val="28"/>
        </w:rPr>
        <w:t>Ещ</w:t>
      </w:r>
      <w:r w:rsidR="004865EE" w:rsidRPr="004865EE">
        <w:rPr>
          <w:rFonts w:ascii="Times New Roman" w:hAnsi="Times New Roman"/>
          <w:sz w:val="28"/>
        </w:rPr>
        <w:t>е одной проблемой при реализации права на разумный срок судопроизводства является определение продо</w:t>
      </w:r>
      <w:r>
        <w:rPr>
          <w:rFonts w:ascii="Times New Roman" w:hAnsi="Times New Roman"/>
          <w:sz w:val="28"/>
        </w:rPr>
        <w:t>л</w:t>
      </w:r>
      <w:r w:rsidR="004865EE" w:rsidRPr="004865EE">
        <w:rPr>
          <w:rFonts w:ascii="Times New Roman" w:hAnsi="Times New Roman"/>
          <w:sz w:val="28"/>
        </w:rPr>
        <w:t>ж</w:t>
      </w:r>
      <w:r>
        <w:rPr>
          <w:rFonts w:ascii="Times New Roman" w:hAnsi="Times New Roman"/>
          <w:sz w:val="28"/>
        </w:rPr>
        <w:t>и</w:t>
      </w:r>
      <w:r w:rsidR="004865EE" w:rsidRPr="004865EE">
        <w:rPr>
          <w:rFonts w:ascii="Times New Roman" w:hAnsi="Times New Roman"/>
          <w:sz w:val="28"/>
        </w:rPr>
        <w:t xml:space="preserve">тельности судопроизводства по уголовному делу. </w:t>
      </w:r>
      <w:proofErr w:type="gramStart"/>
      <w:r w:rsidR="004865EE" w:rsidRPr="004865EE">
        <w:rPr>
          <w:rFonts w:ascii="Times New Roman" w:hAnsi="Times New Roman"/>
          <w:sz w:val="28"/>
        </w:rPr>
        <w:t xml:space="preserve">Как следует из п. 42 Постановления </w:t>
      </w:r>
      <w:r w:rsidR="004865EE" w:rsidRPr="004865EE">
        <w:rPr>
          <w:rFonts w:ascii="Times New Roman" w:hAnsi="Times New Roman"/>
          <w:sz w:val="28"/>
        </w:rPr>
        <w:lastRenderedPageBreak/>
        <w:t>Пленума Верховного Суда Российской Федерации и Высшего Арбитражног</w:t>
      </w:r>
      <w:r>
        <w:rPr>
          <w:rFonts w:ascii="Times New Roman" w:hAnsi="Times New Roman"/>
          <w:sz w:val="28"/>
        </w:rPr>
        <w:t>о Суда Российской Федерации, общую продолжител</w:t>
      </w:r>
      <w:r w:rsidR="004865EE" w:rsidRPr="004865EE">
        <w:rPr>
          <w:rFonts w:ascii="Times New Roman" w:hAnsi="Times New Roman"/>
          <w:sz w:val="28"/>
        </w:rPr>
        <w:t>ьность судопроизводства по уголовному делу составляет период с момента начала осуществления уголовного преследования и до момента вступл</w:t>
      </w:r>
      <w:r>
        <w:rPr>
          <w:rFonts w:ascii="Times New Roman" w:hAnsi="Times New Roman"/>
          <w:sz w:val="28"/>
        </w:rPr>
        <w:t>ения в законную силу обвинительного пли оправдател</w:t>
      </w:r>
      <w:r w:rsidR="004865EE" w:rsidRPr="004865EE">
        <w:rPr>
          <w:rFonts w:ascii="Times New Roman" w:hAnsi="Times New Roman"/>
          <w:sz w:val="28"/>
        </w:rPr>
        <w:t>ьного приговора либо постановления (определения) суда о прекращении уголовного дела или уголовного преследования.</w:t>
      </w:r>
      <w:proofErr w:type="gramEnd"/>
      <w:r w:rsidR="004865EE" w:rsidRPr="004865EE">
        <w:rPr>
          <w:rFonts w:ascii="Times New Roman" w:hAnsi="Times New Roman"/>
          <w:sz w:val="28"/>
        </w:rPr>
        <w:t xml:space="preserve"> </w:t>
      </w:r>
      <w:proofErr w:type="gramStart"/>
      <w:r w:rsidR="004865EE" w:rsidRPr="004865EE">
        <w:rPr>
          <w:rFonts w:ascii="Times New Roman" w:hAnsi="Times New Roman"/>
          <w:sz w:val="28"/>
        </w:rPr>
        <w:t>По нашему мнению, определение окончания уголовного судопроизводства моментом вынесения приговора ограничивает право граждан на получение компенсации за нарушение разумных сроков судопроизводства и не в полной мере соответствует позиции Европейского суда по правам человека, согласно которой государство обязано следить за тем, чтобы стороны пользовались основными гарантиями ст. 6 Конвенции о защите прав человека и основных свобод 1950 г. и при рассмотрении</w:t>
      </w:r>
      <w:proofErr w:type="gramEnd"/>
      <w:r w:rsidR="004865EE" w:rsidRPr="004865EE">
        <w:rPr>
          <w:rFonts w:ascii="Times New Roman" w:hAnsi="Times New Roman"/>
          <w:sz w:val="28"/>
        </w:rPr>
        <w:t xml:space="preserve"> уголовных дел в апелляционной и кассационной инстанциях. Как показывает судебная практика, причиной длительного </w:t>
      </w:r>
      <w:r>
        <w:rPr>
          <w:rFonts w:ascii="Times New Roman" w:hAnsi="Times New Roman"/>
          <w:sz w:val="28"/>
        </w:rPr>
        <w:t>не рассмотрен</w:t>
      </w:r>
      <w:r w:rsidRPr="004865EE">
        <w:rPr>
          <w:rFonts w:ascii="Times New Roman" w:hAnsi="Times New Roman"/>
          <w:sz w:val="28"/>
        </w:rPr>
        <w:t>ия</w:t>
      </w:r>
      <w:r w:rsidR="004865EE" w:rsidRPr="004865EE">
        <w:rPr>
          <w:rFonts w:ascii="Times New Roman" w:hAnsi="Times New Roman"/>
          <w:sz w:val="28"/>
        </w:rPr>
        <w:t xml:space="preserve"> уголовного дела могут быть организационные недостатки </w:t>
      </w:r>
      <w:r>
        <w:rPr>
          <w:rFonts w:ascii="Times New Roman" w:hAnsi="Times New Roman"/>
          <w:sz w:val="28"/>
        </w:rPr>
        <w:t>в деятельности судов апелляц</w:t>
      </w:r>
      <w:r w:rsidRPr="004865EE">
        <w:rPr>
          <w:rFonts w:ascii="Times New Roman" w:hAnsi="Times New Roman"/>
          <w:sz w:val="28"/>
        </w:rPr>
        <w:t>ионной</w:t>
      </w:r>
      <w:r>
        <w:rPr>
          <w:rFonts w:ascii="Times New Roman" w:hAnsi="Times New Roman"/>
          <w:sz w:val="28"/>
        </w:rPr>
        <w:t xml:space="preserve"> и кассационной инстанций. </w:t>
      </w:r>
      <w:proofErr w:type="gramStart"/>
      <w:r>
        <w:rPr>
          <w:rFonts w:ascii="Times New Roman" w:hAnsi="Times New Roman"/>
          <w:sz w:val="28"/>
        </w:rPr>
        <w:t>В связи с изложенным представл</w:t>
      </w:r>
      <w:r w:rsidR="004865EE" w:rsidRPr="004865EE">
        <w:rPr>
          <w:rFonts w:ascii="Times New Roman" w:hAnsi="Times New Roman"/>
          <w:sz w:val="28"/>
        </w:rPr>
        <w:t>яется необходимым изменить словосочетание «до момента вынесения обвинительного приговора» в ч</w:t>
      </w:r>
      <w:r>
        <w:rPr>
          <w:rFonts w:ascii="Times New Roman" w:hAnsi="Times New Roman"/>
          <w:sz w:val="28"/>
        </w:rPr>
        <w:t>. 3 ст. 6. 1 УТ</w:t>
      </w:r>
      <w:r w:rsidR="004865EE" w:rsidRPr="004865EE">
        <w:rPr>
          <w:rFonts w:ascii="Times New Roman" w:hAnsi="Times New Roman"/>
          <w:sz w:val="28"/>
        </w:rPr>
        <w:t>К РФ на словосочетание «до вступления обвинительного или оправдате</w:t>
      </w:r>
      <w:r>
        <w:rPr>
          <w:rFonts w:ascii="Times New Roman" w:hAnsi="Times New Roman"/>
          <w:sz w:val="28"/>
        </w:rPr>
        <w:t>льного приговора в законную сил</w:t>
      </w:r>
      <w:r w:rsidR="004865EE" w:rsidRPr="004865EE">
        <w:rPr>
          <w:rFonts w:ascii="Times New Roman" w:hAnsi="Times New Roman"/>
          <w:sz w:val="28"/>
        </w:rPr>
        <w:t>», включив в срок разрешения уголовного дела по существу время его рассмотрения в порядке апелляционного и кассационного судопроизводства.</w:t>
      </w:r>
      <w:proofErr w:type="gramEnd"/>
    </w:p>
    <w:p w:rsidR="004865EE" w:rsidRPr="004865EE" w:rsidRDefault="004865EE" w:rsidP="004865EE">
      <w:pPr>
        <w:spacing w:after="0" w:line="360" w:lineRule="auto"/>
        <w:ind w:firstLine="709"/>
        <w:jc w:val="both"/>
        <w:rPr>
          <w:rFonts w:ascii="Times New Roman" w:hAnsi="Times New Roman"/>
          <w:sz w:val="28"/>
        </w:rPr>
      </w:pPr>
      <w:r w:rsidRPr="004865EE">
        <w:rPr>
          <w:rFonts w:ascii="Times New Roman" w:hAnsi="Times New Roman"/>
          <w:sz w:val="28"/>
        </w:rPr>
        <w:t xml:space="preserve">Представляется также необходимым исключить из ст. 6. 1 УПК РФ положение ч. 4 о том, что «обстоятельства, связанные с организацией </w:t>
      </w:r>
      <w:proofErr w:type="gramStart"/>
      <w:r w:rsidRPr="004865EE">
        <w:rPr>
          <w:rFonts w:ascii="Times New Roman" w:hAnsi="Times New Roman"/>
          <w:sz w:val="28"/>
        </w:rPr>
        <w:t xml:space="preserve">работы органов дознания, следствия, прокуратуры и суда, а также рассмотрение уголовного дела различными инстанциями не могут приниматься во внимание в качестве оснований для превышения разумных </w:t>
      </w:r>
      <w:r w:rsidRPr="004865EE">
        <w:rPr>
          <w:rFonts w:ascii="Times New Roman" w:hAnsi="Times New Roman"/>
          <w:sz w:val="28"/>
        </w:rPr>
        <w:lastRenderedPageBreak/>
        <w:t>сроков осуществления уголовного судопроизводства», так как данные положения в определенной мере противоречат Европейской конвенции.</w:t>
      </w:r>
      <w:proofErr w:type="gramEnd"/>
    </w:p>
    <w:p w:rsidR="004865EE" w:rsidRDefault="006D0DD6" w:rsidP="004865EE">
      <w:pPr>
        <w:spacing w:after="0" w:line="360" w:lineRule="auto"/>
        <w:ind w:firstLine="709"/>
        <w:jc w:val="both"/>
        <w:rPr>
          <w:rFonts w:ascii="Times New Roman" w:hAnsi="Times New Roman"/>
          <w:sz w:val="28"/>
        </w:rPr>
      </w:pPr>
      <w:r>
        <w:rPr>
          <w:rFonts w:ascii="Times New Roman" w:hAnsi="Times New Roman"/>
          <w:sz w:val="28"/>
        </w:rPr>
        <w:t>Следователи о, дл</w:t>
      </w:r>
      <w:r w:rsidR="004865EE" w:rsidRPr="004865EE">
        <w:rPr>
          <w:rFonts w:ascii="Times New Roman" w:hAnsi="Times New Roman"/>
          <w:sz w:val="28"/>
        </w:rPr>
        <w:t>я того чтобы принцип разумного срока уголовного судопроизводства эффективно обеспечивал соблюдение прав и законных интересов участников процесса, необходимо дальнейшее законодательное соверш</w:t>
      </w:r>
      <w:r>
        <w:rPr>
          <w:rFonts w:ascii="Times New Roman" w:hAnsi="Times New Roman"/>
          <w:sz w:val="28"/>
        </w:rPr>
        <w:t>енствование уголовно-процессуал</w:t>
      </w:r>
      <w:r w:rsidR="004865EE" w:rsidRPr="004865EE">
        <w:rPr>
          <w:rFonts w:ascii="Times New Roman" w:hAnsi="Times New Roman"/>
          <w:sz w:val="28"/>
        </w:rPr>
        <w:t>ьного законодательства.</w:t>
      </w:r>
    </w:p>
    <w:p w:rsidR="002F6C8A" w:rsidRPr="002F6C8A" w:rsidRDefault="002F6C8A" w:rsidP="002F6C8A">
      <w:pPr>
        <w:spacing w:after="0" w:line="360" w:lineRule="auto"/>
        <w:ind w:firstLine="709"/>
        <w:jc w:val="both"/>
        <w:rPr>
          <w:rFonts w:ascii="Times New Roman" w:hAnsi="Times New Roman"/>
          <w:sz w:val="28"/>
        </w:rPr>
      </w:pPr>
      <w:r>
        <w:rPr>
          <w:rFonts w:ascii="Times New Roman" w:hAnsi="Times New Roman"/>
          <w:sz w:val="28"/>
        </w:rPr>
        <w:t>1 января 2017 года исполнилось 5 лет, как в уголовном судопроиз</w:t>
      </w:r>
      <w:r w:rsidRPr="002F6C8A">
        <w:rPr>
          <w:rFonts w:ascii="Times New Roman" w:hAnsi="Times New Roman"/>
          <w:sz w:val="28"/>
        </w:rPr>
        <w:t>водстве России в полном объёме функционирует новый апелляционный и</w:t>
      </w:r>
      <w:r>
        <w:rPr>
          <w:rFonts w:ascii="Times New Roman" w:hAnsi="Times New Roman"/>
          <w:sz w:val="28"/>
        </w:rPr>
        <w:t xml:space="preserve"> </w:t>
      </w:r>
      <w:r w:rsidRPr="002F6C8A">
        <w:rPr>
          <w:rFonts w:ascii="Times New Roman" w:hAnsi="Times New Roman"/>
          <w:sz w:val="28"/>
        </w:rPr>
        <w:t>кассационный порядок проверки выне</w:t>
      </w:r>
      <w:r>
        <w:rPr>
          <w:rFonts w:ascii="Times New Roman" w:hAnsi="Times New Roman"/>
          <w:sz w:val="28"/>
        </w:rPr>
        <w:t>сенных судебных решений, введён</w:t>
      </w:r>
      <w:r w:rsidRPr="002F6C8A">
        <w:rPr>
          <w:rFonts w:ascii="Times New Roman" w:hAnsi="Times New Roman"/>
          <w:sz w:val="28"/>
        </w:rPr>
        <w:t>ный</w:t>
      </w:r>
      <w:r>
        <w:rPr>
          <w:rFonts w:ascii="Times New Roman" w:hAnsi="Times New Roman"/>
          <w:sz w:val="28"/>
        </w:rPr>
        <w:t xml:space="preserve"> Федеральным законом № 433-ФЗ</w:t>
      </w:r>
      <w:r w:rsidRPr="002F6C8A">
        <w:rPr>
          <w:rFonts w:ascii="Times New Roman" w:hAnsi="Times New Roman"/>
          <w:sz w:val="28"/>
        </w:rPr>
        <w:t>.</w:t>
      </w:r>
    </w:p>
    <w:p w:rsidR="002F6C8A" w:rsidRDefault="002F6C8A" w:rsidP="002F6C8A">
      <w:pPr>
        <w:spacing w:after="0" w:line="360" w:lineRule="auto"/>
        <w:ind w:firstLine="709"/>
        <w:jc w:val="both"/>
        <w:rPr>
          <w:rFonts w:ascii="Times New Roman" w:hAnsi="Times New Roman"/>
          <w:sz w:val="28"/>
        </w:rPr>
      </w:pPr>
      <w:r w:rsidRPr="002F6C8A">
        <w:rPr>
          <w:rFonts w:ascii="Times New Roman" w:hAnsi="Times New Roman"/>
          <w:sz w:val="28"/>
        </w:rPr>
        <w:t xml:space="preserve">За данный период в ходе судебной </w:t>
      </w:r>
      <w:r>
        <w:rPr>
          <w:rFonts w:ascii="Times New Roman" w:hAnsi="Times New Roman"/>
          <w:sz w:val="28"/>
        </w:rPr>
        <w:t>практики накопилось немало про</w:t>
      </w:r>
      <w:r w:rsidRPr="002F6C8A">
        <w:rPr>
          <w:rFonts w:ascii="Times New Roman" w:hAnsi="Times New Roman"/>
          <w:sz w:val="28"/>
        </w:rPr>
        <w:t xml:space="preserve">блем, связанных с обстоятельствами, влияющими на процедуру и </w:t>
      </w:r>
      <w:r>
        <w:rPr>
          <w:rFonts w:ascii="Times New Roman" w:hAnsi="Times New Roman"/>
          <w:sz w:val="28"/>
        </w:rPr>
        <w:t>длитель</w:t>
      </w:r>
      <w:r w:rsidRPr="002F6C8A">
        <w:rPr>
          <w:rFonts w:ascii="Times New Roman" w:hAnsi="Times New Roman"/>
          <w:sz w:val="28"/>
        </w:rPr>
        <w:t>ность проверки судебных решений в в</w:t>
      </w:r>
      <w:r>
        <w:rPr>
          <w:rFonts w:ascii="Times New Roman" w:hAnsi="Times New Roman"/>
          <w:sz w:val="28"/>
        </w:rPr>
        <w:t>ышеуказанных инстанциях, в част</w:t>
      </w:r>
      <w:r w:rsidRPr="002F6C8A">
        <w:rPr>
          <w:rFonts w:ascii="Times New Roman" w:hAnsi="Times New Roman"/>
          <w:sz w:val="28"/>
        </w:rPr>
        <w:t xml:space="preserve">ности, </w:t>
      </w:r>
      <w:proofErr w:type="gramStart"/>
      <w:r w:rsidRPr="002F6C8A">
        <w:rPr>
          <w:rFonts w:ascii="Times New Roman" w:hAnsi="Times New Roman"/>
          <w:sz w:val="28"/>
        </w:rPr>
        <w:t>в</w:t>
      </w:r>
      <w:proofErr w:type="gramEnd"/>
      <w:r w:rsidRPr="002F6C8A">
        <w:rPr>
          <w:rFonts w:ascii="Times New Roman" w:hAnsi="Times New Roman"/>
          <w:sz w:val="28"/>
        </w:rPr>
        <w:t xml:space="preserve"> апелляционной.</w:t>
      </w:r>
    </w:p>
    <w:p w:rsidR="002F6C8A" w:rsidRPr="002F6C8A" w:rsidRDefault="002F6C8A" w:rsidP="002F6C8A">
      <w:pPr>
        <w:spacing w:after="0" w:line="360" w:lineRule="auto"/>
        <w:ind w:firstLine="709"/>
        <w:jc w:val="both"/>
        <w:rPr>
          <w:rFonts w:ascii="Times New Roman" w:hAnsi="Times New Roman"/>
          <w:sz w:val="28"/>
        </w:rPr>
      </w:pPr>
      <w:proofErr w:type="gramStart"/>
      <w:r w:rsidRPr="002F6C8A">
        <w:rPr>
          <w:rFonts w:ascii="Times New Roman" w:hAnsi="Times New Roman"/>
          <w:sz w:val="28"/>
        </w:rPr>
        <w:t>Апелляционные жалобы и представле</w:t>
      </w:r>
      <w:r>
        <w:rPr>
          <w:rFonts w:ascii="Times New Roman" w:hAnsi="Times New Roman"/>
          <w:sz w:val="28"/>
        </w:rPr>
        <w:t>ния на приговор или иное судеб</w:t>
      </w:r>
      <w:r w:rsidRPr="002F6C8A">
        <w:rPr>
          <w:rFonts w:ascii="Times New Roman" w:hAnsi="Times New Roman"/>
          <w:sz w:val="28"/>
        </w:rPr>
        <w:t>ное решение суда первой инстанции в у</w:t>
      </w:r>
      <w:r>
        <w:rPr>
          <w:rFonts w:ascii="Times New Roman" w:hAnsi="Times New Roman"/>
          <w:sz w:val="28"/>
        </w:rPr>
        <w:t>головном процессе подаются пись</w:t>
      </w:r>
      <w:r w:rsidRPr="002F6C8A">
        <w:rPr>
          <w:rFonts w:ascii="Times New Roman" w:hAnsi="Times New Roman"/>
          <w:sz w:val="28"/>
        </w:rPr>
        <w:t>менно в суд первой инстанции не позднее 10 суток со дня их вынесения, а</w:t>
      </w:r>
      <w:r>
        <w:rPr>
          <w:rFonts w:ascii="Times New Roman" w:hAnsi="Times New Roman"/>
          <w:sz w:val="28"/>
        </w:rPr>
        <w:t xml:space="preserve"> </w:t>
      </w:r>
      <w:r w:rsidRPr="002F6C8A">
        <w:rPr>
          <w:rFonts w:ascii="Times New Roman" w:hAnsi="Times New Roman"/>
          <w:sz w:val="28"/>
        </w:rPr>
        <w:t>осужденным, содержащимся под стражей, – в тот же срок со дня вручения</w:t>
      </w:r>
      <w:r>
        <w:rPr>
          <w:rFonts w:ascii="Times New Roman" w:hAnsi="Times New Roman"/>
          <w:sz w:val="28"/>
        </w:rPr>
        <w:t xml:space="preserve"> </w:t>
      </w:r>
      <w:r w:rsidRPr="002F6C8A">
        <w:rPr>
          <w:rFonts w:ascii="Times New Roman" w:hAnsi="Times New Roman"/>
          <w:sz w:val="28"/>
        </w:rPr>
        <w:t>ему копии приговора, определения, постановлении (ч. 1 ст. 389. 4 УПК</w:t>
      </w:r>
      <w:r>
        <w:rPr>
          <w:rFonts w:ascii="Times New Roman" w:hAnsi="Times New Roman"/>
          <w:sz w:val="28"/>
        </w:rPr>
        <w:t xml:space="preserve"> </w:t>
      </w:r>
      <w:r w:rsidRPr="002F6C8A">
        <w:rPr>
          <w:rFonts w:ascii="Times New Roman" w:hAnsi="Times New Roman"/>
          <w:sz w:val="28"/>
        </w:rPr>
        <w:t>РФ).</w:t>
      </w:r>
      <w:proofErr w:type="gramEnd"/>
      <w:r w:rsidRPr="002F6C8A">
        <w:rPr>
          <w:rFonts w:ascii="Times New Roman" w:hAnsi="Times New Roman"/>
          <w:sz w:val="28"/>
        </w:rPr>
        <w:t xml:space="preserve"> Данный срок не в полной мере соот</w:t>
      </w:r>
      <w:r>
        <w:rPr>
          <w:rFonts w:ascii="Times New Roman" w:hAnsi="Times New Roman"/>
          <w:sz w:val="28"/>
        </w:rPr>
        <w:t>ветствует реальным срокам, кото</w:t>
      </w:r>
      <w:r w:rsidRPr="002F6C8A">
        <w:rPr>
          <w:rFonts w:ascii="Times New Roman" w:hAnsi="Times New Roman"/>
          <w:sz w:val="28"/>
        </w:rPr>
        <w:t>рые необходимы для подачи жалобы ил</w:t>
      </w:r>
      <w:r>
        <w:rPr>
          <w:rFonts w:ascii="Times New Roman" w:hAnsi="Times New Roman"/>
          <w:sz w:val="28"/>
        </w:rPr>
        <w:t>и представления. Перед составле</w:t>
      </w:r>
      <w:r w:rsidRPr="002F6C8A">
        <w:rPr>
          <w:rFonts w:ascii="Times New Roman" w:hAnsi="Times New Roman"/>
          <w:sz w:val="28"/>
        </w:rPr>
        <w:t>нием апелляционной жалобы участник</w:t>
      </w:r>
      <w:r>
        <w:rPr>
          <w:rFonts w:ascii="Times New Roman" w:hAnsi="Times New Roman"/>
          <w:sz w:val="28"/>
        </w:rPr>
        <w:t xml:space="preserve"> уголовного судопроизводства вы</w:t>
      </w:r>
      <w:r w:rsidRPr="002F6C8A">
        <w:rPr>
          <w:rFonts w:ascii="Times New Roman" w:hAnsi="Times New Roman"/>
          <w:sz w:val="28"/>
        </w:rPr>
        <w:t>нужден, как правило, неоднократно обращаться в суд для ознакомления с</w:t>
      </w:r>
      <w:r>
        <w:rPr>
          <w:rFonts w:ascii="Times New Roman" w:hAnsi="Times New Roman"/>
          <w:sz w:val="28"/>
        </w:rPr>
        <w:t xml:space="preserve"> </w:t>
      </w:r>
      <w:r w:rsidRPr="002F6C8A">
        <w:rPr>
          <w:rFonts w:ascii="Times New Roman" w:hAnsi="Times New Roman"/>
          <w:sz w:val="28"/>
        </w:rPr>
        <w:t>протоколом и приговором, с жалобами д</w:t>
      </w:r>
      <w:r>
        <w:rPr>
          <w:rFonts w:ascii="Times New Roman" w:hAnsi="Times New Roman"/>
          <w:sz w:val="28"/>
        </w:rPr>
        <w:t>ругих участников и представлени</w:t>
      </w:r>
      <w:r w:rsidRPr="002F6C8A">
        <w:rPr>
          <w:rFonts w:ascii="Times New Roman" w:hAnsi="Times New Roman"/>
          <w:sz w:val="28"/>
        </w:rPr>
        <w:t>ем прокурора, на что уходит определенное время.</w:t>
      </w:r>
    </w:p>
    <w:p w:rsidR="002F6C8A" w:rsidRPr="002F6C8A" w:rsidRDefault="002F6C8A" w:rsidP="002F6C8A">
      <w:pPr>
        <w:spacing w:after="0" w:line="360" w:lineRule="auto"/>
        <w:ind w:firstLine="709"/>
        <w:jc w:val="both"/>
        <w:rPr>
          <w:rFonts w:ascii="Times New Roman" w:hAnsi="Times New Roman"/>
          <w:sz w:val="28"/>
        </w:rPr>
      </w:pPr>
      <w:r w:rsidRPr="002F6C8A">
        <w:rPr>
          <w:rFonts w:ascii="Times New Roman" w:hAnsi="Times New Roman"/>
          <w:sz w:val="28"/>
        </w:rPr>
        <w:t>Во-первых, в соответствии со ст. 31</w:t>
      </w:r>
      <w:r>
        <w:rPr>
          <w:rFonts w:ascii="Times New Roman" w:hAnsi="Times New Roman"/>
          <w:sz w:val="28"/>
        </w:rPr>
        <w:t xml:space="preserve">2 УПК РФ суд обязан в течение 5 </w:t>
      </w:r>
      <w:r w:rsidRPr="002F6C8A">
        <w:rPr>
          <w:rFonts w:ascii="Times New Roman" w:hAnsi="Times New Roman"/>
          <w:sz w:val="28"/>
        </w:rPr>
        <w:t>суток со дня провозглашения приговора вручить осужденному или опра</w:t>
      </w:r>
      <w:proofErr w:type="gramStart"/>
      <w:r w:rsidRPr="002F6C8A">
        <w:rPr>
          <w:rFonts w:ascii="Times New Roman" w:hAnsi="Times New Roman"/>
          <w:sz w:val="28"/>
        </w:rPr>
        <w:t>в-</w:t>
      </w:r>
      <w:proofErr w:type="gramEnd"/>
      <w:r>
        <w:rPr>
          <w:rFonts w:ascii="Times New Roman" w:hAnsi="Times New Roman"/>
          <w:sz w:val="28"/>
        </w:rPr>
        <w:t xml:space="preserve"> </w:t>
      </w:r>
      <w:r w:rsidRPr="002F6C8A">
        <w:rPr>
          <w:rFonts w:ascii="Times New Roman" w:hAnsi="Times New Roman"/>
          <w:sz w:val="28"/>
        </w:rPr>
        <w:t>данному, его защитнику, обвинителю, потерпевшему, гражданскому истцу,</w:t>
      </w:r>
      <w:r>
        <w:rPr>
          <w:rFonts w:ascii="Times New Roman" w:hAnsi="Times New Roman"/>
          <w:sz w:val="28"/>
        </w:rPr>
        <w:t xml:space="preserve"> </w:t>
      </w:r>
      <w:r w:rsidRPr="002F6C8A">
        <w:rPr>
          <w:rFonts w:ascii="Times New Roman" w:hAnsi="Times New Roman"/>
          <w:sz w:val="28"/>
        </w:rPr>
        <w:t>гражданскому ответчику и им пред</w:t>
      </w:r>
      <w:r>
        <w:rPr>
          <w:rFonts w:ascii="Times New Roman" w:hAnsi="Times New Roman"/>
          <w:sz w:val="28"/>
        </w:rPr>
        <w:t xml:space="preserve">ставителям копию приговора. Во- </w:t>
      </w:r>
      <w:r w:rsidRPr="002F6C8A">
        <w:rPr>
          <w:rFonts w:ascii="Times New Roman" w:hAnsi="Times New Roman"/>
          <w:sz w:val="28"/>
        </w:rPr>
        <w:lastRenderedPageBreak/>
        <w:t>вторых, в течение 3 суток со дня окончания судебного разбирательства</w:t>
      </w:r>
      <w:r>
        <w:rPr>
          <w:rFonts w:ascii="Times New Roman" w:hAnsi="Times New Roman"/>
          <w:sz w:val="28"/>
        </w:rPr>
        <w:t xml:space="preserve"> </w:t>
      </w:r>
      <w:r w:rsidRPr="002F6C8A">
        <w:rPr>
          <w:rFonts w:ascii="Times New Roman" w:hAnsi="Times New Roman"/>
          <w:sz w:val="28"/>
        </w:rPr>
        <w:t xml:space="preserve">протокол судебного заседания должен </w:t>
      </w:r>
      <w:r>
        <w:rPr>
          <w:rFonts w:ascii="Times New Roman" w:hAnsi="Times New Roman"/>
          <w:sz w:val="28"/>
        </w:rPr>
        <w:t>быть изготовлен и подписан пред</w:t>
      </w:r>
      <w:r w:rsidRPr="002F6C8A">
        <w:rPr>
          <w:rFonts w:ascii="Times New Roman" w:hAnsi="Times New Roman"/>
          <w:sz w:val="28"/>
        </w:rPr>
        <w:t>седательствующим и секретарём (ч. 6 ст. 259 УПК РФ). Но на практике не</w:t>
      </w:r>
      <w:r>
        <w:rPr>
          <w:rFonts w:ascii="Times New Roman" w:hAnsi="Times New Roman"/>
          <w:sz w:val="28"/>
        </w:rPr>
        <w:t xml:space="preserve"> </w:t>
      </w:r>
      <w:r w:rsidRPr="002F6C8A">
        <w:rPr>
          <w:rFonts w:ascii="Times New Roman" w:hAnsi="Times New Roman"/>
          <w:sz w:val="28"/>
        </w:rPr>
        <w:t>всегда своевременно изготавливается протокол судебног</w:t>
      </w:r>
      <w:r>
        <w:rPr>
          <w:rFonts w:ascii="Times New Roman" w:hAnsi="Times New Roman"/>
          <w:sz w:val="28"/>
        </w:rPr>
        <w:t>о заседания и вру</w:t>
      </w:r>
      <w:r w:rsidRPr="002F6C8A">
        <w:rPr>
          <w:rFonts w:ascii="Times New Roman" w:hAnsi="Times New Roman"/>
          <w:sz w:val="28"/>
        </w:rPr>
        <w:t>чается копия приговора. Кроме того, уголовно-процессуальный закон</w:t>
      </w:r>
      <w:r>
        <w:rPr>
          <w:rFonts w:ascii="Times New Roman" w:hAnsi="Times New Roman"/>
          <w:sz w:val="28"/>
        </w:rPr>
        <w:t xml:space="preserve"> </w:t>
      </w:r>
      <w:r w:rsidRPr="002F6C8A">
        <w:rPr>
          <w:rFonts w:ascii="Times New Roman" w:hAnsi="Times New Roman"/>
          <w:sz w:val="28"/>
        </w:rPr>
        <w:t>предоставляет право сторонам подавать замечания на протокол судебного</w:t>
      </w:r>
      <w:r>
        <w:rPr>
          <w:rFonts w:ascii="Times New Roman" w:hAnsi="Times New Roman"/>
          <w:sz w:val="28"/>
        </w:rPr>
        <w:t xml:space="preserve"> </w:t>
      </w:r>
      <w:r w:rsidRPr="002F6C8A">
        <w:rPr>
          <w:rFonts w:ascii="Times New Roman" w:hAnsi="Times New Roman"/>
          <w:sz w:val="28"/>
        </w:rPr>
        <w:t>заседания в течение 3 суток со дня ознакомления (ч. 1 ст. 260 УПК РФ).</w:t>
      </w:r>
    </w:p>
    <w:p w:rsidR="002F6C8A" w:rsidRPr="002F6C8A" w:rsidRDefault="002F6C8A" w:rsidP="002F6C8A">
      <w:pPr>
        <w:spacing w:after="0" w:line="360" w:lineRule="auto"/>
        <w:ind w:firstLine="709"/>
        <w:jc w:val="both"/>
        <w:rPr>
          <w:rFonts w:ascii="Times New Roman" w:hAnsi="Times New Roman"/>
          <w:sz w:val="28"/>
        </w:rPr>
      </w:pPr>
      <w:r w:rsidRPr="002F6C8A">
        <w:rPr>
          <w:rFonts w:ascii="Times New Roman" w:hAnsi="Times New Roman"/>
          <w:sz w:val="28"/>
        </w:rPr>
        <w:t>Эти замечания должны быть рассмот</w:t>
      </w:r>
      <w:r>
        <w:rPr>
          <w:rFonts w:ascii="Times New Roman" w:hAnsi="Times New Roman"/>
          <w:sz w:val="28"/>
        </w:rPr>
        <w:t>рены председательствующим неза</w:t>
      </w:r>
      <w:r w:rsidRPr="002F6C8A">
        <w:rPr>
          <w:rFonts w:ascii="Times New Roman" w:hAnsi="Times New Roman"/>
          <w:sz w:val="28"/>
        </w:rPr>
        <w:t>медлительно. Но на их рассмотрение также требуется определенное время,</w:t>
      </w:r>
      <w:r>
        <w:rPr>
          <w:rFonts w:ascii="Times New Roman" w:hAnsi="Times New Roman"/>
          <w:sz w:val="28"/>
        </w:rPr>
        <w:t xml:space="preserve"> </w:t>
      </w:r>
      <w:r w:rsidRPr="002F6C8A">
        <w:rPr>
          <w:rFonts w:ascii="Times New Roman" w:hAnsi="Times New Roman"/>
          <w:sz w:val="28"/>
        </w:rPr>
        <w:t>которое законом не установлено. Поэтому, зачастую, когда на протокол</w:t>
      </w:r>
      <w:r>
        <w:rPr>
          <w:rFonts w:ascii="Times New Roman" w:hAnsi="Times New Roman"/>
          <w:sz w:val="28"/>
        </w:rPr>
        <w:t xml:space="preserve"> </w:t>
      </w:r>
      <w:r w:rsidRPr="002F6C8A">
        <w:rPr>
          <w:rFonts w:ascii="Times New Roman" w:hAnsi="Times New Roman"/>
          <w:sz w:val="28"/>
        </w:rPr>
        <w:t>подаются замечания, их рассмотрение фактически охватывает весь 10-дневный срок, а иногда бывает и его недостаточно.</w:t>
      </w:r>
    </w:p>
    <w:p w:rsidR="002F6C8A" w:rsidRPr="002F6C8A" w:rsidRDefault="002F6C8A" w:rsidP="002F6C8A">
      <w:pPr>
        <w:spacing w:after="0" w:line="360" w:lineRule="auto"/>
        <w:ind w:firstLine="709"/>
        <w:jc w:val="both"/>
        <w:rPr>
          <w:rFonts w:ascii="Times New Roman" w:hAnsi="Times New Roman"/>
          <w:sz w:val="28"/>
        </w:rPr>
      </w:pPr>
      <w:r w:rsidRPr="002F6C8A">
        <w:rPr>
          <w:rFonts w:ascii="Times New Roman" w:hAnsi="Times New Roman"/>
          <w:sz w:val="28"/>
        </w:rPr>
        <w:t>Отдельно остановимся на коллизиях</w:t>
      </w:r>
      <w:r>
        <w:rPr>
          <w:rFonts w:ascii="Times New Roman" w:hAnsi="Times New Roman"/>
          <w:sz w:val="28"/>
        </w:rPr>
        <w:t>, возникающих в вопросе об опе</w:t>
      </w:r>
      <w:r w:rsidRPr="002F6C8A">
        <w:rPr>
          <w:rFonts w:ascii="Times New Roman" w:hAnsi="Times New Roman"/>
          <w:sz w:val="28"/>
        </w:rPr>
        <w:t>ративности апелляционной проверки, где одной из наиболее обсуждаемых</w:t>
      </w:r>
      <w:r>
        <w:rPr>
          <w:rFonts w:ascii="Times New Roman" w:hAnsi="Times New Roman"/>
          <w:sz w:val="28"/>
        </w:rPr>
        <w:t xml:space="preserve"> </w:t>
      </w:r>
      <w:r w:rsidRPr="002F6C8A">
        <w:rPr>
          <w:rFonts w:ascii="Times New Roman" w:hAnsi="Times New Roman"/>
          <w:sz w:val="28"/>
        </w:rPr>
        <w:t>проблем нового апелляционного производства являлся отказ Верховного</w:t>
      </w:r>
      <w:r>
        <w:rPr>
          <w:rFonts w:ascii="Times New Roman" w:hAnsi="Times New Roman"/>
          <w:sz w:val="28"/>
        </w:rPr>
        <w:t xml:space="preserve"> </w:t>
      </w:r>
      <w:r w:rsidRPr="002F6C8A">
        <w:rPr>
          <w:rFonts w:ascii="Times New Roman" w:hAnsi="Times New Roman"/>
          <w:sz w:val="28"/>
        </w:rPr>
        <w:t>суда от создания системы окружных апелляционных судов, призванных</w:t>
      </w:r>
      <w:r>
        <w:rPr>
          <w:rFonts w:ascii="Times New Roman" w:hAnsi="Times New Roman"/>
          <w:sz w:val="28"/>
        </w:rPr>
        <w:t xml:space="preserve"> </w:t>
      </w:r>
      <w:r w:rsidRPr="002F6C8A">
        <w:rPr>
          <w:rFonts w:ascii="Times New Roman" w:hAnsi="Times New Roman"/>
          <w:sz w:val="28"/>
        </w:rPr>
        <w:t>обеспечить реальную оперативность апелляционной судебной защиты</w:t>
      </w:r>
      <w:r w:rsidR="004D5018">
        <w:rPr>
          <w:rStyle w:val="a6"/>
          <w:rFonts w:ascii="Times New Roman" w:hAnsi="Times New Roman"/>
          <w:sz w:val="28"/>
        </w:rPr>
        <w:footnoteReference w:id="38"/>
      </w:r>
      <w:r w:rsidRPr="002F6C8A">
        <w:rPr>
          <w:rFonts w:ascii="Times New Roman" w:hAnsi="Times New Roman"/>
          <w:sz w:val="28"/>
        </w:rPr>
        <w:t>.</w:t>
      </w:r>
    </w:p>
    <w:p w:rsidR="002F6C8A" w:rsidRPr="002F6C8A" w:rsidRDefault="002F6C8A" w:rsidP="002F6C8A">
      <w:pPr>
        <w:spacing w:after="0" w:line="360" w:lineRule="auto"/>
        <w:ind w:firstLine="709"/>
        <w:jc w:val="both"/>
        <w:rPr>
          <w:rFonts w:ascii="Times New Roman" w:hAnsi="Times New Roman"/>
          <w:sz w:val="28"/>
        </w:rPr>
      </w:pPr>
      <w:r w:rsidRPr="002F6C8A">
        <w:rPr>
          <w:rFonts w:ascii="Times New Roman" w:hAnsi="Times New Roman"/>
          <w:sz w:val="28"/>
        </w:rPr>
        <w:t>Чрезмерная территориальная удалённость судов</w:t>
      </w:r>
      <w:r>
        <w:rPr>
          <w:rFonts w:ascii="Times New Roman" w:hAnsi="Times New Roman"/>
          <w:sz w:val="28"/>
        </w:rPr>
        <w:t xml:space="preserve"> апелляционной инстан</w:t>
      </w:r>
      <w:r w:rsidRPr="002F6C8A">
        <w:rPr>
          <w:rFonts w:ascii="Times New Roman" w:hAnsi="Times New Roman"/>
          <w:sz w:val="28"/>
        </w:rPr>
        <w:t>ции, видимо, до конца 2016 года не явл</w:t>
      </w:r>
      <w:r>
        <w:rPr>
          <w:rFonts w:ascii="Times New Roman" w:hAnsi="Times New Roman"/>
          <w:sz w:val="28"/>
        </w:rPr>
        <w:t>ялась определяющей для обеспече</w:t>
      </w:r>
      <w:r w:rsidRPr="002F6C8A">
        <w:rPr>
          <w:rFonts w:ascii="Times New Roman" w:hAnsi="Times New Roman"/>
          <w:sz w:val="28"/>
        </w:rPr>
        <w:t>ния необходимой оперативности а</w:t>
      </w:r>
      <w:r>
        <w:rPr>
          <w:rFonts w:ascii="Times New Roman" w:hAnsi="Times New Roman"/>
          <w:sz w:val="28"/>
        </w:rPr>
        <w:t xml:space="preserve">пелляционной судебной защиты. В </w:t>
      </w:r>
      <w:r w:rsidRPr="002F6C8A">
        <w:rPr>
          <w:rFonts w:ascii="Times New Roman" w:hAnsi="Times New Roman"/>
          <w:sz w:val="28"/>
        </w:rPr>
        <w:t>настоящий момент Верховный суд инициировал реформу судоустройства.</w:t>
      </w:r>
      <w:r>
        <w:rPr>
          <w:rFonts w:ascii="Times New Roman" w:hAnsi="Times New Roman"/>
          <w:sz w:val="28"/>
        </w:rPr>
        <w:t xml:space="preserve"> </w:t>
      </w:r>
      <w:r w:rsidRPr="002F6C8A">
        <w:rPr>
          <w:rFonts w:ascii="Times New Roman" w:hAnsi="Times New Roman"/>
          <w:sz w:val="28"/>
        </w:rPr>
        <w:t>Председатель Верховного суда Вячесл</w:t>
      </w:r>
      <w:r>
        <w:rPr>
          <w:rFonts w:ascii="Times New Roman" w:hAnsi="Times New Roman"/>
          <w:sz w:val="28"/>
        </w:rPr>
        <w:t>ав Лебедев предложил одну из са</w:t>
      </w:r>
      <w:r w:rsidRPr="002F6C8A">
        <w:rPr>
          <w:rFonts w:ascii="Times New Roman" w:hAnsi="Times New Roman"/>
          <w:sz w:val="28"/>
        </w:rPr>
        <w:t>мых серьезных реформ судопроизводства за время своего пребывания в</w:t>
      </w:r>
      <w:r>
        <w:rPr>
          <w:rFonts w:ascii="Times New Roman" w:hAnsi="Times New Roman"/>
          <w:sz w:val="28"/>
        </w:rPr>
        <w:t xml:space="preserve"> </w:t>
      </w:r>
      <w:r w:rsidRPr="002F6C8A">
        <w:rPr>
          <w:rFonts w:ascii="Times New Roman" w:hAnsi="Times New Roman"/>
          <w:sz w:val="28"/>
        </w:rPr>
        <w:t>должности.</w:t>
      </w:r>
    </w:p>
    <w:p w:rsidR="002F6C8A" w:rsidRPr="002F6C8A" w:rsidRDefault="002F6C8A" w:rsidP="002F6C8A">
      <w:pPr>
        <w:spacing w:after="0" w:line="360" w:lineRule="auto"/>
        <w:ind w:firstLine="709"/>
        <w:jc w:val="both"/>
        <w:rPr>
          <w:rFonts w:ascii="Times New Roman" w:hAnsi="Times New Roman"/>
          <w:sz w:val="28"/>
        </w:rPr>
      </w:pPr>
      <w:r w:rsidRPr="002F6C8A">
        <w:rPr>
          <w:rFonts w:ascii="Times New Roman" w:hAnsi="Times New Roman"/>
          <w:sz w:val="28"/>
        </w:rPr>
        <w:t xml:space="preserve">В ноябре 2016 года Верховный суд </w:t>
      </w:r>
      <w:r>
        <w:rPr>
          <w:rFonts w:ascii="Times New Roman" w:hAnsi="Times New Roman"/>
          <w:sz w:val="28"/>
        </w:rPr>
        <w:t xml:space="preserve">выступил с инициативой создания </w:t>
      </w:r>
      <w:r w:rsidRPr="002F6C8A">
        <w:rPr>
          <w:rFonts w:ascii="Times New Roman" w:hAnsi="Times New Roman"/>
          <w:sz w:val="28"/>
        </w:rPr>
        <w:t xml:space="preserve">в системе общей юрисдикции отдельных апелляционных и </w:t>
      </w:r>
      <w:r w:rsidRPr="002F6C8A">
        <w:rPr>
          <w:rFonts w:ascii="Times New Roman" w:hAnsi="Times New Roman"/>
          <w:sz w:val="28"/>
        </w:rPr>
        <w:lastRenderedPageBreak/>
        <w:t>кассационных</w:t>
      </w:r>
      <w:r>
        <w:rPr>
          <w:rFonts w:ascii="Times New Roman" w:hAnsi="Times New Roman"/>
          <w:sz w:val="28"/>
        </w:rPr>
        <w:t xml:space="preserve"> </w:t>
      </w:r>
      <w:r w:rsidRPr="002F6C8A">
        <w:rPr>
          <w:rFonts w:ascii="Times New Roman" w:hAnsi="Times New Roman"/>
          <w:sz w:val="28"/>
        </w:rPr>
        <w:t>судов по аналогии с действующей системой арбитражных судов, которая</w:t>
      </w:r>
      <w:r>
        <w:rPr>
          <w:rFonts w:ascii="Times New Roman" w:hAnsi="Times New Roman"/>
          <w:sz w:val="28"/>
        </w:rPr>
        <w:t xml:space="preserve"> </w:t>
      </w:r>
      <w:r w:rsidRPr="002F6C8A">
        <w:rPr>
          <w:rFonts w:ascii="Times New Roman" w:hAnsi="Times New Roman"/>
          <w:sz w:val="28"/>
        </w:rPr>
        <w:t>хорошо себя зарекомендовала: «Это будут самостоятельные инстанции,</w:t>
      </w:r>
      <w:r>
        <w:rPr>
          <w:rFonts w:ascii="Times New Roman" w:hAnsi="Times New Roman"/>
          <w:sz w:val="28"/>
        </w:rPr>
        <w:t xml:space="preserve"> </w:t>
      </w:r>
      <w:r w:rsidRPr="002F6C8A">
        <w:rPr>
          <w:rFonts w:ascii="Times New Roman" w:hAnsi="Times New Roman"/>
          <w:sz w:val="28"/>
        </w:rPr>
        <w:t>сформированные в специально учреждённых округах, не совпадающих с</w:t>
      </w:r>
      <w:r>
        <w:rPr>
          <w:rFonts w:ascii="Times New Roman" w:hAnsi="Times New Roman"/>
          <w:sz w:val="28"/>
        </w:rPr>
        <w:t xml:space="preserve"> </w:t>
      </w:r>
      <w:r w:rsidRPr="002F6C8A">
        <w:rPr>
          <w:rFonts w:ascii="Times New Roman" w:hAnsi="Times New Roman"/>
          <w:sz w:val="28"/>
        </w:rPr>
        <w:t>административно-территориальным делением. Такое нововведение позволит повысить независимость судебных решений и унифицировать систему</w:t>
      </w:r>
      <w:r>
        <w:rPr>
          <w:rFonts w:ascii="Times New Roman" w:hAnsi="Times New Roman"/>
          <w:sz w:val="28"/>
        </w:rPr>
        <w:t xml:space="preserve"> </w:t>
      </w:r>
      <w:r w:rsidRPr="002F6C8A">
        <w:rPr>
          <w:rFonts w:ascii="Times New Roman" w:hAnsi="Times New Roman"/>
          <w:sz w:val="28"/>
        </w:rPr>
        <w:t>судоустройства, обещает Лебедев. Верховный суд планирует обсудить эту</w:t>
      </w:r>
      <w:r>
        <w:rPr>
          <w:rFonts w:ascii="Times New Roman" w:hAnsi="Times New Roman"/>
          <w:sz w:val="28"/>
        </w:rPr>
        <w:t xml:space="preserve"> </w:t>
      </w:r>
      <w:r w:rsidRPr="002F6C8A">
        <w:rPr>
          <w:rFonts w:ascii="Times New Roman" w:hAnsi="Times New Roman"/>
          <w:sz w:val="28"/>
        </w:rPr>
        <w:t>инициативу на IX съезде судей, которы</w:t>
      </w:r>
      <w:r>
        <w:rPr>
          <w:rFonts w:ascii="Times New Roman" w:hAnsi="Times New Roman"/>
          <w:sz w:val="28"/>
        </w:rPr>
        <w:t>й запланирован на конец года»</w:t>
      </w:r>
      <w:r w:rsidRPr="002F6C8A">
        <w:rPr>
          <w:rFonts w:ascii="Times New Roman" w:hAnsi="Times New Roman"/>
          <w:sz w:val="28"/>
        </w:rPr>
        <w:t>.</w:t>
      </w:r>
    </w:p>
    <w:p w:rsidR="002F6C8A" w:rsidRPr="002F6C8A" w:rsidRDefault="002F6C8A" w:rsidP="002F6C8A">
      <w:pPr>
        <w:spacing w:after="0" w:line="360" w:lineRule="auto"/>
        <w:ind w:firstLine="709"/>
        <w:jc w:val="both"/>
        <w:rPr>
          <w:rFonts w:ascii="Times New Roman" w:hAnsi="Times New Roman"/>
          <w:sz w:val="28"/>
        </w:rPr>
      </w:pPr>
      <w:r w:rsidRPr="002F6C8A">
        <w:rPr>
          <w:rFonts w:ascii="Times New Roman" w:hAnsi="Times New Roman"/>
          <w:sz w:val="28"/>
        </w:rPr>
        <w:t>Сейчас апелляционной инстанцией для районных</w:t>
      </w:r>
      <w:r>
        <w:rPr>
          <w:rFonts w:ascii="Times New Roman" w:hAnsi="Times New Roman"/>
          <w:sz w:val="28"/>
        </w:rPr>
        <w:t xml:space="preserve"> судов являются Вер</w:t>
      </w:r>
      <w:r w:rsidRPr="002F6C8A">
        <w:rPr>
          <w:rFonts w:ascii="Times New Roman" w:hAnsi="Times New Roman"/>
          <w:sz w:val="28"/>
        </w:rPr>
        <w:t>ховные суды республик, краевые, об</w:t>
      </w:r>
      <w:r>
        <w:rPr>
          <w:rFonts w:ascii="Times New Roman" w:hAnsi="Times New Roman"/>
          <w:sz w:val="28"/>
        </w:rPr>
        <w:t>ластные суды, суды городов феде</w:t>
      </w:r>
      <w:r w:rsidRPr="002F6C8A">
        <w:rPr>
          <w:rFonts w:ascii="Times New Roman" w:hAnsi="Times New Roman"/>
          <w:sz w:val="28"/>
        </w:rPr>
        <w:t>рального значения, суд автономной области, суды автономных округов, а</w:t>
      </w:r>
      <w:r>
        <w:rPr>
          <w:rFonts w:ascii="Times New Roman" w:hAnsi="Times New Roman"/>
          <w:sz w:val="28"/>
        </w:rPr>
        <w:t xml:space="preserve"> </w:t>
      </w:r>
      <w:r w:rsidRPr="002F6C8A">
        <w:rPr>
          <w:rFonts w:ascii="Times New Roman" w:hAnsi="Times New Roman"/>
          <w:sz w:val="28"/>
        </w:rPr>
        <w:t xml:space="preserve">кассационные жалобы подают уже в Верховный суд. Решения </w:t>
      </w:r>
      <w:r>
        <w:rPr>
          <w:rFonts w:ascii="Times New Roman" w:hAnsi="Times New Roman"/>
          <w:sz w:val="28"/>
        </w:rPr>
        <w:t>вышепере</w:t>
      </w:r>
      <w:r w:rsidRPr="002F6C8A">
        <w:rPr>
          <w:rFonts w:ascii="Times New Roman" w:hAnsi="Times New Roman"/>
          <w:sz w:val="28"/>
        </w:rPr>
        <w:t>численных судов проверяет судебная коллегия Верховного суда, а вот</w:t>
      </w:r>
      <w:r>
        <w:rPr>
          <w:rFonts w:ascii="Times New Roman" w:hAnsi="Times New Roman"/>
          <w:sz w:val="28"/>
        </w:rPr>
        <w:t xml:space="preserve"> </w:t>
      </w:r>
      <w:r w:rsidRPr="002F6C8A">
        <w:rPr>
          <w:rFonts w:ascii="Times New Roman" w:hAnsi="Times New Roman"/>
          <w:sz w:val="28"/>
        </w:rPr>
        <w:t>полноценной кассации для них, по сути, не существует. Создание системы</w:t>
      </w:r>
      <w:r>
        <w:rPr>
          <w:rFonts w:ascii="Times New Roman" w:hAnsi="Times New Roman"/>
          <w:sz w:val="28"/>
        </w:rPr>
        <w:t xml:space="preserve"> </w:t>
      </w:r>
      <w:r w:rsidRPr="002F6C8A">
        <w:rPr>
          <w:rFonts w:ascii="Times New Roman" w:hAnsi="Times New Roman"/>
          <w:sz w:val="28"/>
        </w:rPr>
        <w:t>окружных апелляционных и окружных</w:t>
      </w:r>
      <w:r>
        <w:rPr>
          <w:rFonts w:ascii="Times New Roman" w:hAnsi="Times New Roman"/>
          <w:sz w:val="28"/>
        </w:rPr>
        <w:t xml:space="preserve"> кассационных судов позволит по</w:t>
      </w:r>
      <w:r w:rsidRPr="002F6C8A">
        <w:rPr>
          <w:rFonts w:ascii="Times New Roman" w:hAnsi="Times New Roman"/>
          <w:sz w:val="28"/>
        </w:rPr>
        <w:t xml:space="preserve">лучить полноценную двухуровневую систему </w:t>
      </w:r>
      <w:proofErr w:type="gramStart"/>
      <w:r w:rsidRPr="002F6C8A">
        <w:rPr>
          <w:rFonts w:ascii="Times New Roman" w:hAnsi="Times New Roman"/>
          <w:sz w:val="28"/>
        </w:rPr>
        <w:t>проверки</w:t>
      </w:r>
      <w:proofErr w:type="gramEnd"/>
      <w:r w:rsidRPr="002F6C8A">
        <w:rPr>
          <w:rFonts w:ascii="Times New Roman" w:hAnsi="Times New Roman"/>
          <w:sz w:val="28"/>
        </w:rPr>
        <w:t xml:space="preserve"> в </w:t>
      </w:r>
      <w:r>
        <w:rPr>
          <w:rFonts w:ascii="Times New Roman" w:hAnsi="Times New Roman"/>
          <w:sz w:val="28"/>
        </w:rPr>
        <w:t>том числе и ре</w:t>
      </w:r>
      <w:r w:rsidRPr="002F6C8A">
        <w:rPr>
          <w:rFonts w:ascii="Times New Roman" w:hAnsi="Times New Roman"/>
          <w:sz w:val="28"/>
        </w:rPr>
        <w:t xml:space="preserve">шений региональных судов. Проверкой </w:t>
      </w:r>
      <w:r>
        <w:rPr>
          <w:rFonts w:ascii="Times New Roman" w:hAnsi="Times New Roman"/>
          <w:sz w:val="28"/>
        </w:rPr>
        <w:t>решений районных судов будет за</w:t>
      </w:r>
      <w:r w:rsidRPr="002F6C8A">
        <w:rPr>
          <w:rFonts w:ascii="Times New Roman" w:hAnsi="Times New Roman"/>
          <w:sz w:val="28"/>
        </w:rPr>
        <w:t>ниматься не региональный суд, а апелляционная инстанция. Это позволит</w:t>
      </w:r>
      <w:r>
        <w:rPr>
          <w:rFonts w:ascii="Times New Roman" w:hAnsi="Times New Roman"/>
          <w:sz w:val="28"/>
        </w:rPr>
        <w:t xml:space="preserve"> </w:t>
      </w:r>
      <w:r w:rsidRPr="002F6C8A">
        <w:rPr>
          <w:rFonts w:ascii="Times New Roman" w:hAnsi="Times New Roman"/>
          <w:sz w:val="28"/>
        </w:rPr>
        <w:t>снизить влияние административного рес</w:t>
      </w:r>
      <w:r>
        <w:rPr>
          <w:rFonts w:ascii="Times New Roman" w:hAnsi="Times New Roman"/>
          <w:sz w:val="28"/>
        </w:rPr>
        <w:t>урса: за судами субъектов РФ со</w:t>
      </w:r>
      <w:r w:rsidRPr="002F6C8A">
        <w:rPr>
          <w:rFonts w:ascii="Times New Roman" w:hAnsi="Times New Roman"/>
          <w:sz w:val="28"/>
        </w:rPr>
        <w:t>хранится довольно ограниченная категория дел, поэтому их штат можно</w:t>
      </w:r>
      <w:r>
        <w:rPr>
          <w:rFonts w:ascii="Times New Roman" w:hAnsi="Times New Roman"/>
          <w:sz w:val="28"/>
        </w:rPr>
        <w:t xml:space="preserve"> </w:t>
      </w:r>
      <w:r w:rsidRPr="002F6C8A">
        <w:rPr>
          <w:rFonts w:ascii="Times New Roman" w:hAnsi="Times New Roman"/>
          <w:sz w:val="28"/>
        </w:rPr>
        <w:t>будет перераспределить в пользу окружных апелляционных судов. Итак,</w:t>
      </w:r>
      <w:r>
        <w:rPr>
          <w:rFonts w:ascii="Times New Roman" w:hAnsi="Times New Roman"/>
          <w:sz w:val="28"/>
        </w:rPr>
        <w:t xml:space="preserve"> </w:t>
      </w:r>
      <w:r w:rsidRPr="002F6C8A">
        <w:rPr>
          <w:rFonts w:ascii="Times New Roman" w:hAnsi="Times New Roman"/>
          <w:sz w:val="28"/>
        </w:rPr>
        <w:t>апелляционных судов предложено создать 5, а кассационных – 9. Для их</w:t>
      </w:r>
      <w:r>
        <w:rPr>
          <w:rFonts w:ascii="Times New Roman" w:hAnsi="Times New Roman"/>
          <w:sz w:val="28"/>
        </w:rPr>
        <w:t xml:space="preserve"> </w:t>
      </w:r>
      <w:r w:rsidRPr="002F6C8A">
        <w:rPr>
          <w:rFonts w:ascii="Times New Roman" w:hAnsi="Times New Roman"/>
          <w:sz w:val="28"/>
        </w:rPr>
        <w:t>работы потребуются 170 судей в апелляцию и 790 в кассацию. Суды будут</w:t>
      </w:r>
      <w:r>
        <w:rPr>
          <w:rFonts w:ascii="Times New Roman" w:hAnsi="Times New Roman"/>
          <w:sz w:val="28"/>
        </w:rPr>
        <w:t xml:space="preserve"> </w:t>
      </w:r>
      <w:r w:rsidRPr="002F6C8A">
        <w:rPr>
          <w:rFonts w:ascii="Times New Roman" w:hAnsi="Times New Roman"/>
          <w:sz w:val="28"/>
        </w:rPr>
        <w:t>созданы в округах, но будут иметь межрегиональный характер</w:t>
      </w:r>
      <w:r w:rsidR="004D5018">
        <w:rPr>
          <w:rStyle w:val="a6"/>
          <w:rFonts w:ascii="Times New Roman" w:hAnsi="Times New Roman"/>
          <w:sz w:val="28"/>
        </w:rPr>
        <w:footnoteReference w:id="39"/>
      </w:r>
      <w:r w:rsidRPr="002F6C8A">
        <w:rPr>
          <w:rFonts w:ascii="Times New Roman" w:hAnsi="Times New Roman"/>
          <w:sz w:val="28"/>
        </w:rPr>
        <w:t>.</w:t>
      </w:r>
    </w:p>
    <w:p w:rsidR="002F6C8A" w:rsidRPr="002F6C8A" w:rsidRDefault="002F6C8A" w:rsidP="002F6C8A">
      <w:pPr>
        <w:spacing w:after="0" w:line="360" w:lineRule="auto"/>
        <w:ind w:firstLine="709"/>
        <w:jc w:val="both"/>
        <w:rPr>
          <w:rFonts w:ascii="Times New Roman" w:hAnsi="Times New Roman"/>
          <w:sz w:val="28"/>
        </w:rPr>
      </w:pPr>
      <w:r w:rsidRPr="002F6C8A">
        <w:rPr>
          <w:rFonts w:ascii="Times New Roman" w:hAnsi="Times New Roman"/>
          <w:sz w:val="28"/>
        </w:rPr>
        <w:t>В арбитражной системе кассационны</w:t>
      </w:r>
      <w:r>
        <w:rPr>
          <w:rFonts w:ascii="Times New Roman" w:hAnsi="Times New Roman"/>
          <w:sz w:val="28"/>
        </w:rPr>
        <w:t xml:space="preserve">е суды действуют давно и хорошо </w:t>
      </w:r>
      <w:r w:rsidRPr="002F6C8A">
        <w:rPr>
          <w:rFonts w:ascii="Times New Roman" w:hAnsi="Times New Roman"/>
          <w:sz w:val="28"/>
        </w:rPr>
        <w:t>себя зарекомендовали. Следовало бы только предусмотреть, ч</w:t>
      </w:r>
      <w:r>
        <w:rPr>
          <w:rFonts w:ascii="Times New Roman" w:hAnsi="Times New Roman"/>
          <w:sz w:val="28"/>
        </w:rPr>
        <w:t>тобы касса</w:t>
      </w:r>
      <w:r w:rsidRPr="002F6C8A">
        <w:rPr>
          <w:rFonts w:ascii="Times New Roman" w:hAnsi="Times New Roman"/>
          <w:sz w:val="28"/>
        </w:rPr>
        <w:t xml:space="preserve">ционный арбитражный суд и аналогичного уровня суд общей </w:t>
      </w:r>
      <w:r w:rsidRPr="002F6C8A">
        <w:rPr>
          <w:rFonts w:ascii="Times New Roman" w:hAnsi="Times New Roman"/>
          <w:sz w:val="28"/>
        </w:rPr>
        <w:lastRenderedPageBreak/>
        <w:t>юрисдикции</w:t>
      </w:r>
      <w:r>
        <w:rPr>
          <w:rFonts w:ascii="Times New Roman" w:hAnsi="Times New Roman"/>
          <w:sz w:val="28"/>
        </w:rPr>
        <w:t xml:space="preserve"> </w:t>
      </w:r>
      <w:r w:rsidRPr="002F6C8A">
        <w:rPr>
          <w:rFonts w:ascii="Times New Roman" w:hAnsi="Times New Roman"/>
          <w:sz w:val="28"/>
        </w:rPr>
        <w:t>не располагались в одном городе. Что касается создания апелляционных</w:t>
      </w:r>
      <w:r>
        <w:rPr>
          <w:rFonts w:ascii="Times New Roman" w:hAnsi="Times New Roman"/>
          <w:sz w:val="28"/>
        </w:rPr>
        <w:t xml:space="preserve"> </w:t>
      </w:r>
      <w:r w:rsidRPr="002F6C8A">
        <w:rPr>
          <w:rFonts w:ascii="Times New Roman" w:hAnsi="Times New Roman"/>
          <w:sz w:val="28"/>
        </w:rPr>
        <w:t>округов, то данную идею нужно детально изучить с учётом опыта других</w:t>
      </w:r>
      <w:r>
        <w:rPr>
          <w:rFonts w:ascii="Times New Roman" w:hAnsi="Times New Roman"/>
          <w:sz w:val="28"/>
        </w:rPr>
        <w:t xml:space="preserve"> </w:t>
      </w:r>
      <w:r w:rsidRPr="002F6C8A">
        <w:rPr>
          <w:rFonts w:ascii="Times New Roman" w:hAnsi="Times New Roman"/>
          <w:sz w:val="28"/>
        </w:rPr>
        <w:t>стран и возможных бюджетных расходов на их организацию. Вопрос о</w:t>
      </w:r>
      <w:r>
        <w:rPr>
          <w:rFonts w:ascii="Times New Roman" w:hAnsi="Times New Roman"/>
          <w:sz w:val="28"/>
        </w:rPr>
        <w:t xml:space="preserve"> </w:t>
      </w:r>
      <w:r w:rsidRPr="002F6C8A">
        <w:rPr>
          <w:rFonts w:ascii="Times New Roman" w:hAnsi="Times New Roman"/>
          <w:sz w:val="28"/>
        </w:rPr>
        <w:t>необходимости создания экстерриториальных инстанций в системе общей</w:t>
      </w:r>
      <w:r>
        <w:rPr>
          <w:rFonts w:ascii="Times New Roman" w:hAnsi="Times New Roman"/>
          <w:sz w:val="28"/>
        </w:rPr>
        <w:t xml:space="preserve"> </w:t>
      </w:r>
      <w:r w:rsidRPr="002F6C8A">
        <w:rPr>
          <w:rFonts w:ascii="Times New Roman" w:hAnsi="Times New Roman"/>
          <w:sz w:val="28"/>
        </w:rPr>
        <w:t>юрисдикции ставился экспертами с середины прошлого десятилетия.</w:t>
      </w:r>
    </w:p>
    <w:p w:rsidR="002F6C8A" w:rsidRPr="002F6C8A" w:rsidRDefault="002F6C8A" w:rsidP="002F6C8A">
      <w:pPr>
        <w:spacing w:after="0" w:line="360" w:lineRule="auto"/>
        <w:ind w:firstLine="709"/>
        <w:jc w:val="both"/>
        <w:rPr>
          <w:rFonts w:ascii="Times New Roman" w:hAnsi="Times New Roman"/>
          <w:sz w:val="28"/>
        </w:rPr>
      </w:pPr>
      <w:r w:rsidRPr="002F6C8A">
        <w:rPr>
          <w:rFonts w:ascii="Times New Roman" w:hAnsi="Times New Roman"/>
          <w:sz w:val="28"/>
        </w:rPr>
        <w:t>Можно полагать, что разрыв возможн</w:t>
      </w:r>
      <w:r>
        <w:rPr>
          <w:rFonts w:ascii="Times New Roman" w:hAnsi="Times New Roman"/>
          <w:sz w:val="28"/>
        </w:rPr>
        <w:t>ых связей между судами и регио</w:t>
      </w:r>
      <w:r w:rsidRPr="002F6C8A">
        <w:rPr>
          <w:rFonts w:ascii="Times New Roman" w:hAnsi="Times New Roman"/>
          <w:sz w:val="28"/>
        </w:rPr>
        <w:t>нальными властями благотворно отразится на судебной системе в целом,</w:t>
      </w:r>
      <w:r>
        <w:rPr>
          <w:rFonts w:ascii="Times New Roman" w:hAnsi="Times New Roman"/>
          <w:sz w:val="28"/>
        </w:rPr>
        <w:t xml:space="preserve"> </w:t>
      </w:r>
      <w:r w:rsidRPr="002F6C8A">
        <w:rPr>
          <w:rFonts w:ascii="Times New Roman" w:hAnsi="Times New Roman"/>
          <w:sz w:val="28"/>
        </w:rPr>
        <w:t>позволит повысить независимость и к</w:t>
      </w:r>
      <w:r>
        <w:rPr>
          <w:rFonts w:ascii="Times New Roman" w:hAnsi="Times New Roman"/>
          <w:sz w:val="28"/>
        </w:rPr>
        <w:t>ачество судебных решений, сокра</w:t>
      </w:r>
      <w:r w:rsidRPr="002F6C8A">
        <w:rPr>
          <w:rFonts w:ascii="Times New Roman" w:hAnsi="Times New Roman"/>
          <w:sz w:val="28"/>
        </w:rPr>
        <w:t>тить сроки рассмотрения дел, в том числе уголовных, а главное – поднять</w:t>
      </w:r>
      <w:r>
        <w:rPr>
          <w:rFonts w:ascii="Times New Roman" w:hAnsi="Times New Roman"/>
          <w:sz w:val="28"/>
        </w:rPr>
        <w:t xml:space="preserve"> </w:t>
      </w:r>
      <w:r w:rsidRPr="002F6C8A">
        <w:rPr>
          <w:rFonts w:ascii="Times New Roman" w:hAnsi="Times New Roman"/>
          <w:sz w:val="28"/>
        </w:rPr>
        <w:t>доверие общества к судебной системе как</w:t>
      </w:r>
      <w:r>
        <w:rPr>
          <w:rFonts w:ascii="Times New Roman" w:hAnsi="Times New Roman"/>
          <w:sz w:val="28"/>
        </w:rPr>
        <w:t xml:space="preserve"> независимой ветви власти и сде</w:t>
      </w:r>
      <w:r w:rsidRPr="002F6C8A">
        <w:rPr>
          <w:rFonts w:ascii="Times New Roman" w:hAnsi="Times New Roman"/>
          <w:sz w:val="28"/>
        </w:rPr>
        <w:t>лать это можно быстро. Идея в при</w:t>
      </w:r>
      <w:r>
        <w:rPr>
          <w:rFonts w:ascii="Times New Roman" w:hAnsi="Times New Roman"/>
          <w:sz w:val="28"/>
        </w:rPr>
        <w:t xml:space="preserve">нципе хорошая, главное, чтобы в </w:t>
      </w:r>
      <w:r w:rsidRPr="002F6C8A">
        <w:rPr>
          <w:rFonts w:ascii="Times New Roman" w:hAnsi="Times New Roman"/>
          <w:sz w:val="28"/>
        </w:rPr>
        <w:t>окружные суды пришли судьи надлежащего уровня.</w:t>
      </w:r>
    </w:p>
    <w:p w:rsidR="002F6C8A" w:rsidRPr="002F6C8A" w:rsidRDefault="002F6C8A" w:rsidP="002F6C8A">
      <w:pPr>
        <w:spacing w:after="0" w:line="360" w:lineRule="auto"/>
        <w:ind w:firstLine="709"/>
        <w:jc w:val="both"/>
        <w:rPr>
          <w:rFonts w:ascii="Times New Roman" w:hAnsi="Times New Roman"/>
          <w:sz w:val="28"/>
        </w:rPr>
      </w:pPr>
      <w:r w:rsidRPr="002F6C8A">
        <w:rPr>
          <w:rFonts w:ascii="Times New Roman" w:hAnsi="Times New Roman"/>
          <w:sz w:val="28"/>
        </w:rPr>
        <w:t>И наконец, рассмотрим вопрос об ис</w:t>
      </w:r>
      <w:r>
        <w:rPr>
          <w:rFonts w:ascii="Times New Roman" w:hAnsi="Times New Roman"/>
          <w:sz w:val="28"/>
        </w:rPr>
        <w:t xml:space="preserve">следовании доказательств в суде </w:t>
      </w:r>
      <w:r w:rsidRPr="002F6C8A">
        <w:rPr>
          <w:rFonts w:ascii="Times New Roman" w:hAnsi="Times New Roman"/>
          <w:sz w:val="28"/>
        </w:rPr>
        <w:t xml:space="preserve">апелляционной инстанции. Особенности </w:t>
      </w:r>
      <w:r>
        <w:rPr>
          <w:rFonts w:ascii="Times New Roman" w:hAnsi="Times New Roman"/>
          <w:sz w:val="28"/>
        </w:rPr>
        <w:t>исследования доказательств в су</w:t>
      </w:r>
      <w:r w:rsidRPr="002F6C8A">
        <w:rPr>
          <w:rFonts w:ascii="Times New Roman" w:hAnsi="Times New Roman"/>
          <w:sz w:val="28"/>
        </w:rPr>
        <w:t>де второй инстанции определяются принципиальным положением о том,</w:t>
      </w:r>
      <w:r>
        <w:rPr>
          <w:rFonts w:ascii="Times New Roman" w:hAnsi="Times New Roman"/>
          <w:sz w:val="28"/>
        </w:rPr>
        <w:t xml:space="preserve"> </w:t>
      </w:r>
      <w:r w:rsidRPr="002F6C8A">
        <w:rPr>
          <w:rFonts w:ascii="Times New Roman" w:hAnsi="Times New Roman"/>
          <w:sz w:val="28"/>
        </w:rPr>
        <w:t>что апелляционное производство является не повторным рассмотрением</w:t>
      </w:r>
      <w:r>
        <w:rPr>
          <w:rFonts w:ascii="Times New Roman" w:hAnsi="Times New Roman"/>
          <w:sz w:val="28"/>
        </w:rPr>
        <w:t xml:space="preserve"> </w:t>
      </w:r>
      <w:r w:rsidRPr="002F6C8A">
        <w:rPr>
          <w:rFonts w:ascii="Times New Roman" w:hAnsi="Times New Roman"/>
          <w:sz w:val="28"/>
        </w:rPr>
        <w:t xml:space="preserve">дела в суде вышестоящей инстанции, </w:t>
      </w:r>
      <w:r>
        <w:rPr>
          <w:rFonts w:ascii="Times New Roman" w:hAnsi="Times New Roman"/>
          <w:sz w:val="28"/>
        </w:rPr>
        <w:t>а формой реализации контроля вы</w:t>
      </w:r>
      <w:r w:rsidRPr="002F6C8A">
        <w:rPr>
          <w:rFonts w:ascii="Times New Roman" w:hAnsi="Times New Roman"/>
          <w:sz w:val="28"/>
        </w:rPr>
        <w:t>шестоящего суда за соблюдением законности отправления правосуди</w:t>
      </w:r>
      <w:r>
        <w:rPr>
          <w:rFonts w:ascii="Times New Roman" w:hAnsi="Times New Roman"/>
          <w:sz w:val="28"/>
        </w:rPr>
        <w:t>я ни</w:t>
      </w:r>
      <w:r w:rsidRPr="002F6C8A">
        <w:rPr>
          <w:rFonts w:ascii="Times New Roman" w:hAnsi="Times New Roman"/>
          <w:sz w:val="28"/>
        </w:rPr>
        <w:t>жестоящим судом. В этой связи види</w:t>
      </w:r>
      <w:r>
        <w:rPr>
          <w:rFonts w:ascii="Times New Roman" w:hAnsi="Times New Roman"/>
          <w:sz w:val="28"/>
        </w:rPr>
        <w:t>тся важным, чтобы суд первой ин</w:t>
      </w:r>
      <w:r w:rsidRPr="002F6C8A">
        <w:rPr>
          <w:rFonts w:ascii="Times New Roman" w:hAnsi="Times New Roman"/>
          <w:sz w:val="28"/>
        </w:rPr>
        <w:t>станции разъяснял сторонам их обязанн</w:t>
      </w:r>
      <w:r>
        <w:rPr>
          <w:rFonts w:ascii="Times New Roman" w:hAnsi="Times New Roman"/>
          <w:sz w:val="28"/>
        </w:rPr>
        <w:t>ость представить все доказатель</w:t>
      </w:r>
      <w:r w:rsidRPr="002F6C8A">
        <w:rPr>
          <w:rFonts w:ascii="Times New Roman" w:hAnsi="Times New Roman"/>
          <w:sz w:val="28"/>
        </w:rPr>
        <w:t>ства, имеющие, по их мнению, значение для правильного разрешения дела</w:t>
      </w:r>
      <w:r>
        <w:rPr>
          <w:rFonts w:ascii="Times New Roman" w:hAnsi="Times New Roman"/>
          <w:sz w:val="28"/>
        </w:rPr>
        <w:t xml:space="preserve"> </w:t>
      </w:r>
      <w:r w:rsidRPr="002F6C8A">
        <w:rPr>
          <w:rFonts w:ascii="Times New Roman" w:hAnsi="Times New Roman"/>
          <w:sz w:val="28"/>
        </w:rPr>
        <w:t xml:space="preserve">и исследования материалов в суде первой инстанции. </w:t>
      </w:r>
      <w:proofErr w:type="gramStart"/>
      <w:r w:rsidRPr="002F6C8A">
        <w:rPr>
          <w:rFonts w:ascii="Times New Roman" w:hAnsi="Times New Roman"/>
          <w:sz w:val="28"/>
        </w:rPr>
        <w:t>Конечно, возможны</w:t>
      </w:r>
      <w:r>
        <w:rPr>
          <w:rFonts w:ascii="Times New Roman" w:hAnsi="Times New Roman"/>
          <w:sz w:val="28"/>
        </w:rPr>
        <w:t xml:space="preserve"> </w:t>
      </w:r>
      <w:r w:rsidRPr="002F6C8A">
        <w:rPr>
          <w:rFonts w:ascii="Times New Roman" w:hAnsi="Times New Roman"/>
          <w:sz w:val="28"/>
        </w:rPr>
        <w:t>и такие ситуации, когда стороны пре</w:t>
      </w:r>
      <w:r>
        <w:rPr>
          <w:rFonts w:ascii="Times New Roman" w:hAnsi="Times New Roman"/>
          <w:sz w:val="28"/>
        </w:rPr>
        <w:t>дставляют суду апелляционной ин</w:t>
      </w:r>
      <w:r w:rsidRPr="002F6C8A">
        <w:rPr>
          <w:rFonts w:ascii="Times New Roman" w:hAnsi="Times New Roman"/>
          <w:sz w:val="28"/>
        </w:rPr>
        <w:t>станции новые доказательства, которые не были ими представлены в суде</w:t>
      </w:r>
      <w:r>
        <w:rPr>
          <w:rFonts w:ascii="Times New Roman" w:hAnsi="Times New Roman"/>
          <w:sz w:val="28"/>
        </w:rPr>
        <w:t xml:space="preserve"> </w:t>
      </w:r>
      <w:r w:rsidRPr="002F6C8A">
        <w:rPr>
          <w:rFonts w:ascii="Times New Roman" w:hAnsi="Times New Roman"/>
          <w:sz w:val="28"/>
        </w:rPr>
        <w:t>первой инстанции, в том числе заявления ходатайств о вызове в судебное</w:t>
      </w:r>
      <w:r>
        <w:rPr>
          <w:rFonts w:ascii="Times New Roman" w:hAnsi="Times New Roman"/>
          <w:sz w:val="28"/>
        </w:rPr>
        <w:t xml:space="preserve"> </w:t>
      </w:r>
      <w:r w:rsidRPr="002F6C8A">
        <w:rPr>
          <w:rFonts w:ascii="Times New Roman" w:hAnsi="Times New Roman"/>
          <w:sz w:val="28"/>
        </w:rPr>
        <w:t>заседание новых свидетелей, экспертов, специалистов и других лиц, чьи</w:t>
      </w:r>
      <w:r>
        <w:rPr>
          <w:rFonts w:ascii="Times New Roman" w:hAnsi="Times New Roman"/>
          <w:sz w:val="28"/>
        </w:rPr>
        <w:t xml:space="preserve"> </w:t>
      </w:r>
      <w:r w:rsidRPr="002F6C8A">
        <w:rPr>
          <w:rFonts w:ascii="Times New Roman" w:hAnsi="Times New Roman"/>
          <w:sz w:val="28"/>
        </w:rPr>
        <w:t>показания или заключения не были предметом исследования в суде первой</w:t>
      </w:r>
      <w:r>
        <w:rPr>
          <w:rFonts w:ascii="Times New Roman" w:hAnsi="Times New Roman"/>
          <w:sz w:val="28"/>
        </w:rPr>
        <w:t xml:space="preserve"> </w:t>
      </w:r>
      <w:r w:rsidRPr="002F6C8A">
        <w:rPr>
          <w:rFonts w:ascii="Times New Roman" w:hAnsi="Times New Roman"/>
          <w:sz w:val="28"/>
        </w:rPr>
        <w:t>инстанции, или когда в материалах уголовного дела им</w:t>
      </w:r>
      <w:r>
        <w:rPr>
          <w:rFonts w:ascii="Times New Roman" w:hAnsi="Times New Roman"/>
          <w:sz w:val="28"/>
        </w:rPr>
        <w:t>елись доказатель</w:t>
      </w:r>
      <w:r w:rsidRPr="002F6C8A">
        <w:rPr>
          <w:rFonts w:ascii="Times New Roman" w:hAnsi="Times New Roman"/>
          <w:sz w:val="28"/>
        </w:rPr>
        <w:t>ства, собранные</w:t>
      </w:r>
      <w:proofErr w:type="gramEnd"/>
      <w:r w:rsidRPr="002F6C8A">
        <w:rPr>
          <w:rFonts w:ascii="Times New Roman" w:hAnsi="Times New Roman"/>
          <w:sz w:val="28"/>
        </w:rPr>
        <w:t xml:space="preserve"> на предварительном следствии, </w:t>
      </w:r>
      <w:r w:rsidRPr="002F6C8A">
        <w:rPr>
          <w:rFonts w:ascii="Times New Roman" w:hAnsi="Times New Roman"/>
          <w:sz w:val="28"/>
        </w:rPr>
        <w:lastRenderedPageBreak/>
        <w:t>об исследовании которых</w:t>
      </w:r>
      <w:r>
        <w:rPr>
          <w:rFonts w:ascii="Times New Roman" w:hAnsi="Times New Roman"/>
          <w:sz w:val="28"/>
        </w:rPr>
        <w:t xml:space="preserve"> </w:t>
      </w:r>
      <w:r w:rsidRPr="002F6C8A">
        <w:rPr>
          <w:rFonts w:ascii="Times New Roman" w:hAnsi="Times New Roman"/>
          <w:sz w:val="28"/>
        </w:rPr>
        <w:t>стороны не заявили в суде первой инстанции, а при подаче апелляционной</w:t>
      </w:r>
      <w:r>
        <w:rPr>
          <w:rFonts w:ascii="Times New Roman" w:hAnsi="Times New Roman"/>
          <w:sz w:val="28"/>
        </w:rPr>
        <w:t xml:space="preserve"> </w:t>
      </w:r>
      <w:r w:rsidRPr="002F6C8A">
        <w:rPr>
          <w:rFonts w:ascii="Times New Roman" w:hAnsi="Times New Roman"/>
          <w:sz w:val="28"/>
        </w:rPr>
        <w:t xml:space="preserve">жалобы (представления), либо в ходе </w:t>
      </w:r>
      <w:r>
        <w:rPr>
          <w:rFonts w:ascii="Times New Roman" w:hAnsi="Times New Roman"/>
          <w:sz w:val="28"/>
        </w:rPr>
        <w:t>заседания суда апелляционной ин</w:t>
      </w:r>
      <w:r w:rsidRPr="002F6C8A">
        <w:rPr>
          <w:rFonts w:ascii="Times New Roman" w:hAnsi="Times New Roman"/>
          <w:sz w:val="28"/>
        </w:rPr>
        <w:t>станции они заявляют ходатайство об исследовании таких доказательств</w:t>
      </w:r>
      <w:r>
        <w:rPr>
          <w:rFonts w:ascii="Times New Roman" w:hAnsi="Times New Roman"/>
          <w:sz w:val="28"/>
        </w:rPr>
        <w:t xml:space="preserve"> </w:t>
      </w:r>
      <w:r w:rsidRPr="002F6C8A">
        <w:rPr>
          <w:rFonts w:ascii="Times New Roman" w:hAnsi="Times New Roman"/>
          <w:sz w:val="28"/>
        </w:rPr>
        <w:t>непосредственно судом апелляционной инстанции. В суде апелляционной</w:t>
      </w:r>
      <w:r>
        <w:rPr>
          <w:rFonts w:ascii="Times New Roman" w:hAnsi="Times New Roman"/>
          <w:sz w:val="28"/>
        </w:rPr>
        <w:t xml:space="preserve"> </w:t>
      </w:r>
      <w:r w:rsidRPr="002F6C8A">
        <w:rPr>
          <w:rFonts w:ascii="Times New Roman" w:hAnsi="Times New Roman"/>
          <w:sz w:val="28"/>
        </w:rPr>
        <w:t>инстанции все перечисленные доказательства являются новыми, и поэтому</w:t>
      </w:r>
      <w:r>
        <w:rPr>
          <w:rFonts w:ascii="Times New Roman" w:hAnsi="Times New Roman"/>
          <w:sz w:val="28"/>
        </w:rPr>
        <w:t xml:space="preserve"> </w:t>
      </w:r>
      <w:r w:rsidRPr="002F6C8A">
        <w:rPr>
          <w:rFonts w:ascii="Times New Roman" w:hAnsi="Times New Roman"/>
          <w:sz w:val="28"/>
        </w:rPr>
        <w:t>представляется, что для суда, разрешающ</w:t>
      </w:r>
      <w:r>
        <w:rPr>
          <w:rFonts w:ascii="Times New Roman" w:hAnsi="Times New Roman"/>
          <w:sz w:val="28"/>
        </w:rPr>
        <w:t>его ходатайство сторон об иссле</w:t>
      </w:r>
      <w:r w:rsidRPr="002F6C8A">
        <w:rPr>
          <w:rFonts w:ascii="Times New Roman" w:hAnsi="Times New Roman"/>
          <w:sz w:val="28"/>
        </w:rPr>
        <w:t>довании новых доказательств, важно сн</w:t>
      </w:r>
      <w:r>
        <w:rPr>
          <w:rFonts w:ascii="Times New Roman" w:hAnsi="Times New Roman"/>
          <w:sz w:val="28"/>
        </w:rPr>
        <w:t>ачала выяснить причины, по кото</w:t>
      </w:r>
      <w:r w:rsidRPr="002F6C8A">
        <w:rPr>
          <w:rFonts w:ascii="Times New Roman" w:hAnsi="Times New Roman"/>
          <w:sz w:val="28"/>
        </w:rPr>
        <w:t>рым они не были представлены суду первой инстанции, и, уже исходя из</w:t>
      </w:r>
      <w:r>
        <w:rPr>
          <w:rFonts w:ascii="Times New Roman" w:hAnsi="Times New Roman"/>
          <w:sz w:val="28"/>
        </w:rPr>
        <w:t xml:space="preserve"> </w:t>
      </w:r>
      <w:r w:rsidRPr="002F6C8A">
        <w:rPr>
          <w:rFonts w:ascii="Times New Roman" w:hAnsi="Times New Roman"/>
          <w:sz w:val="28"/>
        </w:rPr>
        <w:t>установленных причин, принимать решение по заявленному ходатайству.</w:t>
      </w:r>
    </w:p>
    <w:p w:rsidR="002F6C8A" w:rsidRPr="002F6C8A" w:rsidRDefault="002F6C8A" w:rsidP="002F6C8A">
      <w:pPr>
        <w:spacing w:after="0" w:line="360" w:lineRule="auto"/>
        <w:ind w:firstLine="709"/>
        <w:jc w:val="both"/>
        <w:rPr>
          <w:rFonts w:ascii="Times New Roman" w:hAnsi="Times New Roman"/>
          <w:sz w:val="28"/>
        </w:rPr>
      </w:pPr>
      <w:r w:rsidRPr="002F6C8A">
        <w:rPr>
          <w:rFonts w:ascii="Times New Roman" w:hAnsi="Times New Roman"/>
          <w:sz w:val="28"/>
        </w:rPr>
        <w:t>К сожалению, ч. 6 ст. 389.13 УПК РФ специально не</w:t>
      </w:r>
      <w:r>
        <w:rPr>
          <w:rFonts w:ascii="Times New Roman" w:hAnsi="Times New Roman"/>
          <w:sz w:val="28"/>
        </w:rPr>
        <w:t xml:space="preserve"> регламентирует поря</w:t>
      </w:r>
      <w:r w:rsidRPr="002F6C8A">
        <w:rPr>
          <w:rFonts w:ascii="Times New Roman" w:hAnsi="Times New Roman"/>
          <w:sz w:val="28"/>
        </w:rPr>
        <w:t>док разрешения ходатайства об исследовании новых доказательств судом</w:t>
      </w:r>
      <w:r>
        <w:rPr>
          <w:rFonts w:ascii="Times New Roman" w:hAnsi="Times New Roman"/>
          <w:sz w:val="28"/>
        </w:rPr>
        <w:t xml:space="preserve"> </w:t>
      </w:r>
      <w:r w:rsidRPr="002F6C8A">
        <w:rPr>
          <w:rFonts w:ascii="Times New Roman" w:hAnsi="Times New Roman"/>
          <w:sz w:val="28"/>
        </w:rPr>
        <w:t>апелляционной инстанции, отсылая к порядку разрешения ходатайств в</w:t>
      </w:r>
      <w:r>
        <w:rPr>
          <w:rFonts w:ascii="Times New Roman" w:hAnsi="Times New Roman"/>
          <w:sz w:val="28"/>
        </w:rPr>
        <w:t xml:space="preserve"> </w:t>
      </w:r>
      <w:r w:rsidRPr="002F6C8A">
        <w:rPr>
          <w:rFonts w:ascii="Times New Roman" w:hAnsi="Times New Roman"/>
          <w:sz w:val="28"/>
        </w:rPr>
        <w:t>суде первой инстанции, установленному ст. 271 УПК РФ. Таким образом,</w:t>
      </w:r>
      <w:r>
        <w:rPr>
          <w:rFonts w:ascii="Times New Roman" w:hAnsi="Times New Roman"/>
          <w:sz w:val="28"/>
        </w:rPr>
        <w:t xml:space="preserve"> </w:t>
      </w:r>
      <w:r w:rsidRPr="002F6C8A">
        <w:rPr>
          <w:rFonts w:ascii="Times New Roman" w:hAnsi="Times New Roman"/>
          <w:sz w:val="28"/>
        </w:rPr>
        <w:t>создаются условия, при которых стороны могут злоупотреблять своими</w:t>
      </w:r>
      <w:r>
        <w:rPr>
          <w:rFonts w:ascii="Times New Roman" w:hAnsi="Times New Roman"/>
          <w:sz w:val="28"/>
        </w:rPr>
        <w:t xml:space="preserve"> </w:t>
      </w:r>
      <w:r w:rsidRPr="002F6C8A">
        <w:rPr>
          <w:rFonts w:ascii="Times New Roman" w:hAnsi="Times New Roman"/>
          <w:sz w:val="28"/>
        </w:rPr>
        <w:t>процессуальными правами, скрывая те или иные доказательства от суда</w:t>
      </w:r>
      <w:r>
        <w:rPr>
          <w:rFonts w:ascii="Times New Roman" w:hAnsi="Times New Roman"/>
          <w:sz w:val="28"/>
        </w:rPr>
        <w:t xml:space="preserve"> </w:t>
      </w:r>
      <w:r w:rsidRPr="002F6C8A">
        <w:rPr>
          <w:rFonts w:ascii="Times New Roman" w:hAnsi="Times New Roman"/>
          <w:sz w:val="28"/>
        </w:rPr>
        <w:t>первой инстанции для того, чтобы представить их непосредственно суду</w:t>
      </w:r>
      <w:r>
        <w:rPr>
          <w:rFonts w:ascii="Times New Roman" w:hAnsi="Times New Roman"/>
          <w:sz w:val="28"/>
        </w:rPr>
        <w:t xml:space="preserve"> </w:t>
      </w:r>
      <w:r w:rsidRPr="002F6C8A">
        <w:rPr>
          <w:rFonts w:ascii="Times New Roman" w:hAnsi="Times New Roman"/>
          <w:sz w:val="28"/>
        </w:rPr>
        <w:t>апелляционной инстанции и таким способом добиться отмены приговора</w:t>
      </w:r>
      <w:r>
        <w:rPr>
          <w:rFonts w:ascii="Times New Roman" w:hAnsi="Times New Roman"/>
          <w:sz w:val="28"/>
        </w:rPr>
        <w:t xml:space="preserve"> </w:t>
      </w:r>
      <w:r w:rsidRPr="002F6C8A">
        <w:rPr>
          <w:rFonts w:ascii="Times New Roman" w:hAnsi="Times New Roman"/>
          <w:sz w:val="28"/>
        </w:rPr>
        <w:t>или создать искусственные препятствия</w:t>
      </w:r>
      <w:r>
        <w:rPr>
          <w:rFonts w:ascii="Times New Roman" w:hAnsi="Times New Roman"/>
          <w:sz w:val="28"/>
        </w:rPr>
        <w:t xml:space="preserve"> для рассмотрения дела в апелля</w:t>
      </w:r>
      <w:r w:rsidRPr="002F6C8A">
        <w:rPr>
          <w:rFonts w:ascii="Times New Roman" w:hAnsi="Times New Roman"/>
          <w:sz w:val="28"/>
        </w:rPr>
        <w:t>ционном порядке.</w:t>
      </w:r>
    </w:p>
    <w:p w:rsidR="002F6C8A" w:rsidRPr="002F6C8A" w:rsidRDefault="002F6C8A" w:rsidP="002F6C8A">
      <w:pPr>
        <w:spacing w:after="0" w:line="360" w:lineRule="auto"/>
        <w:ind w:firstLine="709"/>
        <w:jc w:val="both"/>
        <w:rPr>
          <w:rFonts w:ascii="Times New Roman" w:hAnsi="Times New Roman"/>
          <w:sz w:val="28"/>
        </w:rPr>
      </w:pPr>
      <w:r w:rsidRPr="002F6C8A">
        <w:rPr>
          <w:rFonts w:ascii="Times New Roman" w:hAnsi="Times New Roman"/>
          <w:sz w:val="28"/>
        </w:rPr>
        <w:t>Современный этап развития систем</w:t>
      </w:r>
      <w:r>
        <w:rPr>
          <w:rFonts w:ascii="Times New Roman" w:hAnsi="Times New Roman"/>
          <w:sz w:val="28"/>
        </w:rPr>
        <w:t>ы обжалования, проверки и пере</w:t>
      </w:r>
      <w:r w:rsidRPr="002F6C8A">
        <w:rPr>
          <w:rFonts w:ascii="Times New Roman" w:hAnsi="Times New Roman"/>
          <w:sz w:val="28"/>
        </w:rPr>
        <w:t>смотра судебных решений характеризуе</w:t>
      </w:r>
      <w:r>
        <w:rPr>
          <w:rFonts w:ascii="Times New Roman" w:hAnsi="Times New Roman"/>
          <w:sz w:val="28"/>
        </w:rPr>
        <w:t>тся определённой несогласованно</w:t>
      </w:r>
      <w:r w:rsidRPr="002F6C8A">
        <w:rPr>
          <w:rFonts w:ascii="Times New Roman" w:hAnsi="Times New Roman"/>
          <w:sz w:val="28"/>
        </w:rPr>
        <w:t>стью научных исследований и нестабил</w:t>
      </w:r>
      <w:r>
        <w:rPr>
          <w:rFonts w:ascii="Times New Roman" w:hAnsi="Times New Roman"/>
          <w:sz w:val="28"/>
        </w:rPr>
        <w:t>ьностью законодательного регули</w:t>
      </w:r>
      <w:r w:rsidRPr="002F6C8A">
        <w:rPr>
          <w:rFonts w:ascii="Times New Roman" w:hAnsi="Times New Roman"/>
          <w:sz w:val="28"/>
        </w:rPr>
        <w:t>рования. Вопросы полномочий, прав и обязанностей суда, прокуратуры,</w:t>
      </w:r>
      <w:r>
        <w:rPr>
          <w:rFonts w:ascii="Times New Roman" w:hAnsi="Times New Roman"/>
          <w:sz w:val="28"/>
        </w:rPr>
        <w:t xml:space="preserve">  </w:t>
      </w:r>
      <w:r w:rsidRPr="002F6C8A">
        <w:rPr>
          <w:rFonts w:ascii="Times New Roman" w:hAnsi="Times New Roman"/>
          <w:sz w:val="28"/>
        </w:rPr>
        <w:t>адвокатуры и других участников уголо</w:t>
      </w:r>
      <w:r>
        <w:rPr>
          <w:rFonts w:ascii="Times New Roman" w:hAnsi="Times New Roman"/>
          <w:sz w:val="28"/>
        </w:rPr>
        <w:t>вного процесса в этой сфере рас</w:t>
      </w:r>
      <w:r w:rsidRPr="002F6C8A">
        <w:rPr>
          <w:rFonts w:ascii="Times New Roman" w:hAnsi="Times New Roman"/>
          <w:sz w:val="28"/>
        </w:rPr>
        <w:t>крываются путём противостояния их деятельности друг другу. Поэтому</w:t>
      </w:r>
      <w:r>
        <w:rPr>
          <w:rFonts w:ascii="Times New Roman" w:hAnsi="Times New Roman"/>
          <w:sz w:val="28"/>
        </w:rPr>
        <w:t xml:space="preserve"> </w:t>
      </w:r>
      <w:r w:rsidRPr="002F6C8A">
        <w:rPr>
          <w:rFonts w:ascii="Times New Roman" w:hAnsi="Times New Roman"/>
          <w:sz w:val="28"/>
        </w:rPr>
        <w:t>одни авторы утверждают, что правовая</w:t>
      </w:r>
      <w:r>
        <w:rPr>
          <w:rFonts w:ascii="Times New Roman" w:hAnsi="Times New Roman"/>
          <w:sz w:val="28"/>
        </w:rPr>
        <w:t xml:space="preserve"> система характеризуется наруше</w:t>
      </w:r>
      <w:r w:rsidRPr="002F6C8A">
        <w:rPr>
          <w:rFonts w:ascii="Times New Roman" w:hAnsi="Times New Roman"/>
          <w:sz w:val="28"/>
        </w:rPr>
        <w:t>нием баланса в сторону усиления карательных полномочий государства</w:t>
      </w:r>
      <w:r>
        <w:rPr>
          <w:rFonts w:ascii="Times New Roman" w:hAnsi="Times New Roman"/>
          <w:sz w:val="28"/>
        </w:rPr>
        <w:t xml:space="preserve"> </w:t>
      </w:r>
      <w:r w:rsidRPr="002F6C8A">
        <w:rPr>
          <w:rFonts w:ascii="Times New Roman" w:hAnsi="Times New Roman"/>
          <w:sz w:val="28"/>
        </w:rPr>
        <w:t xml:space="preserve">путём ущемления прав и свобод граждан, что требует предоставления дополнительных возможностей для </w:t>
      </w:r>
      <w:r w:rsidRPr="002F6C8A">
        <w:rPr>
          <w:rFonts w:ascii="Times New Roman" w:hAnsi="Times New Roman"/>
          <w:sz w:val="28"/>
        </w:rPr>
        <w:lastRenderedPageBreak/>
        <w:t>защиты, другие вносят предложение</w:t>
      </w:r>
      <w:r>
        <w:rPr>
          <w:rFonts w:ascii="Times New Roman" w:hAnsi="Times New Roman"/>
          <w:sz w:val="28"/>
        </w:rPr>
        <w:t xml:space="preserve"> </w:t>
      </w:r>
      <w:r w:rsidRPr="002F6C8A">
        <w:rPr>
          <w:rFonts w:ascii="Times New Roman" w:hAnsi="Times New Roman"/>
          <w:sz w:val="28"/>
        </w:rPr>
        <w:t>расширить активность суда, про</w:t>
      </w:r>
      <w:r>
        <w:rPr>
          <w:rFonts w:ascii="Times New Roman" w:hAnsi="Times New Roman"/>
          <w:sz w:val="28"/>
        </w:rPr>
        <w:t>куратуры в уголовном процессе</w:t>
      </w:r>
      <w:r w:rsidRPr="002F6C8A">
        <w:rPr>
          <w:rFonts w:ascii="Times New Roman" w:hAnsi="Times New Roman"/>
          <w:sz w:val="28"/>
        </w:rPr>
        <w:t>.</w:t>
      </w:r>
    </w:p>
    <w:p w:rsidR="002F6C8A" w:rsidRPr="002F6C8A" w:rsidRDefault="002F6C8A" w:rsidP="002F6C8A">
      <w:pPr>
        <w:spacing w:after="0" w:line="360" w:lineRule="auto"/>
        <w:ind w:firstLine="709"/>
        <w:jc w:val="both"/>
        <w:rPr>
          <w:rFonts w:ascii="Times New Roman" w:hAnsi="Times New Roman"/>
          <w:sz w:val="28"/>
        </w:rPr>
      </w:pPr>
      <w:r w:rsidRPr="002F6C8A">
        <w:rPr>
          <w:rFonts w:ascii="Times New Roman" w:hAnsi="Times New Roman"/>
          <w:sz w:val="28"/>
        </w:rPr>
        <w:t>В результате анализа затронуто</w:t>
      </w:r>
      <w:r>
        <w:rPr>
          <w:rFonts w:ascii="Times New Roman" w:hAnsi="Times New Roman"/>
          <w:sz w:val="28"/>
        </w:rPr>
        <w:t xml:space="preserve">й темы можно прийти к следующим </w:t>
      </w:r>
      <w:r w:rsidRPr="002F6C8A">
        <w:rPr>
          <w:rFonts w:ascii="Times New Roman" w:hAnsi="Times New Roman"/>
          <w:sz w:val="28"/>
        </w:rPr>
        <w:t>выводам. Идеального уголовного процесса никогда ни в одном государстве</w:t>
      </w:r>
      <w:r>
        <w:rPr>
          <w:rFonts w:ascii="Times New Roman" w:hAnsi="Times New Roman"/>
          <w:sz w:val="28"/>
        </w:rPr>
        <w:t xml:space="preserve"> </w:t>
      </w:r>
      <w:r w:rsidRPr="002F6C8A">
        <w:rPr>
          <w:rFonts w:ascii="Times New Roman" w:hAnsi="Times New Roman"/>
          <w:sz w:val="28"/>
        </w:rPr>
        <w:t>не было и не будет, что подтверждается наличием системы обжалования,</w:t>
      </w:r>
      <w:r>
        <w:rPr>
          <w:rFonts w:ascii="Times New Roman" w:hAnsi="Times New Roman"/>
          <w:sz w:val="28"/>
        </w:rPr>
        <w:t xml:space="preserve"> </w:t>
      </w:r>
      <w:r w:rsidRPr="002F6C8A">
        <w:rPr>
          <w:rFonts w:ascii="Times New Roman" w:hAnsi="Times New Roman"/>
          <w:sz w:val="28"/>
        </w:rPr>
        <w:t>проверки и пересмотра судебных реше</w:t>
      </w:r>
      <w:r>
        <w:rPr>
          <w:rFonts w:ascii="Times New Roman" w:hAnsi="Times New Roman"/>
          <w:sz w:val="28"/>
        </w:rPr>
        <w:t>ний, иначе её не было бы. Непре</w:t>
      </w:r>
      <w:r w:rsidRPr="002F6C8A">
        <w:rPr>
          <w:rFonts w:ascii="Times New Roman" w:hAnsi="Times New Roman"/>
          <w:sz w:val="28"/>
        </w:rPr>
        <w:t xml:space="preserve">рывное, бесконечное изменение законодательства, </w:t>
      </w:r>
      <w:r>
        <w:rPr>
          <w:rFonts w:ascii="Times New Roman" w:hAnsi="Times New Roman"/>
          <w:sz w:val="28"/>
        </w:rPr>
        <w:t>предлагаемое большин</w:t>
      </w:r>
      <w:r w:rsidRPr="002F6C8A">
        <w:rPr>
          <w:rFonts w:ascii="Times New Roman" w:hAnsi="Times New Roman"/>
          <w:sz w:val="28"/>
        </w:rPr>
        <w:t>ством авторов научных работ в виде ф</w:t>
      </w:r>
      <w:r>
        <w:rPr>
          <w:rFonts w:ascii="Times New Roman" w:hAnsi="Times New Roman"/>
          <w:sz w:val="28"/>
        </w:rPr>
        <w:t>ормулирования обязательных поло</w:t>
      </w:r>
      <w:r w:rsidRPr="002F6C8A">
        <w:rPr>
          <w:rFonts w:ascii="Times New Roman" w:hAnsi="Times New Roman"/>
          <w:sz w:val="28"/>
        </w:rPr>
        <w:t>жений по изменению и (или) введению новых норм в УПК РФ, так же</w:t>
      </w:r>
      <w:r>
        <w:rPr>
          <w:rFonts w:ascii="Times New Roman" w:hAnsi="Times New Roman"/>
          <w:sz w:val="28"/>
        </w:rPr>
        <w:t xml:space="preserve"> </w:t>
      </w:r>
      <w:r w:rsidRPr="002F6C8A">
        <w:rPr>
          <w:rFonts w:ascii="Times New Roman" w:hAnsi="Times New Roman"/>
          <w:sz w:val="28"/>
        </w:rPr>
        <w:t>негативно может сказаться на судебной практике, как и несовершенство</w:t>
      </w:r>
      <w:r>
        <w:rPr>
          <w:rFonts w:ascii="Times New Roman" w:hAnsi="Times New Roman"/>
          <w:sz w:val="28"/>
        </w:rPr>
        <w:t xml:space="preserve"> </w:t>
      </w:r>
      <w:r w:rsidRPr="002F6C8A">
        <w:rPr>
          <w:rFonts w:ascii="Times New Roman" w:hAnsi="Times New Roman"/>
          <w:sz w:val="28"/>
        </w:rPr>
        <w:t>нормативных предписаний. Например, председатель Верховного суда РФ</w:t>
      </w:r>
    </w:p>
    <w:p w:rsidR="002F6C8A" w:rsidRPr="002F6C8A" w:rsidRDefault="002F6C8A" w:rsidP="009D0E89">
      <w:pPr>
        <w:spacing w:after="0" w:line="360" w:lineRule="auto"/>
        <w:ind w:firstLine="709"/>
        <w:jc w:val="both"/>
        <w:rPr>
          <w:rFonts w:ascii="Times New Roman" w:hAnsi="Times New Roman"/>
          <w:sz w:val="28"/>
        </w:rPr>
      </w:pPr>
      <w:r w:rsidRPr="002F6C8A">
        <w:rPr>
          <w:rFonts w:ascii="Times New Roman" w:hAnsi="Times New Roman"/>
          <w:sz w:val="28"/>
        </w:rPr>
        <w:t>В.М. Лебедев неоднократно отмечал, что</w:t>
      </w:r>
      <w:r w:rsidR="009D0E89">
        <w:rPr>
          <w:rFonts w:ascii="Times New Roman" w:hAnsi="Times New Roman"/>
          <w:sz w:val="28"/>
        </w:rPr>
        <w:t xml:space="preserve"> постоянное изменение законода</w:t>
      </w:r>
      <w:r w:rsidRPr="002F6C8A">
        <w:rPr>
          <w:rFonts w:ascii="Times New Roman" w:hAnsi="Times New Roman"/>
          <w:sz w:val="28"/>
        </w:rPr>
        <w:t>тельства негативно сказывается н</w:t>
      </w:r>
      <w:r w:rsidR="009D0E89">
        <w:rPr>
          <w:rFonts w:ascii="Times New Roman" w:hAnsi="Times New Roman"/>
          <w:sz w:val="28"/>
        </w:rPr>
        <w:t>а правоприменительном процессе</w:t>
      </w:r>
      <w:r w:rsidRPr="002F6C8A">
        <w:rPr>
          <w:rFonts w:ascii="Times New Roman" w:hAnsi="Times New Roman"/>
          <w:sz w:val="28"/>
        </w:rPr>
        <w:t>.</w:t>
      </w:r>
    </w:p>
    <w:p w:rsidR="002F6C8A" w:rsidRPr="002F6C8A" w:rsidRDefault="002F6C8A" w:rsidP="009D0E89">
      <w:pPr>
        <w:spacing w:after="0" w:line="360" w:lineRule="auto"/>
        <w:ind w:firstLine="709"/>
        <w:jc w:val="both"/>
        <w:rPr>
          <w:rFonts w:ascii="Times New Roman" w:hAnsi="Times New Roman"/>
          <w:sz w:val="28"/>
        </w:rPr>
      </w:pPr>
      <w:r w:rsidRPr="002F6C8A">
        <w:rPr>
          <w:rFonts w:ascii="Times New Roman" w:hAnsi="Times New Roman"/>
          <w:sz w:val="28"/>
        </w:rPr>
        <w:t xml:space="preserve">Поэтому необходимо искать новые </w:t>
      </w:r>
      <w:r w:rsidR="009D0E89">
        <w:rPr>
          <w:rFonts w:ascii="Times New Roman" w:hAnsi="Times New Roman"/>
          <w:sz w:val="28"/>
        </w:rPr>
        <w:t xml:space="preserve">подходы к рассмотрению проблем, </w:t>
      </w:r>
      <w:r w:rsidRPr="002F6C8A">
        <w:rPr>
          <w:rFonts w:ascii="Times New Roman" w:hAnsi="Times New Roman"/>
          <w:sz w:val="28"/>
        </w:rPr>
        <w:t>возникающих при исследовании, в частности, апелляционной системы.</w:t>
      </w:r>
    </w:p>
    <w:p w:rsidR="002F6C8A" w:rsidRPr="002F6C8A" w:rsidRDefault="002F6C8A" w:rsidP="009D0E89">
      <w:pPr>
        <w:spacing w:after="0" w:line="360" w:lineRule="auto"/>
        <w:ind w:firstLine="709"/>
        <w:jc w:val="both"/>
        <w:rPr>
          <w:rFonts w:ascii="Times New Roman" w:hAnsi="Times New Roman"/>
          <w:sz w:val="28"/>
        </w:rPr>
      </w:pPr>
      <w:r w:rsidRPr="002F6C8A">
        <w:rPr>
          <w:rFonts w:ascii="Times New Roman" w:hAnsi="Times New Roman"/>
          <w:sz w:val="28"/>
        </w:rPr>
        <w:t>Данную систему нельзя создать искусстве</w:t>
      </w:r>
      <w:r w:rsidR="009D0E89">
        <w:rPr>
          <w:rFonts w:ascii="Times New Roman" w:hAnsi="Times New Roman"/>
          <w:sz w:val="28"/>
        </w:rPr>
        <w:t>нно, она складывается историче</w:t>
      </w:r>
      <w:r w:rsidRPr="002F6C8A">
        <w:rPr>
          <w:rFonts w:ascii="Times New Roman" w:hAnsi="Times New Roman"/>
          <w:sz w:val="28"/>
        </w:rPr>
        <w:t>ски объективно и не может создаваться</w:t>
      </w:r>
      <w:r w:rsidR="009D0E89">
        <w:rPr>
          <w:rFonts w:ascii="Times New Roman" w:hAnsi="Times New Roman"/>
          <w:sz w:val="28"/>
        </w:rPr>
        <w:t xml:space="preserve"> по желанию законодателей, пред</w:t>
      </w:r>
      <w:r w:rsidRPr="002F6C8A">
        <w:rPr>
          <w:rFonts w:ascii="Times New Roman" w:hAnsi="Times New Roman"/>
          <w:sz w:val="28"/>
        </w:rPr>
        <w:t>ставителей судейского, прокурорского, адвокатского или научного сообществ</w:t>
      </w:r>
      <w:r w:rsidR="004D5018">
        <w:rPr>
          <w:rStyle w:val="a6"/>
          <w:rFonts w:ascii="Times New Roman" w:hAnsi="Times New Roman"/>
          <w:sz w:val="28"/>
        </w:rPr>
        <w:footnoteReference w:id="40"/>
      </w:r>
      <w:r w:rsidRPr="002F6C8A">
        <w:rPr>
          <w:rFonts w:ascii="Times New Roman" w:hAnsi="Times New Roman"/>
          <w:sz w:val="28"/>
        </w:rPr>
        <w:t>. Поэтому решение проблем состоит</w:t>
      </w:r>
      <w:r w:rsidR="009D0E89">
        <w:rPr>
          <w:rFonts w:ascii="Times New Roman" w:hAnsi="Times New Roman"/>
          <w:sz w:val="28"/>
        </w:rPr>
        <w:t xml:space="preserve"> в том, чтобы не допустить несо</w:t>
      </w:r>
      <w:r w:rsidRPr="002F6C8A">
        <w:rPr>
          <w:rFonts w:ascii="Times New Roman" w:hAnsi="Times New Roman"/>
          <w:sz w:val="28"/>
        </w:rPr>
        <w:t>гласованности, что не исключает проведение реформирования УПК РФ, но</w:t>
      </w:r>
      <w:r w:rsidR="009D0E89">
        <w:rPr>
          <w:rFonts w:ascii="Times New Roman" w:hAnsi="Times New Roman"/>
          <w:sz w:val="28"/>
        </w:rPr>
        <w:t xml:space="preserve"> </w:t>
      </w:r>
      <w:r w:rsidRPr="002F6C8A">
        <w:rPr>
          <w:rFonts w:ascii="Times New Roman" w:hAnsi="Times New Roman"/>
          <w:sz w:val="28"/>
        </w:rPr>
        <w:t>не коренного, а обратить внимание на некоторые проблемные моменты.</w:t>
      </w:r>
    </w:p>
    <w:p w:rsidR="002F6C8A" w:rsidRPr="004865EE" w:rsidRDefault="002F6C8A" w:rsidP="002F6C8A">
      <w:pPr>
        <w:spacing w:after="0" w:line="360" w:lineRule="auto"/>
        <w:ind w:firstLine="709"/>
        <w:jc w:val="both"/>
        <w:rPr>
          <w:rFonts w:ascii="Times New Roman" w:hAnsi="Times New Roman"/>
          <w:sz w:val="28"/>
        </w:rPr>
      </w:pPr>
      <w:r w:rsidRPr="002F6C8A">
        <w:rPr>
          <w:rFonts w:ascii="Times New Roman" w:hAnsi="Times New Roman"/>
          <w:sz w:val="28"/>
        </w:rPr>
        <w:t>Должна присутствовать определённая с</w:t>
      </w:r>
      <w:r>
        <w:rPr>
          <w:rFonts w:ascii="Times New Roman" w:hAnsi="Times New Roman"/>
          <w:sz w:val="28"/>
        </w:rPr>
        <w:t>огласованность научного, судей</w:t>
      </w:r>
      <w:r w:rsidRPr="002F6C8A">
        <w:rPr>
          <w:rFonts w:ascii="Times New Roman" w:hAnsi="Times New Roman"/>
          <w:sz w:val="28"/>
        </w:rPr>
        <w:t>ского и других сообществ, имеющих н</w:t>
      </w:r>
      <w:r>
        <w:rPr>
          <w:rFonts w:ascii="Times New Roman" w:hAnsi="Times New Roman"/>
          <w:sz w:val="28"/>
        </w:rPr>
        <w:t>епосредственное отношение к уго</w:t>
      </w:r>
      <w:r w:rsidRPr="002F6C8A">
        <w:rPr>
          <w:rFonts w:ascii="Times New Roman" w:hAnsi="Times New Roman"/>
          <w:sz w:val="28"/>
        </w:rPr>
        <w:t>ловному процессу, по вопросам соверш</w:t>
      </w:r>
      <w:r>
        <w:rPr>
          <w:rFonts w:ascii="Times New Roman" w:hAnsi="Times New Roman"/>
          <w:sz w:val="28"/>
        </w:rPr>
        <w:t xml:space="preserve">енствования законодательства </w:t>
      </w:r>
      <w:r>
        <w:rPr>
          <w:rFonts w:ascii="Times New Roman" w:hAnsi="Times New Roman"/>
          <w:sz w:val="28"/>
        </w:rPr>
        <w:lastRenderedPageBreak/>
        <w:t xml:space="preserve">на </w:t>
      </w:r>
      <w:r w:rsidRPr="002F6C8A">
        <w:rPr>
          <w:rFonts w:ascii="Times New Roman" w:hAnsi="Times New Roman"/>
          <w:sz w:val="28"/>
        </w:rPr>
        <w:t>основе разработанных и обсуждаемы</w:t>
      </w:r>
      <w:r>
        <w:rPr>
          <w:rFonts w:ascii="Times New Roman" w:hAnsi="Times New Roman"/>
          <w:sz w:val="28"/>
        </w:rPr>
        <w:t xml:space="preserve">х концепций, прежде чем вносить </w:t>
      </w:r>
      <w:r w:rsidRPr="002F6C8A">
        <w:rPr>
          <w:rFonts w:ascii="Times New Roman" w:hAnsi="Times New Roman"/>
          <w:sz w:val="28"/>
        </w:rPr>
        <w:t>предложения по изменению в УПК РФ.</w:t>
      </w:r>
      <w:r>
        <w:rPr>
          <w:rFonts w:ascii="Times New Roman" w:hAnsi="Times New Roman"/>
          <w:sz w:val="28"/>
        </w:rPr>
        <w:t xml:space="preserve"> Необходимо также ориентировать</w:t>
      </w:r>
      <w:r w:rsidRPr="002F6C8A">
        <w:rPr>
          <w:rFonts w:ascii="Times New Roman" w:hAnsi="Times New Roman"/>
          <w:sz w:val="28"/>
        </w:rPr>
        <w:t>ся на современные тенденции развития и</w:t>
      </w:r>
      <w:r>
        <w:rPr>
          <w:rFonts w:ascii="Times New Roman" w:hAnsi="Times New Roman"/>
          <w:sz w:val="28"/>
        </w:rPr>
        <w:t xml:space="preserve"> реальное состояние правовой си</w:t>
      </w:r>
      <w:r w:rsidRPr="002F6C8A">
        <w:rPr>
          <w:rFonts w:ascii="Times New Roman" w:hAnsi="Times New Roman"/>
          <w:sz w:val="28"/>
        </w:rPr>
        <w:t>стемы. И, учитывая проект последней судебной реформы в части создания</w:t>
      </w:r>
      <w:r>
        <w:rPr>
          <w:rFonts w:ascii="Times New Roman" w:hAnsi="Times New Roman"/>
          <w:sz w:val="28"/>
        </w:rPr>
        <w:t xml:space="preserve"> </w:t>
      </w:r>
      <w:r w:rsidRPr="002F6C8A">
        <w:rPr>
          <w:rFonts w:ascii="Times New Roman" w:hAnsi="Times New Roman"/>
          <w:sz w:val="28"/>
        </w:rPr>
        <w:t>окружных судов, думается, начало уже положено.</w:t>
      </w:r>
    </w:p>
    <w:p w:rsidR="004865EE" w:rsidRPr="004865EE" w:rsidRDefault="004865EE" w:rsidP="004865EE">
      <w:pPr>
        <w:spacing w:after="0" w:line="360" w:lineRule="auto"/>
        <w:ind w:firstLine="709"/>
        <w:jc w:val="both"/>
        <w:rPr>
          <w:rFonts w:ascii="Times New Roman" w:hAnsi="Times New Roman"/>
          <w:sz w:val="28"/>
        </w:rPr>
      </w:pPr>
    </w:p>
    <w:p w:rsidR="004865EE" w:rsidRDefault="004865EE" w:rsidP="004865EE">
      <w:pPr>
        <w:spacing w:after="0" w:line="360" w:lineRule="auto"/>
        <w:ind w:firstLine="709"/>
        <w:jc w:val="both"/>
        <w:rPr>
          <w:rFonts w:ascii="Times New Roman" w:hAnsi="Times New Roman"/>
          <w:sz w:val="28"/>
        </w:rPr>
      </w:pPr>
    </w:p>
    <w:p w:rsidR="004865EE" w:rsidRDefault="004865EE" w:rsidP="004865EE">
      <w:pPr>
        <w:spacing w:after="0" w:line="360" w:lineRule="auto"/>
        <w:ind w:firstLine="709"/>
        <w:jc w:val="both"/>
        <w:rPr>
          <w:rFonts w:ascii="Times New Roman" w:hAnsi="Times New Roman"/>
          <w:sz w:val="28"/>
        </w:rPr>
      </w:pPr>
    </w:p>
    <w:p w:rsidR="004865EE" w:rsidRDefault="004865EE" w:rsidP="004865EE">
      <w:pPr>
        <w:spacing w:after="0" w:line="360" w:lineRule="auto"/>
        <w:ind w:firstLine="709"/>
        <w:jc w:val="both"/>
        <w:rPr>
          <w:rFonts w:ascii="Times New Roman" w:hAnsi="Times New Roman"/>
          <w:sz w:val="28"/>
        </w:rPr>
      </w:pPr>
    </w:p>
    <w:p w:rsidR="004865EE" w:rsidRDefault="004865EE" w:rsidP="004865EE">
      <w:pPr>
        <w:spacing w:after="0" w:line="360" w:lineRule="auto"/>
        <w:ind w:firstLine="709"/>
        <w:jc w:val="both"/>
        <w:rPr>
          <w:rFonts w:ascii="Times New Roman" w:hAnsi="Times New Roman"/>
          <w:sz w:val="28"/>
        </w:rPr>
      </w:pPr>
    </w:p>
    <w:p w:rsidR="004865EE" w:rsidRDefault="004865EE" w:rsidP="004865EE">
      <w:pPr>
        <w:spacing w:after="0" w:line="360" w:lineRule="auto"/>
        <w:ind w:firstLine="709"/>
        <w:jc w:val="both"/>
        <w:rPr>
          <w:rFonts w:ascii="Times New Roman" w:hAnsi="Times New Roman"/>
          <w:sz w:val="28"/>
        </w:rPr>
      </w:pPr>
    </w:p>
    <w:p w:rsidR="004865EE" w:rsidRPr="004865EE" w:rsidRDefault="004865EE" w:rsidP="004865EE">
      <w:pPr>
        <w:spacing w:after="0" w:line="360" w:lineRule="auto"/>
        <w:ind w:firstLine="709"/>
        <w:jc w:val="both"/>
        <w:rPr>
          <w:rFonts w:ascii="Times New Roman" w:hAnsi="Times New Roman"/>
          <w:sz w:val="28"/>
        </w:rPr>
      </w:pPr>
    </w:p>
    <w:p w:rsidR="004865EE" w:rsidRPr="004865EE" w:rsidRDefault="004865EE" w:rsidP="004865EE">
      <w:pPr>
        <w:spacing w:after="0" w:line="360" w:lineRule="auto"/>
        <w:ind w:firstLine="709"/>
        <w:jc w:val="both"/>
        <w:rPr>
          <w:rFonts w:ascii="Times New Roman" w:hAnsi="Times New Roman"/>
          <w:sz w:val="28"/>
        </w:rPr>
      </w:pPr>
    </w:p>
    <w:p w:rsidR="00847436" w:rsidRDefault="00847436" w:rsidP="004B7342">
      <w:pPr>
        <w:ind w:firstLine="709"/>
        <w:jc w:val="center"/>
        <w:rPr>
          <w:rFonts w:ascii="Times New Roman" w:hAnsi="Times New Roman"/>
          <w:b/>
          <w:sz w:val="28"/>
        </w:rPr>
      </w:pPr>
    </w:p>
    <w:p w:rsidR="00847436" w:rsidRDefault="00847436" w:rsidP="004B7342">
      <w:pPr>
        <w:ind w:firstLine="709"/>
        <w:jc w:val="center"/>
        <w:rPr>
          <w:rFonts w:ascii="Times New Roman" w:hAnsi="Times New Roman"/>
          <w:b/>
          <w:sz w:val="28"/>
        </w:rPr>
      </w:pPr>
    </w:p>
    <w:p w:rsidR="004D5018" w:rsidRDefault="004D5018" w:rsidP="004B7342">
      <w:pPr>
        <w:ind w:firstLine="709"/>
        <w:jc w:val="center"/>
        <w:rPr>
          <w:rFonts w:ascii="Times New Roman" w:hAnsi="Times New Roman"/>
          <w:b/>
          <w:sz w:val="28"/>
        </w:rPr>
      </w:pPr>
    </w:p>
    <w:p w:rsidR="004D5018" w:rsidRDefault="004D5018" w:rsidP="004B7342">
      <w:pPr>
        <w:ind w:firstLine="709"/>
        <w:jc w:val="center"/>
        <w:rPr>
          <w:rFonts w:ascii="Times New Roman" w:hAnsi="Times New Roman"/>
          <w:b/>
          <w:sz w:val="28"/>
        </w:rPr>
      </w:pPr>
    </w:p>
    <w:p w:rsidR="004D5018" w:rsidRDefault="004D5018" w:rsidP="004B7342">
      <w:pPr>
        <w:ind w:firstLine="709"/>
        <w:jc w:val="center"/>
        <w:rPr>
          <w:rFonts w:ascii="Times New Roman" w:hAnsi="Times New Roman"/>
          <w:b/>
          <w:sz w:val="28"/>
        </w:rPr>
      </w:pPr>
    </w:p>
    <w:p w:rsidR="004D5018" w:rsidRDefault="004D5018" w:rsidP="004B7342">
      <w:pPr>
        <w:ind w:firstLine="709"/>
        <w:jc w:val="center"/>
        <w:rPr>
          <w:rFonts w:ascii="Times New Roman" w:hAnsi="Times New Roman"/>
          <w:b/>
          <w:sz w:val="28"/>
        </w:rPr>
      </w:pPr>
    </w:p>
    <w:p w:rsidR="004D5018" w:rsidRDefault="004D5018" w:rsidP="004B7342">
      <w:pPr>
        <w:ind w:firstLine="709"/>
        <w:jc w:val="center"/>
        <w:rPr>
          <w:rFonts w:ascii="Times New Roman" w:hAnsi="Times New Roman"/>
          <w:b/>
          <w:sz w:val="28"/>
        </w:rPr>
      </w:pPr>
    </w:p>
    <w:p w:rsidR="004D5018" w:rsidRDefault="004D5018" w:rsidP="004B7342">
      <w:pPr>
        <w:ind w:firstLine="709"/>
        <w:jc w:val="center"/>
        <w:rPr>
          <w:rFonts w:ascii="Times New Roman" w:hAnsi="Times New Roman"/>
          <w:b/>
          <w:sz w:val="28"/>
        </w:rPr>
      </w:pPr>
    </w:p>
    <w:p w:rsidR="004D5018" w:rsidRDefault="004D5018" w:rsidP="004B7342">
      <w:pPr>
        <w:ind w:firstLine="709"/>
        <w:jc w:val="center"/>
        <w:rPr>
          <w:rFonts w:ascii="Times New Roman" w:hAnsi="Times New Roman"/>
          <w:b/>
          <w:sz w:val="28"/>
        </w:rPr>
      </w:pPr>
    </w:p>
    <w:p w:rsidR="004D5018" w:rsidRDefault="004D5018" w:rsidP="004B7342">
      <w:pPr>
        <w:ind w:firstLine="709"/>
        <w:jc w:val="center"/>
        <w:rPr>
          <w:rFonts w:ascii="Times New Roman" w:hAnsi="Times New Roman"/>
          <w:b/>
          <w:sz w:val="28"/>
        </w:rPr>
      </w:pPr>
    </w:p>
    <w:p w:rsidR="004D5018" w:rsidRDefault="004D5018" w:rsidP="004B7342">
      <w:pPr>
        <w:ind w:firstLine="709"/>
        <w:jc w:val="center"/>
        <w:rPr>
          <w:rFonts w:ascii="Times New Roman" w:hAnsi="Times New Roman"/>
          <w:b/>
          <w:sz w:val="28"/>
        </w:rPr>
      </w:pPr>
    </w:p>
    <w:p w:rsidR="004D5018" w:rsidRDefault="004D5018" w:rsidP="004B7342">
      <w:pPr>
        <w:ind w:firstLine="709"/>
        <w:jc w:val="center"/>
        <w:rPr>
          <w:rFonts w:ascii="Times New Roman" w:hAnsi="Times New Roman"/>
          <w:b/>
          <w:sz w:val="28"/>
        </w:rPr>
      </w:pPr>
    </w:p>
    <w:p w:rsidR="004D5018" w:rsidRDefault="004D5018" w:rsidP="004B7342">
      <w:pPr>
        <w:ind w:firstLine="709"/>
        <w:jc w:val="center"/>
        <w:rPr>
          <w:rFonts w:ascii="Times New Roman" w:hAnsi="Times New Roman"/>
          <w:b/>
          <w:sz w:val="28"/>
        </w:rPr>
      </w:pPr>
    </w:p>
    <w:p w:rsidR="001A3975" w:rsidRDefault="00B94A67" w:rsidP="004B7342">
      <w:pPr>
        <w:ind w:firstLine="709"/>
        <w:jc w:val="center"/>
        <w:rPr>
          <w:rFonts w:ascii="Times New Roman" w:hAnsi="Times New Roman"/>
          <w:b/>
          <w:sz w:val="28"/>
        </w:rPr>
      </w:pPr>
      <w:r>
        <w:rPr>
          <w:rFonts w:ascii="Times New Roman" w:hAnsi="Times New Roman"/>
          <w:b/>
          <w:sz w:val="28"/>
        </w:rPr>
        <w:lastRenderedPageBreak/>
        <w:t>ЗАКЛЮЧЕНИЕ</w:t>
      </w:r>
    </w:p>
    <w:p w:rsidR="00DC0453" w:rsidRDefault="00DC0453" w:rsidP="00DC0453">
      <w:pPr>
        <w:spacing w:after="0"/>
        <w:ind w:firstLine="709"/>
        <w:jc w:val="both"/>
        <w:rPr>
          <w:rFonts w:ascii="Times New Roman" w:hAnsi="Times New Roman"/>
          <w:sz w:val="28"/>
        </w:rPr>
      </w:pPr>
    </w:p>
    <w:p w:rsidR="00DC0453" w:rsidRPr="00DC0453" w:rsidRDefault="00DC0453" w:rsidP="00DC0453">
      <w:pPr>
        <w:spacing w:after="0" w:line="360" w:lineRule="auto"/>
        <w:ind w:firstLine="709"/>
        <w:jc w:val="both"/>
        <w:rPr>
          <w:rFonts w:ascii="Times New Roman" w:hAnsi="Times New Roman"/>
          <w:sz w:val="28"/>
        </w:rPr>
      </w:pPr>
      <w:r w:rsidRPr="00DC0453">
        <w:rPr>
          <w:rFonts w:ascii="Times New Roman" w:hAnsi="Times New Roman"/>
          <w:sz w:val="28"/>
        </w:rPr>
        <w:t>В зак</w:t>
      </w:r>
      <w:r>
        <w:rPr>
          <w:rFonts w:ascii="Times New Roman" w:hAnsi="Times New Roman"/>
          <w:sz w:val="28"/>
        </w:rPr>
        <w:t>лючение нашего исследования мож</w:t>
      </w:r>
      <w:r w:rsidRPr="00DC0453">
        <w:rPr>
          <w:rFonts w:ascii="Times New Roman" w:hAnsi="Times New Roman"/>
          <w:sz w:val="28"/>
        </w:rPr>
        <w:t xml:space="preserve">но сделать </w:t>
      </w:r>
      <w:r>
        <w:rPr>
          <w:rFonts w:ascii="Times New Roman" w:hAnsi="Times New Roman"/>
          <w:sz w:val="28"/>
        </w:rPr>
        <w:t xml:space="preserve">вывод о том, что процессуальный </w:t>
      </w:r>
      <w:r w:rsidRPr="00DC0453">
        <w:rPr>
          <w:rFonts w:ascii="Times New Roman" w:hAnsi="Times New Roman"/>
          <w:sz w:val="28"/>
        </w:rPr>
        <w:t>срок – это от</w:t>
      </w:r>
      <w:r>
        <w:rPr>
          <w:rFonts w:ascii="Times New Roman" w:hAnsi="Times New Roman"/>
          <w:sz w:val="28"/>
        </w:rPr>
        <w:t>резок времени, который установ</w:t>
      </w:r>
      <w:r w:rsidRPr="00DC0453">
        <w:rPr>
          <w:rFonts w:ascii="Times New Roman" w:hAnsi="Times New Roman"/>
          <w:sz w:val="28"/>
        </w:rPr>
        <w:t>лен законом,</w:t>
      </w:r>
      <w:r>
        <w:rPr>
          <w:rFonts w:ascii="Times New Roman" w:hAnsi="Times New Roman"/>
          <w:sz w:val="28"/>
        </w:rPr>
        <w:t xml:space="preserve"> в переделах которого участники </w:t>
      </w:r>
      <w:r w:rsidRPr="00DC0453">
        <w:rPr>
          <w:rFonts w:ascii="Times New Roman" w:hAnsi="Times New Roman"/>
          <w:sz w:val="28"/>
        </w:rPr>
        <w:t>уголовно</w:t>
      </w:r>
      <w:r>
        <w:rPr>
          <w:rFonts w:ascii="Times New Roman" w:hAnsi="Times New Roman"/>
          <w:sz w:val="28"/>
        </w:rPr>
        <w:t xml:space="preserve">го судопроизводства вправе либо </w:t>
      </w:r>
      <w:r w:rsidRPr="00DC0453">
        <w:rPr>
          <w:rFonts w:ascii="Times New Roman" w:hAnsi="Times New Roman"/>
          <w:sz w:val="28"/>
        </w:rPr>
        <w:t>обязаны в</w:t>
      </w:r>
      <w:r>
        <w:rPr>
          <w:rFonts w:ascii="Times New Roman" w:hAnsi="Times New Roman"/>
          <w:sz w:val="28"/>
        </w:rPr>
        <w:t>ыполнить определенные процессу</w:t>
      </w:r>
      <w:r w:rsidRPr="00DC0453">
        <w:rPr>
          <w:rFonts w:ascii="Times New Roman" w:hAnsi="Times New Roman"/>
          <w:sz w:val="28"/>
        </w:rPr>
        <w:t>альные де</w:t>
      </w:r>
      <w:r>
        <w:rPr>
          <w:rFonts w:ascii="Times New Roman" w:hAnsi="Times New Roman"/>
          <w:sz w:val="28"/>
        </w:rPr>
        <w:t>йствия, имеющие значение гаран</w:t>
      </w:r>
      <w:r w:rsidRPr="00DC0453">
        <w:rPr>
          <w:rFonts w:ascii="Times New Roman" w:hAnsi="Times New Roman"/>
          <w:sz w:val="28"/>
        </w:rPr>
        <w:t>тии свое</w:t>
      </w:r>
      <w:r>
        <w:rPr>
          <w:rFonts w:ascii="Times New Roman" w:hAnsi="Times New Roman"/>
          <w:sz w:val="28"/>
        </w:rPr>
        <w:t xml:space="preserve">временной реализации назначения </w:t>
      </w:r>
      <w:r w:rsidRPr="00DC0453">
        <w:rPr>
          <w:rFonts w:ascii="Times New Roman" w:hAnsi="Times New Roman"/>
          <w:sz w:val="28"/>
        </w:rPr>
        <w:t>уголовного с</w:t>
      </w:r>
      <w:r>
        <w:rPr>
          <w:rFonts w:ascii="Times New Roman" w:hAnsi="Times New Roman"/>
          <w:sz w:val="28"/>
        </w:rPr>
        <w:t>удопроизводства, прав и обязан</w:t>
      </w:r>
      <w:r w:rsidRPr="00DC0453">
        <w:rPr>
          <w:rFonts w:ascii="Times New Roman" w:hAnsi="Times New Roman"/>
          <w:sz w:val="28"/>
        </w:rPr>
        <w:t>ностей его участников.</w:t>
      </w:r>
    </w:p>
    <w:p w:rsidR="00B94A67" w:rsidRDefault="00DC0453" w:rsidP="00DC0453">
      <w:pPr>
        <w:spacing w:after="0" w:line="360" w:lineRule="auto"/>
        <w:ind w:firstLine="709"/>
        <w:jc w:val="both"/>
        <w:rPr>
          <w:rFonts w:ascii="Times New Roman" w:hAnsi="Times New Roman"/>
          <w:sz w:val="28"/>
        </w:rPr>
      </w:pPr>
      <w:r w:rsidRPr="00DC0453">
        <w:rPr>
          <w:rFonts w:ascii="Times New Roman" w:hAnsi="Times New Roman"/>
          <w:sz w:val="28"/>
        </w:rPr>
        <w:t>Для исключения ошибок в исч</w:t>
      </w:r>
      <w:r>
        <w:rPr>
          <w:rFonts w:ascii="Times New Roman" w:hAnsi="Times New Roman"/>
          <w:sz w:val="28"/>
        </w:rPr>
        <w:t xml:space="preserve">ислении </w:t>
      </w:r>
      <w:r w:rsidRPr="00DC0453">
        <w:rPr>
          <w:rFonts w:ascii="Times New Roman" w:hAnsi="Times New Roman"/>
          <w:sz w:val="28"/>
        </w:rPr>
        <w:t>процессу</w:t>
      </w:r>
      <w:r>
        <w:rPr>
          <w:rFonts w:ascii="Times New Roman" w:hAnsi="Times New Roman"/>
          <w:sz w:val="28"/>
        </w:rPr>
        <w:t>альных сроков практическими ра</w:t>
      </w:r>
      <w:r w:rsidRPr="00DC0453">
        <w:rPr>
          <w:rFonts w:ascii="Times New Roman" w:hAnsi="Times New Roman"/>
          <w:sz w:val="28"/>
        </w:rPr>
        <w:t>ботникам</w:t>
      </w:r>
      <w:r>
        <w:rPr>
          <w:rFonts w:ascii="Times New Roman" w:hAnsi="Times New Roman"/>
          <w:sz w:val="28"/>
        </w:rPr>
        <w:t xml:space="preserve">и при производстве по уголовным </w:t>
      </w:r>
      <w:r w:rsidRPr="00DC0453">
        <w:rPr>
          <w:rFonts w:ascii="Times New Roman" w:hAnsi="Times New Roman"/>
          <w:sz w:val="28"/>
        </w:rPr>
        <w:t>делам нео</w:t>
      </w:r>
      <w:r>
        <w:rPr>
          <w:rFonts w:ascii="Times New Roman" w:hAnsi="Times New Roman"/>
          <w:sz w:val="28"/>
        </w:rPr>
        <w:t>бходимо в Уголовно-процессуаль</w:t>
      </w:r>
      <w:r w:rsidRPr="00DC0453">
        <w:rPr>
          <w:rFonts w:ascii="Times New Roman" w:hAnsi="Times New Roman"/>
          <w:sz w:val="28"/>
        </w:rPr>
        <w:t>ном кодекс</w:t>
      </w:r>
      <w:r>
        <w:rPr>
          <w:rFonts w:ascii="Times New Roman" w:hAnsi="Times New Roman"/>
          <w:sz w:val="28"/>
        </w:rPr>
        <w:t>е РФ предусмотреть алгоритм ис</w:t>
      </w:r>
      <w:r w:rsidRPr="00DC0453">
        <w:rPr>
          <w:rFonts w:ascii="Times New Roman" w:hAnsi="Times New Roman"/>
          <w:sz w:val="28"/>
        </w:rPr>
        <w:t>числени</w:t>
      </w:r>
      <w:r>
        <w:rPr>
          <w:rFonts w:ascii="Times New Roman" w:hAnsi="Times New Roman"/>
          <w:sz w:val="28"/>
        </w:rPr>
        <w:t xml:space="preserve">я сроков такими величинами, как </w:t>
      </w:r>
      <w:r w:rsidRPr="00DC0453">
        <w:rPr>
          <w:rFonts w:ascii="Times New Roman" w:hAnsi="Times New Roman"/>
          <w:sz w:val="28"/>
        </w:rPr>
        <w:t>часы и сутки.</w:t>
      </w:r>
      <w:r>
        <w:rPr>
          <w:rFonts w:ascii="Times New Roman" w:hAnsi="Times New Roman"/>
          <w:sz w:val="28"/>
        </w:rPr>
        <w:t xml:space="preserve"> Мы предлагаем ч. 1 ст. 128 УПК </w:t>
      </w:r>
      <w:r w:rsidRPr="00DC0453">
        <w:rPr>
          <w:rFonts w:ascii="Times New Roman" w:hAnsi="Times New Roman"/>
          <w:sz w:val="28"/>
        </w:rPr>
        <w:t>РФ излож</w:t>
      </w:r>
      <w:r>
        <w:rPr>
          <w:rFonts w:ascii="Times New Roman" w:hAnsi="Times New Roman"/>
          <w:sz w:val="28"/>
        </w:rPr>
        <w:t>ить в следующей редакции: «Сро</w:t>
      </w:r>
      <w:r w:rsidRPr="00DC0453">
        <w:rPr>
          <w:rFonts w:ascii="Times New Roman" w:hAnsi="Times New Roman"/>
          <w:sz w:val="28"/>
        </w:rPr>
        <w:t>ки, пред</w:t>
      </w:r>
      <w:r>
        <w:rPr>
          <w:rFonts w:ascii="Times New Roman" w:hAnsi="Times New Roman"/>
          <w:sz w:val="28"/>
        </w:rPr>
        <w:t xml:space="preserve">усмотренные настоящим Кодексом, </w:t>
      </w:r>
      <w:r w:rsidRPr="00DC0453">
        <w:rPr>
          <w:rFonts w:ascii="Times New Roman" w:hAnsi="Times New Roman"/>
          <w:sz w:val="28"/>
        </w:rPr>
        <w:t>исчисляются</w:t>
      </w:r>
      <w:r>
        <w:rPr>
          <w:rFonts w:ascii="Times New Roman" w:hAnsi="Times New Roman"/>
          <w:sz w:val="28"/>
        </w:rPr>
        <w:t xml:space="preserve"> часами, сутками, месяцами. При </w:t>
      </w:r>
      <w:r w:rsidRPr="00DC0453">
        <w:rPr>
          <w:rFonts w:ascii="Times New Roman" w:hAnsi="Times New Roman"/>
          <w:sz w:val="28"/>
        </w:rPr>
        <w:t>исчислени</w:t>
      </w:r>
      <w:r>
        <w:rPr>
          <w:rFonts w:ascii="Times New Roman" w:hAnsi="Times New Roman"/>
          <w:sz w:val="28"/>
        </w:rPr>
        <w:t xml:space="preserve">и сроков часами учитывается тот </w:t>
      </w:r>
      <w:r w:rsidRPr="00DC0453">
        <w:rPr>
          <w:rFonts w:ascii="Times New Roman" w:hAnsi="Times New Roman"/>
          <w:sz w:val="28"/>
        </w:rPr>
        <w:t>час, котор</w:t>
      </w:r>
      <w:r>
        <w:rPr>
          <w:rFonts w:ascii="Times New Roman" w:hAnsi="Times New Roman"/>
          <w:sz w:val="28"/>
        </w:rPr>
        <w:t xml:space="preserve">ым начинается течение сока. При </w:t>
      </w:r>
      <w:r w:rsidRPr="00DC0453">
        <w:rPr>
          <w:rFonts w:ascii="Times New Roman" w:hAnsi="Times New Roman"/>
          <w:sz w:val="28"/>
        </w:rPr>
        <w:t>исчислен</w:t>
      </w:r>
      <w:r>
        <w:rPr>
          <w:rFonts w:ascii="Times New Roman" w:hAnsi="Times New Roman"/>
          <w:sz w:val="28"/>
        </w:rPr>
        <w:t xml:space="preserve">ии срока сутками не принимаются </w:t>
      </w:r>
      <w:r w:rsidRPr="00DC0453">
        <w:rPr>
          <w:rFonts w:ascii="Times New Roman" w:hAnsi="Times New Roman"/>
          <w:sz w:val="28"/>
        </w:rPr>
        <w:t>в расчет те с</w:t>
      </w:r>
      <w:r>
        <w:rPr>
          <w:rFonts w:ascii="Times New Roman" w:hAnsi="Times New Roman"/>
          <w:sz w:val="28"/>
        </w:rPr>
        <w:t>утки, которыми начинается тече</w:t>
      </w:r>
      <w:r w:rsidRPr="00DC0453">
        <w:rPr>
          <w:rFonts w:ascii="Times New Roman" w:hAnsi="Times New Roman"/>
          <w:sz w:val="28"/>
        </w:rPr>
        <w:t>ние срока и и</w:t>
      </w:r>
      <w:r>
        <w:rPr>
          <w:rFonts w:ascii="Times New Roman" w:hAnsi="Times New Roman"/>
          <w:sz w:val="28"/>
        </w:rPr>
        <w:t>стекает в 24 часа последних су</w:t>
      </w:r>
      <w:r w:rsidRPr="00DC0453">
        <w:rPr>
          <w:rFonts w:ascii="Times New Roman" w:hAnsi="Times New Roman"/>
          <w:sz w:val="28"/>
        </w:rPr>
        <w:t>ток. При ис</w:t>
      </w:r>
      <w:r>
        <w:rPr>
          <w:rFonts w:ascii="Times New Roman" w:hAnsi="Times New Roman"/>
          <w:sz w:val="28"/>
        </w:rPr>
        <w:t>числении срока месяцами не при</w:t>
      </w:r>
      <w:r w:rsidRPr="00DC0453">
        <w:rPr>
          <w:rFonts w:ascii="Times New Roman" w:hAnsi="Times New Roman"/>
          <w:sz w:val="28"/>
        </w:rPr>
        <w:t xml:space="preserve">нимаются </w:t>
      </w:r>
      <w:r>
        <w:rPr>
          <w:rFonts w:ascii="Times New Roman" w:hAnsi="Times New Roman"/>
          <w:sz w:val="28"/>
        </w:rPr>
        <w:t xml:space="preserve">во внимание тот час и те сутки, </w:t>
      </w:r>
      <w:r w:rsidRPr="00DC0453">
        <w:rPr>
          <w:rFonts w:ascii="Times New Roman" w:hAnsi="Times New Roman"/>
          <w:sz w:val="28"/>
        </w:rPr>
        <w:t>которыми н</w:t>
      </w:r>
      <w:r>
        <w:rPr>
          <w:rFonts w:ascii="Times New Roman" w:hAnsi="Times New Roman"/>
          <w:sz w:val="28"/>
        </w:rPr>
        <w:t>ачинается течение срока, за ис</w:t>
      </w:r>
      <w:r w:rsidRPr="00DC0453">
        <w:rPr>
          <w:rFonts w:ascii="Times New Roman" w:hAnsi="Times New Roman"/>
          <w:sz w:val="28"/>
        </w:rPr>
        <w:t>ключени</w:t>
      </w:r>
      <w:r>
        <w:rPr>
          <w:rFonts w:ascii="Times New Roman" w:hAnsi="Times New Roman"/>
          <w:sz w:val="28"/>
        </w:rPr>
        <w:t xml:space="preserve">ем случаев, предусмотренных УПК РФ. При исчислении сроков </w:t>
      </w:r>
      <w:r w:rsidRPr="00DC0453">
        <w:rPr>
          <w:rFonts w:ascii="Times New Roman" w:hAnsi="Times New Roman"/>
          <w:sz w:val="28"/>
        </w:rPr>
        <w:t>заключения</w:t>
      </w:r>
      <w:r>
        <w:rPr>
          <w:rFonts w:ascii="Times New Roman" w:hAnsi="Times New Roman"/>
          <w:sz w:val="28"/>
        </w:rPr>
        <w:t xml:space="preserve"> под стражу, домашнего ареста и </w:t>
      </w:r>
      <w:r w:rsidRPr="00DC0453">
        <w:rPr>
          <w:rFonts w:ascii="Times New Roman" w:hAnsi="Times New Roman"/>
          <w:sz w:val="28"/>
        </w:rPr>
        <w:t xml:space="preserve">нахождения </w:t>
      </w:r>
      <w:r>
        <w:rPr>
          <w:rFonts w:ascii="Times New Roman" w:hAnsi="Times New Roman"/>
          <w:sz w:val="28"/>
        </w:rPr>
        <w:t>в медицинской организации, ока</w:t>
      </w:r>
      <w:r w:rsidRPr="00DC0453">
        <w:rPr>
          <w:rFonts w:ascii="Times New Roman" w:hAnsi="Times New Roman"/>
          <w:sz w:val="28"/>
        </w:rPr>
        <w:t>зывающ</w:t>
      </w:r>
      <w:r>
        <w:rPr>
          <w:rFonts w:ascii="Times New Roman" w:hAnsi="Times New Roman"/>
          <w:sz w:val="28"/>
        </w:rPr>
        <w:t>ей медицинскую помощь в стацио</w:t>
      </w:r>
      <w:r w:rsidRPr="00DC0453">
        <w:rPr>
          <w:rFonts w:ascii="Times New Roman" w:hAnsi="Times New Roman"/>
          <w:sz w:val="28"/>
        </w:rPr>
        <w:t>нарных ус</w:t>
      </w:r>
      <w:r>
        <w:rPr>
          <w:rFonts w:ascii="Times New Roman" w:hAnsi="Times New Roman"/>
          <w:sz w:val="28"/>
        </w:rPr>
        <w:t>ловиях, или в медицинской орга</w:t>
      </w:r>
      <w:r w:rsidRPr="00DC0453">
        <w:rPr>
          <w:rFonts w:ascii="Times New Roman" w:hAnsi="Times New Roman"/>
          <w:sz w:val="28"/>
        </w:rPr>
        <w:t>низац</w:t>
      </w:r>
      <w:r>
        <w:rPr>
          <w:rFonts w:ascii="Times New Roman" w:hAnsi="Times New Roman"/>
          <w:sz w:val="28"/>
        </w:rPr>
        <w:t xml:space="preserve">ии, оказывающей психиатрическую </w:t>
      </w:r>
      <w:r w:rsidRPr="00DC0453">
        <w:rPr>
          <w:rFonts w:ascii="Times New Roman" w:hAnsi="Times New Roman"/>
          <w:sz w:val="28"/>
        </w:rPr>
        <w:t>помощь</w:t>
      </w:r>
      <w:r>
        <w:rPr>
          <w:rFonts w:ascii="Times New Roman" w:hAnsi="Times New Roman"/>
          <w:sz w:val="28"/>
        </w:rPr>
        <w:t xml:space="preserve"> в стационарных условиях, в них </w:t>
      </w:r>
      <w:r w:rsidRPr="00DC0453">
        <w:rPr>
          <w:rFonts w:ascii="Times New Roman" w:hAnsi="Times New Roman"/>
          <w:sz w:val="28"/>
        </w:rPr>
        <w:t>включается и нерабочее время».</w:t>
      </w:r>
    </w:p>
    <w:p w:rsidR="00DC0453" w:rsidRPr="00DC0453" w:rsidRDefault="00DC0453" w:rsidP="00DC0453">
      <w:pPr>
        <w:spacing w:after="0" w:line="360" w:lineRule="auto"/>
        <w:ind w:firstLine="709"/>
        <w:jc w:val="both"/>
        <w:rPr>
          <w:rFonts w:ascii="Times New Roman" w:hAnsi="Times New Roman"/>
          <w:sz w:val="28"/>
        </w:rPr>
      </w:pPr>
      <w:r w:rsidRPr="00DC0453">
        <w:rPr>
          <w:rFonts w:ascii="Times New Roman" w:hAnsi="Times New Roman"/>
          <w:sz w:val="28"/>
        </w:rPr>
        <w:t>Право-</w:t>
      </w:r>
      <w:r>
        <w:rPr>
          <w:rFonts w:ascii="Times New Roman" w:hAnsi="Times New Roman"/>
          <w:sz w:val="28"/>
        </w:rPr>
        <w:t xml:space="preserve">временные средства большинством </w:t>
      </w:r>
      <w:r w:rsidRPr="00DC0453">
        <w:rPr>
          <w:rFonts w:ascii="Times New Roman" w:hAnsi="Times New Roman"/>
          <w:sz w:val="28"/>
        </w:rPr>
        <w:t>автором вк</w:t>
      </w:r>
      <w:r>
        <w:rPr>
          <w:rFonts w:ascii="Times New Roman" w:hAnsi="Times New Roman"/>
          <w:sz w:val="28"/>
        </w:rPr>
        <w:t>лючаются в число элементов про</w:t>
      </w:r>
      <w:r w:rsidRPr="00DC0453">
        <w:rPr>
          <w:rFonts w:ascii="Times New Roman" w:hAnsi="Times New Roman"/>
          <w:sz w:val="28"/>
        </w:rPr>
        <w:t>цессуально</w:t>
      </w:r>
      <w:r>
        <w:rPr>
          <w:rFonts w:ascii="Times New Roman" w:hAnsi="Times New Roman"/>
          <w:sz w:val="28"/>
        </w:rPr>
        <w:t xml:space="preserve">й формы, как в широком, так и в </w:t>
      </w:r>
      <w:r w:rsidRPr="00DC0453">
        <w:rPr>
          <w:rFonts w:ascii="Times New Roman" w:hAnsi="Times New Roman"/>
          <w:sz w:val="28"/>
        </w:rPr>
        <w:t>узком смысл</w:t>
      </w:r>
      <w:r>
        <w:rPr>
          <w:rFonts w:ascii="Times New Roman" w:hAnsi="Times New Roman"/>
          <w:sz w:val="28"/>
        </w:rPr>
        <w:t xml:space="preserve">ах, т.е. они считают их </w:t>
      </w:r>
      <w:proofErr w:type="gramStart"/>
      <w:r>
        <w:rPr>
          <w:rFonts w:ascii="Times New Roman" w:hAnsi="Times New Roman"/>
          <w:sz w:val="28"/>
        </w:rPr>
        <w:t>элемен</w:t>
      </w:r>
      <w:r w:rsidRPr="00DC0453">
        <w:rPr>
          <w:rFonts w:ascii="Times New Roman" w:hAnsi="Times New Roman"/>
          <w:sz w:val="28"/>
        </w:rPr>
        <w:t>том</w:t>
      </w:r>
      <w:proofErr w:type="gramEnd"/>
      <w:r w:rsidRPr="00DC0453">
        <w:rPr>
          <w:rFonts w:ascii="Times New Roman" w:hAnsi="Times New Roman"/>
          <w:sz w:val="28"/>
        </w:rPr>
        <w:t xml:space="preserve"> как процессуальног</w:t>
      </w:r>
      <w:r>
        <w:rPr>
          <w:rFonts w:ascii="Times New Roman" w:hAnsi="Times New Roman"/>
          <w:sz w:val="28"/>
        </w:rPr>
        <w:t>о порядка производст</w:t>
      </w:r>
      <w:r w:rsidRPr="00DC0453">
        <w:rPr>
          <w:rFonts w:ascii="Times New Roman" w:hAnsi="Times New Roman"/>
          <w:sz w:val="28"/>
        </w:rPr>
        <w:t>ва отдельных</w:t>
      </w:r>
      <w:r>
        <w:rPr>
          <w:rFonts w:ascii="Times New Roman" w:hAnsi="Times New Roman"/>
          <w:sz w:val="28"/>
        </w:rPr>
        <w:t xml:space="preserve"> процессуальных действий, так и </w:t>
      </w:r>
      <w:r w:rsidRPr="00DC0453">
        <w:rPr>
          <w:rFonts w:ascii="Times New Roman" w:hAnsi="Times New Roman"/>
          <w:sz w:val="28"/>
        </w:rPr>
        <w:t>приняти</w:t>
      </w:r>
      <w:r>
        <w:rPr>
          <w:rFonts w:ascii="Times New Roman" w:hAnsi="Times New Roman"/>
          <w:sz w:val="28"/>
        </w:rPr>
        <w:t>я процессуальных решений</w:t>
      </w:r>
      <w:r w:rsidRPr="00DC0453">
        <w:rPr>
          <w:rFonts w:ascii="Times New Roman" w:hAnsi="Times New Roman"/>
          <w:sz w:val="28"/>
        </w:rPr>
        <w:t>.</w:t>
      </w:r>
    </w:p>
    <w:p w:rsidR="00DC0453" w:rsidRPr="00DC0453" w:rsidRDefault="00DC0453" w:rsidP="00DC0453">
      <w:pPr>
        <w:spacing w:after="0" w:line="360" w:lineRule="auto"/>
        <w:ind w:firstLine="709"/>
        <w:jc w:val="both"/>
        <w:rPr>
          <w:rFonts w:ascii="Times New Roman" w:hAnsi="Times New Roman"/>
          <w:sz w:val="28"/>
        </w:rPr>
      </w:pPr>
      <w:r w:rsidRPr="00DC0453">
        <w:rPr>
          <w:rFonts w:ascii="Times New Roman" w:hAnsi="Times New Roman"/>
          <w:sz w:val="28"/>
        </w:rPr>
        <w:lastRenderedPageBreak/>
        <w:t xml:space="preserve">Указание в </w:t>
      </w:r>
      <w:r>
        <w:rPr>
          <w:rFonts w:ascii="Times New Roman" w:hAnsi="Times New Roman"/>
          <w:sz w:val="28"/>
        </w:rPr>
        <w:t xml:space="preserve">нормах уголовно-процессуального </w:t>
      </w:r>
      <w:r w:rsidRPr="00DC0453">
        <w:rPr>
          <w:rFonts w:ascii="Times New Roman" w:hAnsi="Times New Roman"/>
          <w:sz w:val="28"/>
        </w:rPr>
        <w:t>права на</w:t>
      </w:r>
      <w:r>
        <w:rPr>
          <w:rFonts w:ascii="Times New Roman" w:hAnsi="Times New Roman"/>
          <w:sz w:val="28"/>
        </w:rPr>
        <w:t xml:space="preserve"> время совершения определенного </w:t>
      </w:r>
      <w:r w:rsidRPr="00DC0453">
        <w:rPr>
          <w:rFonts w:ascii="Times New Roman" w:hAnsi="Times New Roman"/>
          <w:sz w:val="28"/>
        </w:rPr>
        <w:t>действия ил</w:t>
      </w:r>
      <w:r>
        <w:rPr>
          <w:rFonts w:ascii="Times New Roman" w:hAnsi="Times New Roman"/>
          <w:sz w:val="28"/>
        </w:rPr>
        <w:t>и принятия решения является не</w:t>
      </w:r>
      <w:r w:rsidRPr="00DC0453">
        <w:rPr>
          <w:rFonts w:ascii="Times New Roman" w:hAnsi="Times New Roman"/>
          <w:sz w:val="28"/>
        </w:rPr>
        <w:t>отъемлемой частью п</w:t>
      </w:r>
      <w:r>
        <w:rPr>
          <w:rFonts w:ascii="Times New Roman" w:hAnsi="Times New Roman"/>
          <w:sz w:val="28"/>
        </w:rPr>
        <w:t xml:space="preserve">роцессуального порядка </w:t>
      </w:r>
      <w:r w:rsidRPr="00DC0453">
        <w:rPr>
          <w:rFonts w:ascii="Times New Roman" w:hAnsi="Times New Roman"/>
          <w:sz w:val="28"/>
        </w:rPr>
        <w:t>производст</w:t>
      </w:r>
      <w:r>
        <w:rPr>
          <w:rFonts w:ascii="Times New Roman" w:hAnsi="Times New Roman"/>
          <w:sz w:val="28"/>
        </w:rPr>
        <w:t>ва данного следственного дейст</w:t>
      </w:r>
      <w:r w:rsidRPr="00DC0453">
        <w:rPr>
          <w:rFonts w:ascii="Times New Roman" w:hAnsi="Times New Roman"/>
          <w:sz w:val="28"/>
        </w:rPr>
        <w:t>вия. Напри</w:t>
      </w:r>
      <w:r>
        <w:rPr>
          <w:rFonts w:ascii="Times New Roman" w:hAnsi="Times New Roman"/>
          <w:sz w:val="28"/>
        </w:rPr>
        <w:t xml:space="preserve">мер, производство следственного </w:t>
      </w:r>
      <w:r w:rsidRPr="00DC0453">
        <w:rPr>
          <w:rFonts w:ascii="Times New Roman" w:hAnsi="Times New Roman"/>
          <w:sz w:val="28"/>
        </w:rPr>
        <w:t>действия</w:t>
      </w:r>
      <w:r>
        <w:rPr>
          <w:rFonts w:ascii="Times New Roman" w:hAnsi="Times New Roman"/>
          <w:sz w:val="28"/>
        </w:rPr>
        <w:t xml:space="preserve"> и получение в ходе его доказа</w:t>
      </w:r>
      <w:r w:rsidRPr="00DC0453">
        <w:rPr>
          <w:rFonts w:ascii="Times New Roman" w:hAnsi="Times New Roman"/>
          <w:sz w:val="28"/>
        </w:rPr>
        <w:t>тельств за п</w:t>
      </w:r>
      <w:r>
        <w:rPr>
          <w:rFonts w:ascii="Times New Roman" w:hAnsi="Times New Roman"/>
          <w:sz w:val="28"/>
        </w:rPr>
        <w:t>ределами сроков предварительно</w:t>
      </w:r>
      <w:r w:rsidRPr="00DC0453">
        <w:rPr>
          <w:rFonts w:ascii="Times New Roman" w:hAnsi="Times New Roman"/>
          <w:sz w:val="28"/>
        </w:rPr>
        <w:t>го рассле</w:t>
      </w:r>
      <w:r>
        <w:rPr>
          <w:rFonts w:ascii="Times New Roman" w:hAnsi="Times New Roman"/>
          <w:sz w:val="28"/>
        </w:rPr>
        <w:t xml:space="preserve">дования делают это следственное </w:t>
      </w:r>
      <w:r w:rsidRPr="00DC0453">
        <w:rPr>
          <w:rFonts w:ascii="Times New Roman" w:hAnsi="Times New Roman"/>
          <w:sz w:val="28"/>
        </w:rPr>
        <w:t>действие и его результат</w:t>
      </w:r>
      <w:r>
        <w:rPr>
          <w:rFonts w:ascii="Times New Roman" w:hAnsi="Times New Roman"/>
          <w:sz w:val="28"/>
        </w:rPr>
        <w:t>ы юридически ни</w:t>
      </w:r>
      <w:r w:rsidRPr="00DC0453">
        <w:rPr>
          <w:rFonts w:ascii="Times New Roman" w:hAnsi="Times New Roman"/>
          <w:sz w:val="28"/>
        </w:rPr>
        <w:t>чтожными.</w:t>
      </w:r>
      <w:r>
        <w:rPr>
          <w:rFonts w:ascii="Times New Roman" w:hAnsi="Times New Roman"/>
          <w:sz w:val="28"/>
        </w:rPr>
        <w:t xml:space="preserve"> Составление обвинительного за</w:t>
      </w:r>
      <w:r w:rsidRPr="00DC0453">
        <w:rPr>
          <w:rFonts w:ascii="Times New Roman" w:hAnsi="Times New Roman"/>
          <w:sz w:val="28"/>
        </w:rPr>
        <w:t>ключения за</w:t>
      </w:r>
      <w:r>
        <w:rPr>
          <w:rFonts w:ascii="Times New Roman" w:hAnsi="Times New Roman"/>
          <w:sz w:val="28"/>
        </w:rPr>
        <w:t xml:space="preserve"> пределами сроков предваритель</w:t>
      </w:r>
      <w:r w:rsidRPr="00DC0453">
        <w:rPr>
          <w:rFonts w:ascii="Times New Roman" w:hAnsi="Times New Roman"/>
          <w:sz w:val="28"/>
        </w:rPr>
        <w:t>ного рассле</w:t>
      </w:r>
      <w:r>
        <w:rPr>
          <w:rFonts w:ascii="Times New Roman" w:hAnsi="Times New Roman"/>
          <w:sz w:val="28"/>
        </w:rPr>
        <w:t>дования также делает данное об</w:t>
      </w:r>
      <w:r w:rsidRPr="00DC0453">
        <w:rPr>
          <w:rFonts w:ascii="Times New Roman" w:hAnsi="Times New Roman"/>
          <w:sz w:val="28"/>
        </w:rPr>
        <w:t>вините</w:t>
      </w:r>
      <w:r>
        <w:rPr>
          <w:rFonts w:ascii="Times New Roman" w:hAnsi="Times New Roman"/>
          <w:sz w:val="28"/>
        </w:rPr>
        <w:t>льное заключение юридически ни</w:t>
      </w:r>
      <w:r w:rsidRPr="00DC0453">
        <w:rPr>
          <w:rFonts w:ascii="Times New Roman" w:hAnsi="Times New Roman"/>
          <w:sz w:val="28"/>
        </w:rPr>
        <w:t>чтожным и в</w:t>
      </w:r>
      <w:r>
        <w:rPr>
          <w:rFonts w:ascii="Times New Roman" w:hAnsi="Times New Roman"/>
          <w:sz w:val="28"/>
        </w:rPr>
        <w:t xml:space="preserve">лечет за собой возвращение дела </w:t>
      </w:r>
      <w:r w:rsidRPr="00DC0453">
        <w:rPr>
          <w:rFonts w:ascii="Times New Roman" w:hAnsi="Times New Roman"/>
          <w:sz w:val="28"/>
        </w:rPr>
        <w:t>на дополн</w:t>
      </w:r>
      <w:r>
        <w:rPr>
          <w:rFonts w:ascii="Times New Roman" w:hAnsi="Times New Roman"/>
          <w:sz w:val="28"/>
        </w:rPr>
        <w:t>ительное расследование прокуро</w:t>
      </w:r>
      <w:r w:rsidRPr="00DC0453">
        <w:rPr>
          <w:rFonts w:ascii="Times New Roman" w:hAnsi="Times New Roman"/>
          <w:sz w:val="28"/>
        </w:rPr>
        <w:t>ром или возвращение дела прокурору судом.</w:t>
      </w:r>
    </w:p>
    <w:p w:rsidR="00DC0453" w:rsidRDefault="00DC0453" w:rsidP="00DC0453">
      <w:pPr>
        <w:spacing w:after="0" w:line="360" w:lineRule="auto"/>
        <w:ind w:firstLine="709"/>
        <w:jc w:val="both"/>
        <w:rPr>
          <w:rFonts w:ascii="Times New Roman" w:hAnsi="Times New Roman"/>
          <w:sz w:val="28"/>
        </w:rPr>
      </w:pPr>
      <w:proofErr w:type="gramStart"/>
      <w:r>
        <w:rPr>
          <w:rFonts w:ascii="Times New Roman" w:hAnsi="Times New Roman"/>
          <w:sz w:val="28"/>
        </w:rPr>
        <w:t>Исходя из проведенного в рамках данной работы анализа юридической литературы, предпринята попытка выработать собственное определение процессуального срока, как разновид</w:t>
      </w:r>
      <w:r w:rsidRPr="00DC0453">
        <w:rPr>
          <w:rFonts w:ascii="Times New Roman" w:hAnsi="Times New Roman"/>
          <w:sz w:val="28"/>
        </w:rPr>
        <w:t>ность гаран</w:t>
      </w:r>
      <w:r>
        <w:rPr>
          <w:rFonts w:ascii="Times New Roman" w:hAnsi="Times New Roman"/>
          <w:sz w:val="28"/>
        </w:rPr>
        <w:t xml:space="preserve">тий прав личности и правосудия, </w:t>
      </w:r>
      <w:r w:rsidRPr="00DC0453">
        <w:rPr>
          <w:rFonts w:ascii="Times New Roman" w:hAnsi="Times New Roman"/>
          <w:sz w:val="28"/>
        </w:rPr>
        <w:t>как элемент</w:t>
      </w:r>
      <w:r>
        <w:rPr>
          <w:rFonts w:ascii="Times New Roman" w:hAnsi="Times New Roman"/>
          <w:sz w:val="28"/>
        </w:rPr>
        <w:t xml:space="preserve"> процессуальной формы, как эле</w:t>
      </w:r>
      <w:r w:rsidRPr="00DC0453">
        <w:rPr>
          <w:rFonts w:ascii="Times New Roman" w:hAnsi="Times New Roman"/>
          <w:sz w:val="28"/>
        </w:rPr>
        <w:t>мент мех</w:t>
      </w:r>
      <w:r>
        <w:rPr>
          <w:rFonts w:ascii="Times New Roman" w:hAnsi="Times New Roman"/>
          <w:sz w:val="28"/>
        </w:rPr>
        <w:t xml:space="preserve">анизма уголовно-процессуального </w:t>
      </w:r>
      <w:r w:rsidRPr="00DC0453">
        <w:rPr>
          <w:rFonts w:ascii="Times New Roman" w:hAnsi="Times New Roman"/>
          <w:sz w:val="28"/>
        </w:rPr>
        <w:t>регулирования.</w:t>
      </w:r>
      <w:proofErr w:type="gramEnd"/>
    </w:p>
    <w:p w:rsidR="00DC0453" w:rsidRPr="00DC0453" w:rsidRDefault="00DC0453" w:rsidP="00DC0453">
      <w:pPr>
        <w:spacing w:after="0" w:line="360" w:lineRule="auto"/>
        <w:ind w:firstLine="709"/>
        <w:jc w:val="both"/>
        <w:rPr>
          <w:rFonts w:ascii="Times New Roman" w:hAnsi="Times New Roman"/>
          <w:sz w:val="28"/>
        </w:rPr>
      </w:pPr>
      <w:r>
        <w:rPr>
          <w:rFonts w:ascii="Times New Roman" w:hAnsi="Times New Roman"/>
          <w:sz w:val="28"/>
        </w:rPr>
        <w:t xml:space="preserve">В механизме правового </w:t>
      </w:r>
      <w:r w:rsidRPr="00DC0453">
        <w:rPr>
          <w:rFonts w:ascii="Times New Roman" w:hAnsi="Times New Roman"/>
          <w:sz w:val="28"/>
        </w:rPr>
        <w:t>регулиро</w:t>
      </w:r>
      <w:r>
        <w:rPr>
          <w:rFonts w:ascii="Times New Roman" w:hAnsi="Times New Roman"/>
          <w:sz w:val="28"/>
        </w:rPr>
        <w:t>вания данные сроки являются со</w:t>
      </w:r>
      <w:r w:rsidRPr="00DC0453">
        <w:rPr>
          <w:rFonts w:ascii="Times New Roman" w:hAnsi="Times New Roman"/>
          <w:sz w:val="28"/>
        </w:rPr>
        <w:t>ставной ч</w:t>
      </w:r>
      <w:r>
        <w:rPr>
          <w:rFonts w:ascii="Times New Roman" w:hAnsi="Times New Roman"/>
          <w:sz w:val="28"/>
        </w:rPr>
        <w:t xml:space="preserve">астью правоприменительных актов </w:t>
      </w:r>
      <w:r w:rsidRPr="00DC0453">
        <w:rPr>
          <w:rFonts w:ascii="Times New Roman" w:hAnsi="Times New Roman"/>
          <w:sz w:val="28"/>
        </w:rPr>
        <w:t>и, будучи</w:t>
      </w:r>
      <w:r>
        <w:rPr>
          <w:rFonts w:ascii="Times New Roman" w:hAnsi="Times New Roman"/>
          <w:sz w:val="28"/>
        </w:rPr>
        <w:t xml:space="preserve"> </w:t>
      </w:r>
      <w:proofErr w:type="gramStart"/>
      <w:r>
        <w:rPr>
          <w:rFonts w:ascii="Times New Roman" w:hAnsi="Times New Roman"/>
          <w:sz w:val="28"/>
        </w:rPr>
        <w:t>установленными</w:t>
      </w:r>
      <w:proofErr w:type="gramEnd"/>
      <w:r>
        <w:rPr>
          <w:rFonts w:ascii="Times New Roman" w:hAnsi="Times New Roman"/>
          <w:sz w:val="28"/>
        </w:rPr>
        <w:t xml:space="preserve"> применительно к </w:t>
      </w:r>
      <w:r w:rsidRPr="00DC0453">
        <w:rPr>
          <w:rFonts w:ascii="Times New Roman" w:hAnsi="Times New Roman"/>
          <w:sz w:val="28"/>
        </w:rPr>
        <w:t>конкрет</w:t>
      </w:r>
      <w:r>
        <w:rPr>
          <w:rFonts w:ascii="Times New Roman" w:hAnsi="Times New Roman"/>
          <w:sz w:val="28"/>
        </w:rPr>
        <w:t xml:space="preserve">ному случаю и </w:t>
      </w:r>
      <w:proofErr w:type="spellStart"/>
      <w:r>
        <w:rPr>
          <w:rFonts w:ascii="Times New Roman" w:hAnsi="Times New Roman"/>
          <w:sz w:val="28"/>
        </w:rPr>
        <w:t>обязывающиеми</w:t>
      </w:r>
      <w:proofErr w:type="spellEnd"/>
      <w:r>
        <w:rPr>
          <w:rFonts w:ascii="Times New Roman" w:hAnsi="Times New Roman"/>
          <w:sz w:val="28"/>
        </w:rPr>
        <w:t xml:space="preserve"> со</w:t>
      </w:r>
      <w:r w:rsidRPr="00DC0453">
        <w:rPr>
          <w:rFonts w:ascii="Times New Roman" w:hAnsi="Times New Roman"/>
          <w:sz w:val="28"/>
        </w:rPr>
        <w:t>блюдать этот</w:t>
      </w:r>
      <w:r>
        <w:rPr>
          <w:rFonts w:ascii="Times New Roman" w:hAnsi="Times New Roman"/>
          <w:sz w:val="28"/>
        </w:rPr>
        <w:t xml:space="preserve"> срок конкретного субъекта уго</w:t>
      </w:r>
      <w:r w:rsidRPr="00DC0453">
        <w:rPr>
          <w:rFonts w:ascii="Times New Roman" w:hAnsi="Times New Roman"/>
          <w:sz w:val="28"/>
        </w:rPr>
        <w:t>ловно-процессуальных о</w:t>
      </w:r>
      <w:r>
        <w:rPr>
          <w:rFonts w:ascii="Times New Roman" w:hAnsi="Times New Roman"/>
          <w:sz w:val="28"/>
        </w:rPr>
        <w:t>тношений, воздейст</w:t>
      </w:r>
      <w:r w:rsidRPr="00DC0453">
        <w:rPr>
          <w:rFonts w:ascii="Times New Roman" w:hAnsi="Times New Roman"/>
          <w:sz w:val="28"/>
        </w:rPr>
        <w:t xml:space="preserve">вуют на </w:t>
      </w:r>
      <w:r>
        <w:rPr>
          <w:rFonts w:ascii="Times New Roman" w:hAnsi="Times New Roman"/>
          <w:sz w:val="28"/>
        </w:rPr>
        <w:t xml:space="preserve">их возникновение, изменение или </w:t>
      </w:r>
      <w:r w:rsidRPr="00DC0453">
        <w:rPr>
          <w:rFonts w:ascii="Times New Roman" w:hAnsi="Times New Roman"/>
          <w:sz w:val="28"/>
        </w:rPr>
        <w:t>прекращение.</w:t>
      </w:r>
    </w:p>
    <w:p w:rsidR="00DC0453" w:rsidRPr="00DC0453" w:rsidRDefault="00DC0453" w:rsidP="00DC0453">
      <w:pPr>
        <w:spacing w:after="0" w:line="360" w:lineRule="auto"/>
        <w:ind w:firstLine="709"/>
        <w:jc w:val="both"/>
        <w:rPr>
          <w:rFonts w:ascii="Times New Roman" w:hAnsi="Times New Roman"/>
          <w:sz w:val="28"/>
        </w:rPr>
      </w:pPr>
      <w:r w:rsidRPr="00DC0453">
        <w:rPr>
          <w:rFonts w:ascii="Times New Roman" w:hAnsi="Times New Roman"/>
          <w:sz w:val="28"/>
        </w:rPr>
        <w:t>Данные</w:t>
      </w:r>
      <w:r>
        <w:rPr>
          <w:rFonts w:ascii="Times New Roman" w:hAnsi="Times New Roman"/>
          <w:sz w:val="28"/>
        </w:rPr>
        <w:t xml:space="preserve"> право-временные средства носят </w:t>
      </w:r>
      <w:r w:rsidRPr="00DC0453">
        <w:rPr>
          <w:rFonts w:ascii="Times New Roman" w:hAnsi="Times New Roman"/>
          <w:sz w:val="28"/>
        </w:rPr>
        <w:t>индивидуал</w:t>
      </w:r>
      <w:r>
        <w:rPr>
          <w:rFonts w:ascii="Times New Roman" w:hAnsi="Times New Roman"/>
          <w:sz w:val="28"/>
        </w:rPr>
        <w:t>ьный характер, основаны на нор</w:t>
      </w:r>
      <w:r w:rsidRPr="00DC0453">
        <w:rPr>
          <w:rFonts w:ascii="Times New Roman" w:hAnsi="Times New Roman"/>
          <w:sz w:val="28"/>
        </w:rPr>
        <w:t xml:space="preserve">мах права </w:t>
      </w:r>
      <w:r>
        <w:rPr>
          <w:rFonts w:ascii="Times New Roman" w:hAnsi="Times New Roman"/>
          <w:sz w:val="28"/>
        </w:rPr>
        <w:t>и конкретных процессуальных об</w:t>
      </w:r>
      <w:r w:rsidRPr="00DC0453">
        <w:rPr>
          <w:rFonts w:ascii="Times New Roman" w:hAnsi="Times New Roman"/>
          <w:sz w:val="28"/>
        </w:rPr>
        <w:t>стоятельс</w:t>
      </w:r>
      <w:r>
        <w:rPr>
          <w:rFonts w:ascii="Times New Roman" w:hAnsi="Times New Roman"/>
          <w:sz w:val="28"/>
        </w:rPr>
        <w:t>твах, сложившихся к моменту со</w:t>
      </w:r>
      <w:r w:rsidRPr="00DC0453">
        <w:rPr>
          <w:rFonts w:ascii="Times New Roman" w:hAnsi="Times New Roman"/>
          <w:sz w:val="28"/>
        </w:rPr>
        <w:t>вершения пр</w:t>
      </w:r>
      <w:r>
        <w:rPr>
          <w:rFonts w:ascii="Times New Roman" w:hAnsi="Times New Roman"/>
          <w:sz w:val="28"/>
        </w:rPr>
        <w:t>оцессуального действия и приня</w:t>
      </w:r>
      <w:r w:rsidRPr="00DC0453">
        <w:rPr>
          <w:rFonts w:ascii="Times New Roman" w:hAnsi="Times New Roman"/>
          <w:sz w:val="28"/>
        </w:rPr>
        <w:t>тия решения по уголовному делу.</w:t>
      </w:r>
    </w:p>
    <w:p w:rsidR="00DC0453" w:rsidRPr="00DC0453" w:rsidRDefault="00DC0453" w:rsidP="00DC0453">
      <w:pPr>
        <w:spacing w:after="0" w:line="360" w:lineRule="auto"/>
        <w:ind w:firstLine="709"/>
        <w:jc w:val="both"/>
        <w:rPr>
          <w:rFonts w:ascii="Times New Roman" w:hAnsi="Times New Roman"/>
          <w:sz w:val="28"/>
        </w:rPr>
      </w:pPr>
      <w:r w:rsidRPr="00DC0453">
        <w:rPr>
          <w:rFonts w:ascii="Times New Roman" w:hAnsi="Times New Roman"/>
          <w:sz w:val="28"/>
        </w:rPr>
        <w:t>Факти</w:t>
      </w:r>
      <w:r>
        <w:rPr>
          <w:rFonts w:ascii="Times New Roman" w:hAnsi="Times New Roman"/>
          <w:sz w:val="28"/>
        </w:rPr>
        <w:t>ческие правовые сроки представ</w:t>
      </w:r>
      <w:r w:rsidRPr="00DC0453">
        <w:rPr>
          <w:rFonts w:ascii="Times New Roman" w:hAnsi="Times New Roman"/>
          <w:sz w:val="28"/>
        </w:rPr>
        <w:t>ляют собо</w:t>
      </w:r>
      <w:r>
        <w:rPr>
          <w:rFonts w:ascii="Times New Roman" w:hAnsi="Times New Roman"/>
          <w:sz w:val="28"/>
        </w:rPr>
        <w:t xml:space="preserve">й промежутки времени, истечение </w:t>
      </w:r>
      <w:r w:rsidRPr="00DC0453">
        <w:rPr>
          <w:rFonts w:ascii="Times New Roman" w:hAnsi="Times New Roman"/>
          <w:sz w:val="28"/>
        </w:rPr>
        <w:t>которых вле</w:t>
      </w:r>
      <w:r>
        <w:rPr>
          <w:rFonts w:ascii="Times New Roman" w:hAnsi="Times New Roman"/>
          <w:sz w:val="28"/>
        </w:rPr>
        <w:t>чет за собой возникновение, из</w:t>
      </w:r>
      <w:r w:rsidRPr="00DC0453">
        <w:rPr>
          <w:rFonts w:ascii="Times New Roman" w:hAnsi="Times New Roman"/>
          <w:sz w:val="28"/>
        </w:rPr>
        <w:t>менени</w:t>
      </w:r>
      <w:r>
        <w:rPr>
          <w:rFonts w:ascii="Times New Roman" w:hAnsi="Times New Roman"/>
          <w:sz w:val="28"/>
        </w:rPr>
        <w:t xml:space="preserve">е и прекращение правоотношения. </w:t>
      </w:r>
      <w:r w:rsidRPr="00DC0453">
        <w:rPr>
          <w:rFonts w:ascii="Times New Roman" w:hAnsi="Times New Roman"/>
          <w:sz w:val="28"/>
        </w:rPr>
        <w:t>Именно истечение данны</w:t>
      </w:r>
      <w:r>
        <w:rPr>
          <w:rFonts w:ascii="Times New Roman" w:hAnsi="Times New Roman"/>
          <w:sz w:val="28"/>
        </w:rPr>
        <w:t xml:space="preserve">х сроков выступает в </w:t>
      </w:r>
      <w:r w:rsidRPr="00DC0453">
        <w:rPr>
          <w:rFonts w:ascii="Times New Roman" w:hAnsi="Times New Roman"/>
          <w:sz w:val="28"/>
        </w:rPr>
        <w:t>роли юридич</w:t>
      </w:r>
      <w:r>
        <w:rPr>
          <w:rFonts w:ascii="Times New Roman" w:hAnsi="Times New Roman"/>
          <w:sz w:val="28"/>
        </w:rPr>
        <w:t>еских фактов как элемента меха</w:t>
      </w:r>
      <w:r w:rsidRPr="00DC0453">
        <w:rPr>
          <w:rFonts w:ascii="Times New Roman" w:hAnsi="Times New Roman"/>
          <w:sz w:val="28"/>
        </w:rPr>
        <w:t>низма рег</w:t>
      </w:r>
      <w:r>
        <w:rPr>
          <w:rFonts w:ascii="Times New Roman" w:hAnsi="Times New Roman"/>
          <w:sz w:val="28"/>
        </w:rPr>
        <w:t>улирования уголовно-процессуаль</w:t>
      </w:r>
      <w:r w:rsidRPr="00DC0453">
        <w:rPr>
          <w:rFonts w:ascii="Times New Roman" w:hAnsi="Times New Roman"/>
          <w:sz w:val="28"/>
        </w:rPr>
        <w:t>ных правоот</w:t>
      </w:r>
      <w:r>
        <w:rPr>
          <w:rFonts w:ascii="Times New Roman" w:hAnsi="Times New Roman"/>
          <w:sz w:val="28"/>
        </w:rPr>
        <w:t xml:space="preserve">ношений. Характерно, </w:t>
      </w:r>
      <w:r>
        <w:rPr>
          <w:rFonts w:ascii="Times New Roman" w:hAnsi="Times New Roman"/>
          <w:sz w:val="28"/>
        </w:rPr>
        <w:lastRenderedPageBreak/>
        <w:t>что факти</w:t>
      </w:r>
      <w:r w:rsidRPr="00DC0453">
        <w:rPr>
          <w:rFonts w:ascii="Times New Roman" w:hAnsi="Times New Roman"/>
          <w:sz w:val="28"/>
        </w:rPr>
        <w:t>ческие сро</w:t>
      </w:r>
      <w:r>
        <w:rPr>
          <w:rFonts w:ascii="Times New Roman" w:hAnsi="Times New Roman"/>
          <w:sz w:val="28"/>
        </w:rPr>
        <w:t xml:space="preserve">ки обычно закреплены в гипотезе </w:t>
      </w:r>
      <w:r w:rsidRPr="00DC0453">
        <w:rPr>
          <w:rFonts w:ascii="Times New Roman" w:hAnsi="Times New Roman"/>
          <w:sz w:val="28"/>
        </w:rPr>
        <w:t xml:space="preserve">нормы права </w:t>
      </w:r>
      <w:r>
        <w:rPr>
          <w:rFonts w:ascii="Times New Roman" w:hAnsi="Times New Roman"/>
          <w:sz w:val="28"/>
        </w:rPr>
        <w:t>и их истечение является предпо</w:t>
      </w:r>
      <w:r w:rsidRPr="00DC0453">
        <w:rPr>
          <w:rFonts w:ascii="Times New Roman" w:hAnsi="Times New Roman"/>
          <w:sz w:val="28"/>
        </w:rPr>
        <w:t>сылкой, условием возн</w:t>
      </w:r>
      <w:r>
        <w:rPr>
          <w:rFonts w:ascii="Times New Roman" w:hAnsi="Times New Roman"/>
          <w:sz w:val="28"/>
        </w:rPr>
        <w:t xml:space="preserve">икновения, изменения </w:t>
      </w:r>
      <w:r w:rsidRPr="00DC0453">
        <w:rPr>
          <w:rFonts w:ascii="Times New Roman" w:hAnsi="Times New Roman"/>
          <w:sz w:val="28"/>
        </w:rPr>
        <w:t>или прекращения правоотношения.</w:t>
      </w:r>
    </w:p>
    <w:p w:rsidR="00DC0453" w:rsidRDefault="00DC0453" w:rsidP="00DC0453">
      <w:pPr>
        <w:spacing w:after="0" w:line="360" w:lineRule="auto"/>
        <w:ind w:firstLine="709"/>
        <w:jc w:val="both"/>
        <w:rPr>
          <w:rFonts w:ascii="Times New Roman" w:hAnsi="Times New Roman"/>
          <w:sz w:val="28"/>
        </w:rPr>
      </w:pPr>
      <w:r w:rsidRPr="00DC0453">
        <w:rPr>
          <w:rFonts w:ascii="Times New Roman" w:hAnsi="Times New Roman"/>
          <w:sz w:val="28"/>
        </w:rPr>
        <w:t>Фактиче</w:t>
      </w:r>
      <w:r>
        <w:rPr>
          <w:rFonts w:ascii="Times New Roman" w:hAnsi="Times New Roman"/>
          <w:sz w:val="28"/>
        </w:rPr>
        <w:t xml:space="preserve">ские сроки и их истечение имеют </w:t>
      </w:r>
      <w:r w:rsidRPr="00DC0453">
        <w:rPr>
          <w:rFonts w:ascii="Times New Roman" w:hAnsi="Times New Roman"/>
          <w:sz w:val="28"/>
        </w:rPr>
        <w:t>конкретны</w:t>
      </w:r>
      <w:r>
        <w:rPr>
          <w:rFonts w:ascii="Times New Roman" w:hAnsi="Times New Roman"/>
          <w:sz w:val="28"/>
        </w:rPr>
        <w:t>й характер и применяются к кон</w:t>
      </w:r>
      <w:r w:rsidRPr="00DC0453">
        <w:rPr>
          <w:rFonts w:ascii="Times New Roman" w:hAnsi="Times New Roman"/>
          <w:sz w:val="28"/>
        </w:rPr>
        <w:t xml:space="preserve">кретному </w:t>
      </w:r>
      <w:r>
        <w:rPr>
          <w:rFonts w:ascii="Times New Roman" w:hAnsi="Times New Roman"/>
          <w:sz w:val="28"/>
        </w:rPr>
        <w:t xml:space="preserve">процессуальному правоотношению, </w:t>
      </w:r>
      <w:r w:rsidRPr="00DC0453">
        <w:rPr>
          <w:rFonts w:ascii="Times New Roman" w:hAnsi="Times New Roman"/>
          <w:sz w:val="28"/>
        </w:rPr>
        <w:t>являясь юридическим фактом.</w:t>
      </w:r>
    </w:p>
    <w:p w:rsidR="00DC0453" w:rsidRDefault="00DC0453" w:rsidP="00DC0453">
      <w:pPr>
        <w:spacing w:after="0" w:line="360" w:lineRule="auto"/>
        <w:ind w:firstLine="709"/>
        <w:jc w:val="both"/>
        <w:rPr>
          <w:rFonts w:ascii="Times New Roman" w:hAnsi="Times New Roman"/>
          <w:sz w:val="28"/>
        </w:rPr>
      </w:pPr>
    </w:p>
    <w:p w:rsidR="00872B50" w:rsidRDefault="00872B50" w:rsidP="004B7342">
      <w:pPr>
        <w:ind w:firstLine="709"/>
        <w:jc w:val="center"/>
        <w:rPr>
          <w:rFonts w:ascii="Times New Roman" w:hAnsi="Times New Roman"/>
          <w:b/>
          <w:sz w:val="28"/>
        </w:rPr>
      </w:pPr>
    </w:p>
    <w:p w:rsidR="00872B50" w:rsidRDefault="00872B50" w:rsidP="004B7342">
      <w:pPr>
        <w:ind w:firstLine="709"/>
        <w:jc w:val="center"/>
        <w:rPr>
          <w:rFonts w:ascii="Times New Roman" w:hAnsi="Times New Roman"/>
          <w:b/>
          <w:sz w:val="28"/>
        </w:rPr>
      </w:pPr>
    </w:p>
    <w:p w:rsidR="00872B50" w:rsidRDefault="00872B50" w:rsidP="004B7342">
      <w:pPr>
        <w:ind w:firstLine="709"/>
        <w:jc w:val="center"/>
        <w:rPr>
          <w:rFonts w:ascii="Times New Roman" w:hAnsi="Times New Roman"/>
          <w:b/>
          <w:sz w:val="28"/>
        </w:rPr>
      </w:pPr>
    </w:p>
    <w:p w:rsidR="00872B50" w:rsidRDefault="00872B50" w:rsidP="004B7342">
      <w:pPr>
        <w:ind w:firstLine="709"/>
        <w:jc w:val="center"/>
        <w:rPr>
          <w:rFonts w:ascii="Times New Roman" w:hAnsi="Times New Roman"/>
          <w:b/>
          <w:sz w:val="28"/>
        </w:rPr>
      </w:pPr>
    </w:p>
    <w:p w:rsidR="00872B50" w:rsidRDefault="00872B50" w:rsidP="004B7342">
      <w:pPr>
        <w:ind w:firstLine="709"/>
        <w:jc w:val="center"/>
        <w:rPr>
          <w:rFonts w:ascii="Times New Roman" w:hAnsi="Times New Roman"/>
          <w:b/>
          <w:sz w:val="28"/>
        </w:rPr>
      </w:pPr>
    </w:p>
    <w:p w:rsidR="00872B50" w:rsidRDefault="00872B50" w:rsidP="004B7342">
      <w:pPr>
        <w:ind w:firstLine="709"/>
        <w:jc w:val="center"/>
        <w:rPr>
          <w:rFonts w:ascii="Times New Roman" w:hAnsi="Times New Roman"/>
          <w:b/>
          <w:sz w:val="28"/>
        </w:rPr>
      </w:pPr>
    </w:p>
    <w:p w:rsidR="00872B50" w:rsidRDefault="00872B50" w:rsidP="004B7342">
      <w:pPr>
        <w:ind w:firstLine="709"/>
        <w:jc w:val="center"/>
        <w:rPr>
          <w:rFonts w:ascii="Times New Roman" w:hAnsi="Times New Roman"/>
          <w:b/>
          <w:sz w:val="28"/>
        </w:rPr>
      </w:pPr>
    </w:p>
    <w:p w:rsidR="00872B50" w:rsidRDefault="00872B50" w:rsidP="004B7342">
      <w:pPr>
        <w:ind w:firstLine="709"/>
        <w:jc w:val="center"/>
        <w:rPr>
          <w:rFonts w:ascii="Times New Roman" w:hAnsi="Times New Roman"/>
          <w:b/>
          <w:sz w:val="28"/>
        </w:rPr>
      </w:pPr>
    </w:p>
    <w:p w:rsidR="00872B50" w:rsidRDefault="00872B50" w:rsidP="004B7342">
      <w:pPr>
        <w:ind w:firstLine="709"/>
        <w:jc w:val="center"/>
        <w:rPr>
          <w:rFonts w:ascii="Times New Roman" w:hAnsi="Times New Roman"/>
          <w:b/>
          <w:sz w:val="28"/>
        </w:rPr>
      </w:pPr>
    </w:p>
    <w:p w:rsidR="00872B50" w:rsidRDefault="00872B50" w:rsidP="004B7342">
      <w:pPr>
        <w:ind w:firstLine="709"/>
        <w:jc w:val="center"/>
        <w:rPr>
          <w:rFonts w:ascii="Times New Roman" w:hAnsi="Times New Roman"/>
          <w:b/>
          <w:sz w:val="28"/>
        </w:rPr>
      </w:pPr>
    </w:p>
    <w:p w:rsidR="00872B50" w:rsidRDefault="00872B50" w:rsidP="004B7342">
      <w:pPr>
        <w:ind w:firstLine="709"/>
        <w:jc w:val="center"/>
        <w:rPr>
          <w:rFonts w:ascii="Times New Roman" w:hAnsi="Times New Roman"/>
          <w:b/>
          <w:sz w:val="28"/>
        </w:rPr>
      </w:pPr>
    </w:p>
    <w:p w:rsidR="00F33761" w:rsidRDefault="00F33761" w:rsidP="004B7342">
      <w:pPr>
        <w:ind w:firstLine="709"/>
        <w:jc w:val="center"/>
        <w:rPr>
          <w:rFonts w:ascii="Times New Roman" w:hAnsi="Times New Roman"/>
          <w:b/>
          <w:sz w:val="28"/>
        </w:rPr>
      </w:pPr>
    </w:p>
    <w:p w:rsidR="00F33761" w:rsidRDefault="00F33761" w:rsidP="004B7342">
      <w:pPr>
        <w:ind w:firstLine="709"/>
        <w:jc w:val="center"/>
        <w:rPr>
          <w:rFonts w:ascii="Times New Roman" w:hAnsi="Times New Roman"/>
          <w:b/>
          <w:sz w:val="28"/>
        </w:rPr>
      </w:pPr>
    </w:p>
    <w:p w:rsidR="00F33761" w:rsidRDefault="00F33761" w:rsidP="004B7342">
      <w:pPr>
        <w:ind w:firstLine="709"/>
        <w:jc w:val="center"/>
        <w:rPr>
          <w:rFonts w:ascii="Times New Roman" w:hAnsi="Times New Roman"/>
          <w:b/>
          <w:sz w:val="28"/>
        </w:rPr>
      </w:pPr>
    </w:p>
    <w:p w:rsidR="00F33761" w:rsidRDefault="00F33761" w:rsidP="004B7342">
      <w:pPr>
        <w:ind w:firstLine="709"/>
        <w:jc w:val="center"/>
        <w:rPr>
          <w:rFonts w:ascii="Times New Roman" w:hAnsi="Times New Roman"/>
          <w:b/>
          <w:sz w:val="28"/>
        </w:rPr>
      </w:pPr>
    </w:p>
    <w:p w:rsidR="00F33761" w:rsidRDefault="00F33761" w:rsidP="004B7342">
      <w:pPr>
        <w:ind w:firstLine="709"/>
        <w:jc w:val="center"/>
        <w:rPr>
          <w:rFonts w:ascii="Times New Roman" w:hAnsi="Times New Roman"/>
          <w:b/>
          <w:sz w:val="28"/>
        </w:rPr>
      </w:pPr>
    </w:p>
    <w:p w:rsidR="00F33761" w:rsidRDefault="00F33761" w:rsidP="004B7342">
      <w:pPr>
        <w:ind w:firstLine="709"/>
        <w:jc w:val="center"/>
        <w:rPr>
          <w:rFonts w:ascii="Times New Roman" w:hAnsi="Times New Roman"/>
          <w:b/>
          <w:sz w:val="28"/>
        </w:rPr>
      </w:pPr>
    </w:p>
    <w:p w:rsidR="00F33761" w:rsidRDefault="00F33761" w:rsidP="004B7342">
      <w:pPr>
        <w:ind w:firstLine="709"/>
        <w:jc w:val="center"/>
        <w:rPr>
          <w:rFonts w:ascii="Times New Roman" w:hAnsi="Times New Roman"/>
          <w:b/>
          <w:sz w:val="28"/>
        </w:rPr>
      </w:pPr>
    </w:p>
    <w:p w:rsidR="00F33761" w:rsidRDefault="00F33761" w:rsidP="004B7342">
      <w:pPr>
        <w:ind w:firstLine="709"/>
        <w:jc w:val="center"/>
        <w:rPr>
          <w:rFonts w:ascii="Times New Roman" w:hAnsi="Times New Roman"/>
          <w:b/>
          <w:sz w:val="28"/>
        </w:rPr>
      </w:pPr>
    </w:p>
    <w:p w:rsidR="00F33761" w:rsidRDefault="00F33761" w:rsidP="004B7342">
      <w:pPr>
        <w:ind w:firstLine="709"/>
        <w:jc w:val="center"/>
        <w:rPr>
          <w:rFonts w:ascii="Times New Roman" w:hAnsi="Times New Roman"/>
          <w:b/>
          <w:sz w:val="28"/>
        </w:rPr>
      </w:pPr>
      <w:r w:rsidRPr="00F33761">
        <w:rPr>
          <w:rFonts w:ascii="Times New Roman" w:hAnsi="Times New Roman"/>
          <w:b/>
          <w:sz w:val="28"/>
        </w:rPr>
        <w:lastRenderedPageBreak/>
        <w:t>Список использованных источников</w:t>
      </w:r>
    </w:p>
    <w:p w:rsidR="004B7342" w:rsidRDefault="004B7342" w:rsidP="004B7342">
      <w:pPr>
        <w:spacing w:after="0" w:line="240" w:lineRule="auto"/>
        <w:ind w:firstLine="709"/>
        <w:jc w:val="both"/>
        <w:rPr>
          <w:rFonts w:ascii="Times New Roman" w:hAnsi="Times New Roman"/>
          <w:sz w:val="28"/>
        </w:rPr>
      </w:pPr>
    </w:p>
    <w:p w:rsidR="00125DEA" w:rsidRPr="00F33761" w:rsidRDefault="00125DEA"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p w:rsidR="00125DEA" w:rsidRPr="00F33761" w:rsidRDefault="00125DEA"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"Уголовно-процессуальный кодекс Российской Федерации" от 18.12.2001 N 174-ФЗ (ред. от 31.12.2017). – Режим доступа: http://www.consultant.ru/document/cons_doc_LAW_34481/</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roofErr w:type="gramStart"/>
      <w:r w:rsidRPr="00F33761">
        <w:rPr>
          <w:rFonts w:ascii="Times New Roman" w:hAnsi="Times New Roman"/>
          <w:sz w:val="28"/>
        </w:rPr>
        <w:t xml:space="preserve"> :</w:t>
      </w:r>
      <w:proofErr w:type="gramEnd"/>
      <w:r w:rsidRPr="00F33761">
        <w:rPr>
          <w:rFonts w:ascii="Times New Roman" w:hAnsi="Times New Roman"/>
          <w:sz w:val="28"/>
        </w:rPr>
        <w:t xml:space="preserve"> постановление Пленума Верховного Суда РФ от 29 марта 2016 г. № 11 [Электронный ресурс]. —URL: // http://www.consultant.ru/document/-cons </w:t>
      </w:r>
      <w:proofErr w:type="spellStart"/>
      <w:r w:rsidRPr="00F33761">
        <w:rPr>
          <w:rFonts w:ascii="Times New Roman" w:hAnsi="Times New Roman"/>
          <w:sz w:val="28"/>
        </w:rPr>
        <w:t>doc</w:t>
      </w:r>
      <w:proofErr w:type="spellEnd"/>
      <w:r w:rsidRPr="00F33761">
        <w:rPr>
          <w:rFonts w:ascii="Times New Roman" w:hAnsi="Times New Roman"/>
          <w:sz w:val="28"/>
        </w:rPr>
        <w:t xml:space="preserve"> LAW 195918/</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 xml:space="preserve">Доклад Генерального прокурора РФ о состоянии законности и правопорядка в 2015 году на заседании Совета Федерации Федерального Собрания Российской Федерации / 27 апреля 2016 г. // Официальный сайт Генеральной прокуратуры Российской Федерации. — URL: // </w:t>
      </w:r>
      <w:proofErr w:type="spellStart"/>
      <w:r w:rsidRPr="00F33761">
        <w:rPr>
          <w:rFonts w:ascii="Times New Roman" w:hAnsi="Times New Roman"/>
          <w:sz w:val="28"/>
        </w:rPr>
        <w:t>www</w:t>
      </w:r>
      <w:proofErr w:type="spellEnd"/>
      <w:r w:rsidRPr="00F33761">
        <w:rPr>
          <w:rFonts w:ascii="Times New Roman" w:hAnsi="Times New Roman"/>
          <w:sz w:val="28"/>
        </w:rPr>
        <w:t xml:space="preserve">. </w:t>
      </w:r>
      <w:proofErr w:type="spellStart"/>
      <w:r w:rsidRPr="00F33761">
        <w:rPr>
          <w:rFonts w:ascii="Times New Roman" w:hAnsi="Times New Roman"/>
          <w:sz w:val="28"/>
        </w:rPr>
        <w:t>genproc</w:t>
      </w:r>
      <w:proofErr w:type="spellEnd"/>
      <w:r w:rsidRPr="00F33761">
        <w:rPr>
          <w:rFonts w:ascii="Times New Roman" w:hAnsi="Times New Roman"/>
          <w:sz w:val="28"/>
        </w:rPr>
        <w:t xml:space="preserve">. </w:t>
      </w:r>
      <w:proofErr w:type="spellStart"/>
      <w:r w:rsidRPr="00F33761">
        <w:rPr>
          <w:rFonts w:ascii="Times New Roman" w:hAnsi="Times New Roman"/>
          <w:sz w:val="28"/>
        </w:rPr>
        <w:t>gov</w:t>
      </w:r>
      <w:proofErr w:type="spellEnd"/>
      <w:r w:rsidRPr="00F33761">
        <w:rPr>
          <w:rFonts w:ascii="Times New Roman" w:hAnsi="Times New Roman"/>
          <w:sz w:val="28"/>
        </w:rPr>
        <w:t xml:space="preserve">/ </w:t>
      </w:r>
      <w:proofErr w:type="spellStart"/>
      <w:r w:rsidRPr="00F33761">
        <w:rPr>
          <w:rFonts w:ascii="Times New Roman" w:hAnsi="Times New Roman"/>
          <w:sz w:val="28"/>
        </w:rPr>
        <w:t>ru</w:t>
      </w:r>
      <w:proofErr w:type="spellEnd"/>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По запросу группы депутатов Государственной Думы о проверке конституционности УПК РФ в целом и его отдельных положений, а также Федерального закона «О введении в действие УПК РФ»</w:t>
      </w:r>
      <w:proofErr w:type="gramStart"/>
      <w:r w:rsidRPr="00F33761">
        <w:rPr>
          <w:rFonts w:ascii="Times New Roman" w:hAnsi="Times New Roman"/>
          <w:sz w:val="28"/>
        </w:rPr>
        <w:t xml:space="preserve"> :</w:t>
      </w:r>
      <w:proofErr w:type="gramEnd"/>
      <w:r w:rsidRPr="00F33761">
        <w:rPr>
          <w:rFonts w:ascii="Times New Roman" w:hAnsi="Times New Roman"/>
          <w:sz w:val="28"/>
        </w:rPr>
        <w:t xml:space="preserve"> определение Конституционного суда РФ от 06.03.2003 № 44-О // [Электронный ресурс]. — URL: // </w:t>
      </w:r>
      <w:hyperlink r:id="rId9" w:history="1">
        <w:r w:rsidRPr="00F33761">
          <w:rPr>
            <w:rStyle w:val="a8"/>
            <w:rFonts w:ascii="Times New Roman" w:hAnsi="Times New Roman"/>
            <w:sz w:val="28"/>
          </w:rPr>
          <w:t>www.ksrf.ru</w:t>
        </w:r>
      </w:hyperlink>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Определение судебной коллегии по уголовным делам Верховного Суда РФ от 8 октября 2008 г. № 77-008-20 // Бюллетень Верховного Суда РФ. — 2009. — № 5. — С. 7—9.</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lastRenderedPageBreak/>
        <w:t>Доклад Уполномоченного по правам человека в Российской Федерации за 2012 г. // Российская газета. — 2013. — 29 марта. — С. 20.</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О применении судами общей юрисдикции общепризнанных принципов и норм международного права и международных договоров РФ</w:t>
      </w:r>
      <w:proofErr w:type="gramStart"/>
      <w:r w:rsidRPr="00F33761">
        <w:rPr>
          <w:rFonts w:ascii="Times New Roman" w:hAnsi="Times New Roman"/>
          <w:sz w:val="28"/>
        </w:rPr>
        <w:t xml:space="preserve"> :</w:t>
      </w:r>
      <w:proofErr w:type="gramEnd"/>
      <w:r w:rsidRPr="00F33761">
        <w:rPr>
          <w:rFonts w:ascii="Times New Roman" w:hAnsi="Times New Roman"/>
          <w:sz w:val="28"/>
        </w:rPr>
        <w:t xml:space="preserve"> постановление Пленума Верховного Суда РФ от 10 октября 2003 г. № 5 (ред. от 5.03.2013) // Российская газета. — 2003. — 2 дек.</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О практике применения судами мер пресечения в виде заключения под стражу, домашнего ареста и залога</w:t>
      </w:r>
      <w:proofErr w:type="gramStart"/>
      <w:r w:rsidRPr="00F33761">
        <w:rPr>
          <w:rFonts w:ascii="Times New Roman" w:hAnsi="Times New Roman"/>
          <w:sz w:val="28"/>
        </w:rPr>
        <w:t xml:space="preserve"> :</w:t>
      </w:r>
      <w:proofErr w:type="gramEnd"/>
      <w:r w:rsidRPr="00F33761">
        <w:rPr>
          <w:rFonts w:ascii="Times New Roman" w:hAnsi="Times New Roman"/>
          <w:sz w:val="28"/>
        </w:rPr>
        <w:t xml:space="preserve"> постановление Пленума Верховного Суда РФ от 19 декабря 2013г. № 41 (ред. от 24.05.2016) // Бюллетень Верховного Суда РФ. — 2014. — № 2.</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О возобновлении производства по делу ввиду новых обстоятельств</w:t>
      </w:r>
      <w:proofErr w:type="gramStart"/>
      <w:r w:rsidRPr="00F33761">
        <w:rPr>
          <w:rFonts w:ascii="Times New Roman" w:hAnsi="Times New Roman"/>
          <w:sz w:val="28"/>
        </w:rPr>
        <w:t xml:space="preserve"> :</w:t>
      </w:r>
      <w:proofErr w:type="gramEnd"/>
      <w:r w:rsidRPr="00F33761">
        <w:rPr>
          <w:rFonts w:ascii="Times New Roman" w:hAnsi="Times New Roman"/>
          <w:sz w:val="28"/>
        </w:rPr>
        <w:t xml:space="preserve"> постановление Президиума Верховного Суда РФ от 12 июля 2017 г. № 110-П17 [Электронный ресурс]. — URL: // http://base.garant.ru/71736470/</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 xml:space="preserve">Алексеев, С. С. Механизм правового регулирования в социалистическом государстве / С. С. Алексеев. – М.: </w:t>
      </w:r>
      <w:proofErr w:type="spellStart"/>
      <w:r w:rsidRPr="00F33761">
        <w:rPr>
          <w:rFonts w:ascii="Times New Roman" w:hAnsi="Times New Roman"/>
          <w:sz w:val="28"/>
        </w:rPr>
        <w:t>Юрид</w:t>
      </w:r>
      <w:proofErr w:type="spellEnd"/>
      <w:r w:rsidRPr="00F33761">
        <w:rPr>
          <w:rFonts w:ascii="Times New Roman" w:hAnsi="Times New Roman"/>
          <w:sz w:val="28"/>
        </w:rPr>
        <w:t xml:space="preserve">. </w:t>
      </w:r>
      <w:proofErr w:type="gramStart"/>
      <w:r w:rsidRPr="00F33761">
        <w:rPr>
          <w:rFonts w:ascii="Times New Roman" w:hAnsi="Times New Roman"/>
          <w:sz w:val="28"/>
        </w:rPr>
        <w:t>лит</w:t>
      </w:r>
      <w:proofErr w:type="gramEnd"/>
      <w:r w:rsidRPr="00F33761">
        <w:rPr>
          <w:rFonts w:ascii="Times New Roman" w:hAnsi="Times New Roman"/>
          <w:sz w:val="28"/>
        </w:rPr>
        <w:t>., 1966. – 187 с.</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Белякова А. В. Правовая категория «разумный срок» в системе процессуальных сроков в гражданском и арбитражном процессе //</w:t>
      </w:r>
      <w:proofErr w:type="gramStart"/>
      <w:r w:rsidRPr="00F33761">
        <w:rPr>
          <w:rFonts w:ascii="Times New Roman" w:hAnsi="Times New Roman"/>
          <w:sz w:val="28"/>
        </w:rPr>
        <w:t xml:space="preserve"> .</w:t>
      </w:r>
      <w:proofErr w:type="gramEnd"/>
      <w:r w:rsidRPr="00F33761">
        <w:rPr>
          <w:rFonts w:ascii="Times New Roman" w:hAnsi="Times New Roman"/>
          <w:sz w:val="28"/>
        </w:rPr>
        <w:t>Адвокат. - 2014. - 2. - С. 14-17.</w:t>
      </w:r>
    </w:p>
    <w:p w:rsidR="00125DEA" w:rsidRPr="00F33761" w:rsidRDefault="00125DEA" w:rsidP="00F33761">
      <w:pPr>
        <w:pStyle w:val="a3"/>
        <w:numPr>
          <w:ilvl w:val="0"/>
          <w:numId w:val="7"/>
        </w:numPr>
        <w:spacing w:after="0" w:line="360" w:lineRule="auto"/>
        <w:ind w:left="0" w:firstLine="709"/>
        <w:jc w:val="both"/>
        <w:rPr>
          <w:rFonts w:ascii="Times New Roman" w:hAnsi="Times New Roman"/>
          <w:sz w:val="28"/>
        </w:rPr>
      </w:pPr>
      <w:proofErr w:type="spellStart"/>
      <w:r w:rsidRPr="00F33761">
        <w:rPr>
          <w:rFonts w:ascii="Times New Roman" w:hAnsi="Times New Roman"/>
          <w:sz w:val="28"/>
        </w:rPr>
        <w:t>Васекина</w:t>
      </w:r>
      <w:proofErr w:type="spellEnd"/>
      <w:r w:rsidRPr="00F33761">
        <w:rPr>
          <w:rFonts w:ascii="Times New Roman" w:hAnsi="Times New Roman"/>
          <w:sz w:val="28"/>
        </w:rPr>
        <w:t xml:space="preserve"> Э. М. Юридические сроки: теоретико-правовое исследование: </w:t>
      </w:r>
      <w:proofErr w:type="spellStart"/>
      <w:r w:rsidRPr="00F33761">
        <w:rPr>
          <w:rFonts w:ascii="Times New Roman" w:hAnsi="Times New Roman"/>
          <w:sz w:val="28"/>
        </w:rPr>
        <w:t>дис</w:t>
      </w:r>
      <w:proofErr w:type="spellEnd"/>
      <w:r w:rsidRPr="00F33761">
        <w:rPr>
          <w:rFonts w:ascii="Times New Roman" w:hAnsi="Times New Roman"/>
          <w:sz w:val="28"/>
        </w:rPr>
        <w:t xml:space="preserve">. … канд. </w:t>
      </w:r>
      <w:proofErr w:type="spellStart"/>
      <w:r w:rsidRPr="00F33761">
        <w:rPr>
          <w:rFonts w:ascii="Times New Roman" w:hAnsi="Times New Roman"/>
          <w:sz w:val="28"/>
        </w:rPr>
        <w:t>юрид</w:t>
      </w:r>
      <w:proofErr w:type="spellEnd"/>
      <w:r w:rsidRPr="00F33761">
        <w:rPr>
          <w:rFonts w:ascii="Times New Roman" w:hAnsi="Times New Roman"/>
          <w:sz w:val="28"/>
        </w:rPr>
        <w:t>. наук. М., 2011. – 209 с.</w:t>
      </w:r>
    </w:p>
    <w:p w:rsidR="00125DEA" w:rsidRPr="00F33761" w:rsidRDefault="00125DEA"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 xml:space="preserve">Васильев Л. М. Процессуальные сроки в советском уголовном процессе: </w:t>
      </w:r>
      <w:proofErr w:type="spellStart"/>
      <w:r w:rsidRPr="00F33761">
        <w:rPr>
          <w:rFonts w:ascii="Times New Roman" w:hAnsi="Times New Roman"/>
          <w:sz w:val="28"/>
        </w:rPr>
        <w:t>дис</w:t>
      </w:r>
      <w:proofErr w:type="spellEnd"/>
      <w:r w:rsidRPr="00F33761">
        <w:rPr>
          <w:rFonts w:ascii="Times New Roman" w:hAnsi="Times New Roman"/>
          <w:sz w:val="28"/>
        </w:rPr>
        <w:t xml:space="preserve">. … канд. </w:t>
      </w:r>
      <w:proofErr w:type="spellStart"/>
      <w:r w:rsidRPr="00F33761">
        <w:rPr>
          <w:rFonts w:ascii="Times New Roman" w:hAnsi="Times New Roman"/>
          <w:sz w:val="28"/>
        </w:rPr>
        <w:t>юрид</w:t>
      </w:r>
      <w:proofErr w:type="spellEnd"/>
      <w:r w:rsidRPr="00F33761">
        <w:rPr>
          <w:rFonts w:ascii="Times New Roman" w:hAnsi="Times New Roman"/>
          <w:sz w:val="28"/>
        </w:rPr>
        <w:t xml:space="preserve">. наук. М., 1971. – 298 с. </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Гаврилов Б. Я. Роль уголовно-процессуального права в обеспечении прав и свобод участников уголовного процесса // Трансграничная безопасность и государство в современном мире</w:t>
      </w:r>
      <w:proofErr w:type="gramStart"/>
      <w:r w:rsidRPr="00F33761">
        <w:rPr>
          <w:rFonts w:ascii="Times New Roman" w:hAnsi="Times New Roman"/>
          <w:sz w:val="28"/>
        </w:rPr>
        <w:t xml:space="preserve"> :</w:t>
      </w:r>
      <w:proofErr w:type="gramEnd"/>
      <w:r w:rsidRPr="00F33761">
        <w:rPr>
          <w:rFonts w:ascii="Times New Roman" w:hAnsi="Times New Roman"/>
          <w:sz w:val="28"/>
        </w:rPr>
        <w:t xml:space="preserve"> материалы международной научно-практической конференции. Улан-Удэ</w:t>
      </w:r>
      <w:proofErr w:type="gramStart"/>
      <w:r w:rsidRPr="00F33761">
        <w:rPr>
          <w:rFonts w:ascii="Times New Roman" w:hAnsi="Times New Roman"/>
          <w:sz w:val="28"/>
        </w:rPr>
        <w:t xml:space="preserve"> :</w:t>
      </w:r>
      <w:proofErr w:type="gramEnd"/>
      <w:r w:rsidRPr="00F33761">
        <w:rPr>
          <w:rFonts w:ascii="Times New Roman" w:hAnsi="Times New Roman"/>
          <w:sz w:val="28"/>
        </w:rPr>
        <w:t xml:space="preserve"> Восточно-Сибирский государственный университет технологий и управления, 2016. — С. 11—20.</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lastRenderedPageBreak/>
        <w:t>Гольцов А. Т. Сроки задержания в российском уголовном судопроизводстве // Актуальные проблемы российского права. — 2015. — N° 8. — С.166—172.</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 xml:space="preserve">Гуляев, А. П. Процессуальные сроки в стадиях возбуждения уголовного дела и предварительного расследования / А. П. Гуляев. – М.: </w:t>
      </w:r>
      <w:proofErr w:type="spellStart"/>
      <w:r w:rsidRPr="00F33761">
        <w:rPr>
          <w:rFonts w:ascii="Times New Roman" w:hAnsi="Times New Roman"/>
          <w:sz w:val="28"/>
        </w:rPr>
        <w:t>Юрид</w:t>
      </w:r>
      <w:proofErr w:type="spellEnd"/>
      <w:r w:rsidRPr="00F33761">
        <w:rPr>
          <w:rFonts w:ascii="Times New Roman" w:hAnsi="Times New Roman"/>
          <w:sz w:val="28"/>
        </w:rPr>
        <w:t xml:space="preserve">. </w:t>
      </w:r>
      <w:proofErr w:type="gramStart"/>
      <w:r w:rsidRPr="00F33761">
        <w:rPr>
          <w:rFonts w:ascii="Times New Roman" w:hAnsi="Times New Roman"/>
          <w:sz w:val="28"/>
        </w:rPr>
        <w:t>лит</w:t>
      </w:r>
      <w:proofErr w:type="gramEnd"/>
      <w:r w:rsidRPr="00F33761">
        <w:rPr>
          <w:rFonts w:ascii="Times New Roman" w:hAnsi="Times New Roman"/>
          <w:sz w:val="28"/>
        </w:rPr>
        <w:t>., 1976. – 144 с.</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Жуковский, В. М. Проблема времени и своевременности в советском уголовном пр</w:t>
      </w:r>
      <w:proofErr w:type="gramStart"/>
      <w:r w:rsidRPr="00F33761">
        <w:rPr>
          <w:rFonts w:ascii="Times New Roman" w:hAnsi="Times New Roman"/>
          <w:sz w:val="28"/>
        </w:rPr>
        <w:t>о-</w:t>
      </w:r>
      <w:proofErr w:type="gramEnd"/>
      <w:r w:rsidRPr="00F33761">
        <w:rPr>
          <w:rFonts w:ascii="Times New Roman" w:hAnsi="Times New Roman"/>
          <w:sz w:val="28"/>
        </w:rPr>
        <w:t xml:space="preserve"> </w:t>
      </w:r>
      <w:proofErr w:type="spellStart"/>
      <w:r w:rsidRPr="00F33761">
        <w:rPr>
          <w:rFonts w:ascii="Times New Roman" w:hAnsi="Times New Roman"/>
          <w:sz w:val="28"/>
        </w:rPr>
        <w:t>цессе</w:t>
      </w:r>
      <w:proofErr w:type="spellEnd"/>
      <w:r w:rsidRPr="00F33761">
        <w:rPr>
          <w:rFonts w:ascii="Times New Roman" w:hAnsi="Times New Roman"/>
          <w:sz w:val="28"/>
        </w:rPr>
        <w:t xml:space="preserve">: автореферат </w:t>
      </w:r>
      <w:proofErr w:type="spellStart"/>
      <w:r w:rsidRPr="00F33761">
        <w:rPr>
          <w:rFonts w:ascii="Times New Roman" w:hAnsi="Times New Roman"/>
          <w:sz w:val="28"/>
        </w:rPr>
        <w:t>дис</w:t>
      </w:r>
      <w:proofErr w:type="spellEnd"/>
      <w:r w:rsidRPr="00F33761">
        <w:rPr>
          <w:rFonts w:ascii="Times New Roman" w:hAnsi="Times New Roman"/>
          <w:sz w:val="28"/>
        </w:rPr>
        <w:t xml:space="preserve">. … канд. </w:t>
      </w:r>
      <w:proofErr w:type="spellStart"/>
      <w:r w:rsidRPr="00F33761">
        <w:rPr>
          <w:rFonts w:ascii="Times New Roman" w:hAnsi="Times New Roman"/>
          <w:sz w:val="28"/>
        </w:rPr>
        <w:t>юрид</w:t>
      </w:r>
      <w:proofErr w:type="spellEnd"/>
      <w:r w:rsidRPr="00F33761">
        <w:rPr>
          <w:rFonts w:ascii="Times New Roman" w:hAnsi="Times New Roman"/>
          <w:sz w:val="28"/>
        </w:rPr>
        <w:t xml:space="preserve">. наук / В. М. Жуковский. – Свердловск: </w:t>
      </w:r>
      <w:proofErr w:type="spellStart"/>
      <w:r w:rsidRPr="00F33761">
        <w:rPr>
          <w:rFonts w:ascii="Times New Roman" w:hAnsi="Times New Roman"/>
          <w:sz w:val="28"/>
        </w:rPr>
        <w:t>Сверд</w:t>
      </w:r>
      <w:proofErr w:type="spellEnd"/>
      <w:r w:rsidRPr="00F33761">
        <w:rPr>
          <w:rFonts w:ascii="Times New Roman" w:hAnsi="Times New Roman"/>
          <w:sz w:val="28"/>
        </w:rPr>
        <w:t xml:space="preserve">. </w:t>
      </w:r>
      <w:proofErr w:type="spellStart"/>
      <w:r w:rsidRPr="00F33761">
        <w:rPr>
          <w:rFonts w:ascii="Times New Roman" w:hAnsi="Times New Roman"/>
          <w:sz w:val="28"/>
        </w:rPr>
        <w:t>юрид</w:t>
      </w:r>
      <w:proofErr w:type="spellEnd"/>
      <w:r w:rsidRPr="00F33761">
        <w:rPr>
          <w:rFonts w:ascii="Times New Roman" w:hAnsi="Times New Roman"/>
          <w:sz w:val="28"/>
        </w:rPr>
        <w:t>. ин-т, 1989. – 18 с.</w:t>
      </w:r>
    </w:p>
    <w:p w:rsidR="00125DEA" w:rsidRPr="00F33761" w:rsidRDefault="00125DEA"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 xml:space="preserve">Калиновский К. Б. Процессуальные сроки в уголовном судопроизводстве и их регламентация по Уголовно-процессуальному кодексу Российской Федерации // Ленинградский </w:t>
      </w:r>
      <w:proofErr w:type="spellStart"/>
      <w:r w:rsidRPr="00F33761">
        <w:rPr>
          <w:rFonts w:ascii="Times New Roman" w:hAnsi="Times New Roman"/>
          <w:sz w:val="28"/>
        </w:rPr>
        <w:t>юрид</w:t>
      </w:r>
      <w:proofErr w:type="spellEnd"/>
      <w:r w:rsidRPr="00F33761">
        <w:rPr>
          <w:rFonts w:ascii="Times New Roman" w:hAnsi="Times New Roman"/>
          <w:sz w:val="28"/>
        </w:rPr>
        <w:t xml:space="preserve">. журн. 2015.  - № 2. – С. 98. </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Калиновский К. Б. Комментарий к УПК РФ. — М.</w:t>
      </w:r>
      <w:proofErr w:type="gramStart"/>
      <w:r w:rsidRPr="00F33761">
        <w:rPr>
          <w:rFonts w:ascii="Times New Roman" w:hAnsi="Times New Roman"/>
          <w:sz w:val="28"/>
        </w:rPr>
        <w:t xml:space="preserve"> :</w:t>
      </w:r>
      <w:proofErr w:type="gramEnd"/>
      <w:r w:rsidRPr="00F33761">
        <w:rPr>
          <w:rFonts w:ascii="Times New Roman" w:hAnsi="Times New Roman"/>
          <w:sz w:val="28"/>
        </w:rPr>
        <w:t xml:space="preserve"> Проспект, 2014. — 311 с.</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 xml:space="preserve">Каминская, В. </w:t>
      </w:r>
      <w:proofErr w:type="gramStart"/>
      <w:r w:rsidRPr="00F33761">
        <w:rPr>
          <w:rFonts w:ascii="Times New Roman" w:hAnsi="Times New Roman"/>
          <w:sz w:val="28"/>
        </w:rPr>
        <w:t>И.</w:t>
      </w:r>
      <w:proofErr w:type="gramEnd"/>
      <w:r w:rsidRPr="00F33761">
        <w:rPr>
          <w:rFonts w:ascii="Times New Roman" w:hAnsi="Times New Roman"/>
          <w:sz w:val="28"/>
        </w:rPr>
        <w:t xml:space="preserve"> В чем значение процессуальных гарантий в советском уголовном процессе? / В. И. Каминская // Советское государство и право. – 1950. – № 5. – С. 56.</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proofErr w:type="spellStart"/>
      <w:r w:rsidRPr="00F33761">
        <w:rPr>
          <w:rFonts w:ascii="Times New Roman" w:hAnsi="Times New Roman"/>
          <w:sz w:val="28"/>
        </w:rPr>
        <w:t>Кашепов</w:t>
      </w:r>
      <w:proofErr w:type="spellEnd"/>
      <w:r w:rsidRPr="00F33761">
        <w:rPr>
          <w:rFonts w:ascii="Times New Roman" w:hAnsi="Times New Roman"/>
          <w:sz w:val="28"/>
        </w:rPr>
        <w:t xml:space="preserve"> В. П. Продление заключения под стражу в практике Европейского Суда по правам человека и Верховного Суда Российской Федерации. — М.</w:t>
      </w:r>
      <w:proofErr w:type="gramStart"/>
      <w:r w:rsidRPr="00F33761">
        <w:rPr>
          <w:rFonts w:ascii="Times New Roman" w:hAnsi="Times New Roman"/>
          <w:sz w:val="28"/>
        </w:rPr>
        <w:t xml:space="preserve"> :</w:t>
      </w:r>
      <w:proofErr w:type="gramEnd"/>
      <w:r w:rsidRPr="00F33761">
        <w:rPr>
          <w:rFonts w:ascii="Times New Roman" w:hAnsi="Times New Roman"/>
          <w:sz w:val="28"/>
        </w:rPr>
        <w:t xml:space="preserve"> Юридическая литература, 2015. — 305 с.</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 xml:space="preserve">Маслов И. В. Актуальные проблемы правовой регламентации процессуальных сроков в досудебном производстве по уголовным делам: </w:t>
      </w:r>
      <w:proofErr w:type="spellStart"/>
      <w:r w:rsidRPr="00F33761">
        <w:rPr>
          <w:rFonts w:ascii="Times New Roman" w:hAnsi="Times New Roman"/>
          <w:sz w:val="28"/>
        </w:rPr>
        <w:t>дис</w:t>
      </w:r>
      <w:proofErr w:type="spellEnd"/>
      <w:r w:rsidRPr="00F33761">
        <w:rPr>
          <w:rFonts w:ascii="Times New Roman" w:hAnsi="Times New Roman"/>
          <w:sz w:val="28"/>
        </w:rPr>
        <w:t xml:space="preserve">. … канд. </w:t>
      </w:r>
      <w:proofErr w:type="spellStart"/>
      <w:r w:rsidRPr="00F33761">
        <w:rPr>
          <w:rFonts w:ascii="Times New Roman" w:hAnsi="Times New Roman"/>
          <w:sz w:val="28"/>
        </w:rPr>
        <w:t>юрид</w:t>
      </w:r>
      <w:proofErr w:type="spellEnd"/>
      <w:r w:rsidRPr="00F33761">
        <w:rPr>
          <w:rFonts w:ascii="Times New Roman" w:hAnsi="Times New Roman"/>
          <w:sz w:val="28"/>
        </w:rPr>
        <w:t>. наук. М., 2013. – 211 с.</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Мельников В. Ю. О практике применения судами меры пресечения в виде заключения под стражу</w:t>
      </w:r>
      <w:proofErr w:type="gramStart"/>
      <w:r w:rsidRPr="00F33761">
        <w:rPr>
          <w:rFonts w:ascii="Times New Roman" w:hAnsi="Times New Roman"/>
          <w:sz w:val="28"/>
        </w:rPr>
        <w:t xml:space="preserve"> :</w:t>
      </w:r>
      <w:proofErr w:type="gramEnd"/>
      <w:r w:rsidRPr="00F33761">
        <w:rPr>
          <w:rFonts w:ascii="Times New Roman" w:hAnsi="Times New Roman"/>
          <w:sz w:val="28"/>
        </w:rPr>
        <w:t xml:space="preserve"> вопросы теории и практики // Российский судья. — 2013. — № 8. — С. 22—25.</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proofErr w:type="spellStart"/>
      <w:r w:rsidRPr="00F33761">
        <w:rPr>
          <w:rFonts w:ascii="Times New Roman" w:hAnsi="Times New Roman"/>
          <w:sz w:val="28"/>
        </w:rPr>
        <w:t>Моул</w:t>
      </w:r>
      <w:proofErr w:type="spellEnd"/>
      <w:r w:rsidRPr="00F33761">
        <w:rPr>
          <w:rFonts w:ascii="Times New Roman" w:hAnsi="Times New Roman"/>
          <w:sz w:val="28"/>
        </w:rPr>
        <w:t xml:space="preserve"> Н., </w:t>
      </w:r>
      <w:proofErr w:type="spellStart"/>
      <w:r w:rsidRPr="00F33761">
        <w:rPr>
          <w:rFonts w:ascii="Times New Roman" w:hAnsi="Times New Roman"/>
          <w:sz w:val="28"/>
        </w:rPr>
        <w:t>Харби</w:t>
      </w:r>
      <w:proofErr w:type="spellEnd"/>
      <w:r w:rsidRPr="00F33761">
        <w:rPr>
          <w:rFonts w:ascii="Times New Roman" w:hAnsi="Times New Roman"/>
          <w:sz w:val="28"/>
        </w:rPr>
        <w:t xml:space="preserve"> К., Алексеева Л. Б. Европейская конвенция о защите прав человека и основных свобод. Статья 6 «Право на </w:t>
      </w:r>
      <w:r w:rsidRPr="00F33761">
        <w:rPr>
          <w:rFonts w:ascii="Times New Roman" w:hAnsi="Times New Roman"/>
          <w:sz w:val="28"/>
        </w:rPr>
        <w:lastRenderedPageBreak/>
        <w:t>справедливое судебное разбирательство». Прецеденты и комментарии [Электронный ресурс]. — URL: // http://www.echr.ru/documents/manuals/</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 xml:space="preserve">Насонова И. А., Степанова Т. А. Процессуальные полномочия начальника подразделения дознания при избрании меры пресечения в виде заключения под стражу // Вестник Воронежского института МВД России. — 2014. – 304. </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Насонова И. А. Теоретическая модель уголовно-процессуальной защиты</w:t>
      </w:r>
      <w:proofErr w:type="gramStart"/>
      <w:r w:rsidRPr="00F33761">
        <w:rPr>
          <w:rFonts w:ascii="Times New Roman" w:hAnsi="Times New Roman"/>
          <w:sz w:val="28"/>
        </w:rPr>
        <w:t xml:space="preserve"> :</w:t>
      </w:r>
      <w:proofErr w:type="gramEnd"/>
      <w:r w:rsidRPr="00F33761">
        <w:rPr>
          <w:rFonts w:ascii="Times New Roman" w:hAnsi="Times New Roman"/>
          <w:sz w:val="28"/>
        </w:rPr>
        <w:t xml:space="preserve"> </w:t>
      </w:r>
      <w:proofErr w:type="spellStart"/>
      <w:r w:rsidRPr="00F33761">
        <w:rPr>
          <w:rFonts w:ascii="Times New Roman" w:hAnsi="Times New Roman"/>
          <w:sz w:val="28"/>
        </w:rPr>
        <w:t>дис</w:t>
      </w:r>
      <w:proofErr w:type="spellEnd"/>
      <w:r w:rsidRPr="00F33761">
        <w:rPr>
          <w:rFonts w:ascii="Times New Roman" w:hAnsi="Times New Roman"/>
          <w:sz w:val="28"/>
        </w:rPr>
        <w:t xml:space="preserve">. ... д-ра </w:t>
      </w:r>
      <w:proofErr w:type="spellStart"/>
      <w:r w:rsidRPr="00F33761">
        <w:rPr>
          <w:rFonts w:ascii="Times New Roman" w:hAnsi="Times New Roman"/>
          <w:sz w:val="28"/>
        </w:rPr>
        <w:t>юрид</w:t>
      </w:r>
      <w:proofErr w:type="spellEnd"/>
      <w:r w:rsidRPr="00F33761">
        <w:rPr>
          <w:rFonts w:ascii="Times New Roman" w:hAnsi="Times New Roman"/>
          <w:sz w:val="28"/>
        </w:rPr>
        <w:t>. наук. — М., 2011. — 501 с.</w:t>
      </w:r>
    </w:p>
    <w:p w:rsidR="00125DEA" w:rsidRPr="00F33761" w:rsidRDefault="00125DEA"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 xml:space="preserve">Петрова Г. Б. Сроки как элемент правового регулирования в уголовном судопроизводстве: </w:t>
      </w:r>
      <w:proofErr w:type="spellStart"/>
      <w:r w:rsidRPr="00F33761">
        <w:rPr>
          <w:rFonts w:ascii="Times New Roman" w:hAnsi="Times New Roman"/>
          <w:sz w:val="28"/>
        </w:rPr>
        <w:t>дис</w:t>
      </w:r>
      <w:proofErr w:type="spellEnd"/>
      <w:r w:rsidRPr="00F33761">
        <w:rPr>
          <w:rFonts w:ascii="Times New Roman" w:hAnsi="Times New Roman"/>
          <w:sz w:val="28"/>
        </w:rPr>
        <w:t xml:space="preserve">. канд. </w:t>
      </w:r>
      <w:proofErr w:type="spellStart"/>
      <w:r w:rsidRPr="00F33761">
        <w:rPr>
          <w:rFonts w:ascii="Times New Roman" w:hAnsi="Times New Roman"/>
          <w:sz w:val="28"/>
        </w:rPr>
        <w:t>юрид</w:t>
      </w:r>
      <w:proofErr w:type="spellEnd"/>
      <w:r w:rsidRPr="00F33761">
        <w:rPr>
          <w:rFonts w:ascii="Times New Roman" w:hAnsi="Times New Roman"/>
          <w:sz w:val="28"/>
        </w:rPr>
        <w:t xml:space="preserve">. наук. Саратов, 2014. – 376 с. </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Петрова, Г. Б. Сроки как элемент правового регулирования уголовно-процессуальной деятельности / Г. Б. Петрова. – Саратов: Изд-во Саратовской государственной академии права, 2006. – 182 с.</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Поляков П. Н. Разумные сроки судопроизводства: понятие и значение// Рос</w:t>
      </w:r>
      <w:proofErr w:type="gramStart"/>
      <w:r w:rsidRPr="00F33761">
        <w:rPr>
          <w:rFonts w:ascii="Times New Roman" w:hAnsi="Times New Roman"/>
          <w:sz w:val="28"/>
        </w:rPr>
        <w:t>.</w:t>
      </w:r>
      <w:proofErr w:type="gramEnd"/>
      <w:r w:rsidRPr="00F33761">
        <w:rPr>
          <w:rFonts w:ascii="Times New Roman" w:hAnsi="Times New Roman"/>
          <w:sz w:val="28"/>
        </w:rPr>
        <w:t xml:space="preserve"> </w:t>
      </w:r>
      <w:proofErr w:type="gramStart"/>
      <w:r w:rsidRPr="00F33761">
        <w:rPr>
          <w:rFonts w:ascii="Times New Roman" w:hAnsi="Times New Roman"/>
          <w:sz w:val="28"/>
        </w:rPr>
        <w:t>ю</w:t>
      </w:r>
      <w:proofErr w:type="gramEnd"/>
      <w:r w:rsidRPr="00F33761">
        <w:rPr>
          <w:rFonts w:ascii="Times New Roman" w:hAnsi="Times New Roman"/>
          <w:sz w:val="28"/>
        </w:rPr>
        <w:t>стиция.— 2011. -№ 4. - С. 35-37.</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proofErr w:type="spellStart"/>
      <w:r w:rsidRPr="00F33761">
        <w:rPr>
          <w:rFonts w:ascii="Times New Roman" w:hAnsi="Times New Roman"/>
          <w:sz w:val="28"/>
        </w:rPr>
        <w:t>Победкин</w:t>
      </w:r>
      <w:proofErr w:type="spellEnd"/>
      <w:r w:rsidRPr="00F33761">
        <w:rPr>
          <w:rFonts w:ascii="Times New Roman" w:hAnsi="Times New Roman"/>
          <w:sz w:val="28"/>
        </w:rPr>
        <w:t xml:space="preserve"> А. В., Яшин В. Н. Уголовный процесс: учеб</w:t>
      </w:r>
      <w:proofErr w:type="gramStart"/>
      <w:r w:rsidRPr="00F33761">
        <w:rPr>
          <w:rFonts w:ascii="Times New Roman" w:hAnsi="Times New Roman"/>
          <w:sz w:val="28"/>
        </w:rPr>
        <w:t>.</w:t>
      </w:r>
      <w:proofErr w:type="gramEnd"/>
      <w:r w:rsidRPr="00F33761">
        <w:rPr>
          <w:rFonts w:ascii="Times New Roman" w:hAnsi="Times New Roman"/>
          <w:sz w:val="28"/>
        </w:rPr>
        <w:t xml:space="preserve"> / </w:t>
      </w:r>
      <w:proofErr w:type="gramStart"/>
      <w:r w:rsidRPr="00F33761">
        <w:rPr>
          <w:rFonts w:ascii="Times New Roman" w:hAnsi="Times New Roman"/>
          <w:sz w:val="28"/>
        </w:rPr>
        <w:t>п</w:t>
      </w:r>
      <w:proofErr w:type="gramEnd"/>
      <w:r w:rsidRPr="00F33761">
        <w:rPr>
          <w:rFonts w:ascii="Times New Roman" w:hAnsi="Times New Roman"/>
          <w:sz w:val="28"/>
        </w:rPr>
        <w:t>од ред. В. П. Григорьева. М., 2012. – 309 с.</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Практика Европейского суда по правам человека за 2009-2010 гг. по делам в отношении Российской Федерации в связи с нарушением права на разумные сроки судебного разбирательства и (</w:t>
      </w:r>
      <w:proofErr w:type="gramStart"/>
      <w:r w:rsidRPr="00F33761">
        <w:rPr>
          <w:rFonts w:ascii="Times New Roman" w:hAnsi="Times New Roman"/>
          <w:sz w:val="28"/>
        </w:rPr>
        <w:t>пли</w:t>
      </w:r>
      <w:proofErr w:type="gramEnd"/>
      <w:r w:rsidRPr="00F33761">
        <w:rPr>
          <w:rFonts w:ascii="Times New Roman" w:hAnsi="Times New Roman"/>
          <w:sz w:val="28"/>
        </w:rPr>
        <w:t xml:space="preserve">) исполнение судебного решения в разумные сроки // </w:t>
      </w:r>
      <w:proofErr w:type="spellStart"/>
      <w:r w:rsidRPr="00F33761">
        <w:rPr>
          <w:rFonts w:ascii="Times New Roman" w:hAnsi="Times New Roman"/>
          <w:sz w:val="28"/>
        </w:rPr>
        <w:t>Бюл</w:t>
      </w:r>
      <w:proofErr w:type="spellEnd"/>
      <w:r w:rsidRPr="00F33761">
        <w:rPr>
          <w:rFonts w:ascii="Times New Roman" w:hAnsi="Times New Roman"/>
          <w:sz w:val="28"/>
        </w:rPr>
        <w:t>. Верховного Суда РФ. — 2011. — 3. - С. 3—6.</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Самылина И. А. Разумные сроки в уголовном процессе // Российская юстиция. — 2012. — №4. — С. 48—53.</w:t>
      </w:r>
    </w:p>
    <w:p w:rsidR="00125DEA" w:rsidRPr="00F33761" w:rsidRDefault="00125DEA"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 xml:space="preserve">Сокол Р. П. Процессуальные сроки в судебных стадиях уголовного судопроизводства Российской Федерации: правовая регламентация и процессуальные особенности: </w:t>
      </w:r>
      <w:proofErr w:type="spellStart"/>
      <w:r w:rsidRPr="00F33761">
        <w:rPr>
          <w:rFonts w:ascii="Times New Roman" w:hAnsi="Times New Roman"/>
          <w:sz w:val="28"/>
        </w:rPr>
        <w:t>дис</w:t>
      </w:r>
      <w:proofErr w:type="spellEnd"/>
      <w:r w:rsidRPr="00F33761">
        <w:rPr>
          <w:rFonts w:ascii="Times New Roman" w:hAnsi="Times New Roman"/>
          <w:sz w:val="28"/>
        </w:rPr>
        <w:t xml:space="preserve">. … канд. </w:t>
      </w:r>
      <w:proofErr w:type="spellStart"/>
      <w:r w:rsidRPr="00F33761">
        <w:rPr>
          <w:rFonts w:ascii="Times New Roman" w:hAnsi="Times New Roman"/>
          <w:sz w:val="28"/>
        </w:rPr>
        <w:t>юрид</w:t>
      </w:r>
      <w:proofErr w:type="spellEnd"/>
      <w:r w:rsidRPr="00F33761">
        <w:rPr>
          <w:rFonts w:ascii="Times New Roman" w:hAnsi="Times New Roman"/>
          <w:sz w:val="28"/>
        </w:rPr>
        <w:t xml:space="preserve">. наук. Владимир, 2013. – 309 с. </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lastRenderedPageBreak/>
        <w:t>Строгович, М. С. Курс советского уголовного процесса</w:t>
      </w:r>
      <w:proofErr w:type="gramStart"/>
      <w:r w:rsidRPr="00F33761">
        <w:rPr>
          <w:rFonts w:ascii="Times New Roman" w:hAnsi="Times New Roman"/>
          <w:sz w:val="28"/>
        </w:rPr>
        <w:t>.</w:t>
      </w:r>
      <w:proofErr w:type="gramEnd"/>
      <w:r w:rsidRPr="00F33761">
        <w:rPr>
          <w:rFonts w:ascii="Times New Roman" w:hAnsi="Times New Roman"/>
          <w:sz w:val="28"/>
        </w:rPr>
        <w:t xml:space="preserve"> </w:t>
      </w:r>
      <w:proofErr w:type="gramStart"/>
      <w:r w:rsidRPr="00F33761">
        <w:rPr>
          <w:rFonts w:ascii="Times New Roman" w:hAnsi="Times New Roman"/>
          <w:sz w:val="28"/>
        </w:rPr>
        <w:t>в</w:t>
      </w:r>
      <w:proofErr w:type="gramEnd"/>
      <w:r w:rsidRPr="00F33761">
        <w:rPr>
          <w:rFonts w:ascii="Times New Roman" w:hAnsi="Times New Roman"/>
          <w:sz w:val="28"/>
        </w:rPr>
        <w:t xml:space="preserve"> 2 т. / М. С. Строгович. – М.: Наука, 1968. – Т. 1. – 468 с.</w:t>
      </w:r>
    </w:p>
    <w:p w:rsidR="00125DEA" w:rsidRPr="00F33761" w:rsidRDefault="00125DEA"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Уголовно-процессуальное право (Уголовный процесс): учеб</w:t>
      </w:r>
      <w:proofErr w:type="gramStart"/>
      <w:r w:rsidRPr="00F33761">
        <w:rPr>
          <w:rFonts w:ascii="Times New Roman" w:hAnsi="Times New Roman"/>
          <w:sz w:val="28"/>
        </w:rPr>
        <w:t>.</w:t>
      </w:r>
      <w:proofErr w:type="gramEnd"/>
      <w:r w:rsidRPr="00F33761">
        <w:rPr>
          <w:rFonts w:ascii="Times New Roman" w:hAnsi="Times New Roman"/>
          <w:sz w:val="28"/>
        </w:rPr>
        <w:t xml:space="preserve"> </w:t>
      </w:r>
      <w:proofErr w:type="gramStart"/>
      <w:r w:rsidRPr="00F33761">
        <w:rPr>
          <w:rFonts w:ascii="Times New Roman" w:hAnsi="Times New Roman"/>
          <w:sz w:val="28"/>
        </w:rPr>
        <w:t>д</w:t>
      </w:r>
      <w:proofErr w:type="gramEnd"/>
      <w:r w:rsidRPr="00F33761">
        <w:rPr>
          <w:rFonts w:ascii="Times New Roman" w:hAnsi="Times New Roman"/>
          <w:sz w:val="28"/>
        </w:rPr>
        <w:t>ля вузов / под ред. Г. П. Химичевой, О. В. Химичевой. М., 2014. – 452 с.</w:t>
      </w:r>
    </w:p>
    <w:p w:rsidR="00125DEA" w:rsidRPr="00F33761" w:rsidRDefault="00125DEA"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Уголовно-процессуальное право Российской Федерации: учеб</w:t>
      </w:r>
      <w:proofErr w:type="gramStart"/>
      <w:r w:rsidRPr="00F33761">
        <w:rPr>
          <w:rFonts w:ascii="Times New Roman" w:hAnsi="Times New Roman"/>
          <w:sz w:val="28"/>
        </w:rPr>
        <w:t>.</w:t>
      </w:r>
      <w:proofErr w:type="gramEnd"/>
      <w:r w:rsidRPr="00F33761">
        <w:rPr>
          <w:rFonts w:ascii="Times New Roman" w:hAnsi="Times New Roman"/>
          <w:sz w:val="28"/>
        </w:rPr>
        <w:t xml:space="preserve"> / </w:t>
      </w:r>
      <w:proofErr w:type="gramStart"/>
      <w:r w:rsidRPr="00F33761">
        <w:rPr>
          <w:rFonts w:ascii="Times New Roman" w:hAnsi="Times New Roman"/>
          <w:sz w:val="28"/>
        </w:rPr>
        <w:t>о</w:t>
      </w:r>
      <w:proofErr w:type="gramEnd"/>
      <w:r w:rsidRPr="00F33761">
        <w:rPr>
          <w:rFonts w:ascii="Times New Roman" w:hAnsi="Times New Roman"/>
          <w:sz w:val="28"/>
        </w:rPr>
        <w:t xml:space="preserve">тв. ред. П. А. </w:t>
      </w:r>
      <w:proofErr w:type="spellStart"/>
      <w:r w:rsidRPr="00F33761">
        <w:rPr>
          <w:rFonts w:ascii="Times New Roman" w:hAnsi="Times New Roman"/>
          <w:sz w:val="28"/>
        </w:rPr>
        <w:t>Лупинская</w:t>
      </w:r>
      <w:proofErr w:type="spellEnd"/>
      <w:r w:rsidRPr="00F33761">
        <w:rPr>
          <w:rFonts w:ascii="Times New Roman" w:hAnsi="Times New Roman"/>
          <w:sz w:val="28"/>
        </w:rPr>
        <w:t xml:space="preserve">. М., 2013. – 432 с. </w:t>
      </w:r>
    </w:p>
    <w:p w:rsidR="00125DEA" w:rsidRPr="00F33761" w:rsidRDefault="00125DEA" w:rsidP="00F33761">
      <w:pPr>
        <w:pStyle w:val="a3"/>
        <w:numPr>
          <w:ilvl w:val="0"/>
          <w:numId w:val="7"/>
        </w:numPr>
        <w:spacing w:after="0" w:line="360" w:lineRule="auto"/>
        <w:ind w:left="0" w:firstLine="709"/>
        <w:jc w:val="both"/>
        <w:rPr>
          <w:rFonts w:ascii="Times New Roman" w:hAnsi="Times New Roman"/>
          <w:sz w:val="28"/>
        </w:rPr>
      </w:pPr>
      <w:proofErr w:type="spellStart"/>
      <w:r w:rsidRPr="00F33761">
        <w:rPr>
          <w:rFonts w:ascii="Times New Roman" w:hAnsi="Times New Roman"/>
          <w:sz w:val="28"/>
        </w:rPr>
        <w:t>Фалькович</w:t>
      </w:r>
      <w:proofErr w:type="spellEnd"/>
      <w:r w:rsidRPr="00F33761">
        <w:rPr>
          <w:rFonts w:ascii="Times New Roman" w:hAnsi="Times New Roman"/>
          <w:sz w:val="28"/>
        </w:rPr>
        <w:t xml:space="preserve"> М. С. Процессуальные сроки // Хоз-во и право. 1996. № 5.</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proofErr w:type="spellStart"/>
      <w:r w:rsidRPr="00F33761">
        <w:rPr>
          <w:rFonts w:ascii="Times New Roman" w:hAnsi="Times New Roman"/>
          <w:sz w:val="28"/>
        </w:rPr>
        <w:t>Цоколова</w:t>
      </w:r>
      <w:proofErr w:type="spellEnd"/>
      <w:r w:rsidRPr="00F33761">
        <w:rPr>
          <w:rFonts w:ascii="Times New Roman" w:hAnsi="Times New Roman"/>
          <w:sz w:val="28"/>
        </w:rPr>
        <w:t xml:space="preserve"> О. И. Теория и практика задержания, ареста и содержания под стражей в уголовном процессе</w:t>
      </w:r>
      <w:proofErr w:type="gramStart"/>
      <w:r w:rsidRPr="00F33761">
        <w:rPr>
          <w:rFonts w:ascii="Times New Roman" w:hAnsi="Times New Roman"/>
          <w:sz w:val="28"/>
        </w:rPr>
        <w:t xml:space="preserve"> :</w:t>
      </w:r>
      <w:proofErr w:type="gramEnd"/>
      <w:r w:rsidRPr="00F33761">
        <w:rPr>
          <w:rFonts w:ascii="Times New Roman" w:hAnsi="Times New Roman"/>
          <w:sz w:val="28"/>
        </w:rPr>
        <w:t xml:space="preserve"> </w:t>
      </w:r>
      <w:proofErr w:type="spellStart"/>
      <w:r w:rsidRPr="00F33761">
        <w:rPr>
          <w:rFonts w:ascii="Times New Roman" w:hAnsi="Times New Roman"/>
          <w:sz w:val="28"/>
        </w:rPr>
        <w:t>автореф</w:t>
      </w:r>
      <w:proofErr w:type="spellEnd"/>
      <w:r w:rsidRPr="00F33761">
        <w:rPr>
          <w:rFonts w:ascii="Times New Roman" w:hAnsi="Times New Roman"/>
          <w:sz w:val="28"/>
        </w:rPr>
        <w:t xml:space="preserve">. </w:t>
      </w:r>
      <w:proofErr w:type="spellStart"/>
      <w:r w:rsidRPr="00F33761">
        <w:rPr>
          <w:rFonts w:ascii="Times New Roman" w:hAnsi="Times New Roman"/>
          <w:sz w:val="28"/>
        </w:rPr>
        <w:t>дис</w:t>
      </w:r>
      <w:proofErr w:type="spellEnd"/>
      <w:r w:rsidRPr="00F33761">
        <w:rPr>
          <w:rFonts w:ascii="Times New Roman" w:hAnsi="Times New Roman"/>
          <w:sz w:val="28"/>
        </w:rPr>
        <w:t xml:space="preserve">. ... д-ра </w:t>
      </w:r>
      <w:proofErr w:type="spellStart"/>
      <w:r w:rsidRPr="00F33761">
        <w:rPr>
          <w:rFonts w:ascii="Times New Roman" w:hAnsi="Times New Roman"/>
          <w:sz w:val="28"/>
        </w:rPr>
        <w:t>юрид</w:t>
      </w:r>
      <w:proofErr w:type="spellEnd"/>
      <w:r w:rsidRPr="00F33761">
        <w:rPr>
          <w:rFonts w:ascii="Times New Roman" w:hAnsi="Times New Roman"/>
          <w:sz w:val="28"/>
        </w:rPr>
        <w:t>. наук. —</w:t>
      </w:r>
      <w:r w:rsidRPr="00F33761">
        <w:rPr>
          <w:rFonts w:ascii="Times New Roman" w:hAnsi="Times New Roman"/>
          <w:sz w:val="28"/>
        </w:rPr>
        <w:tab/>
        <w:t>М., 2017. — 52 с.</w:t>
      </w:r>
    </w:p>
    <w:p w:rsidR="00F33761" w:rsidRPr="00F33761" w:rsidRDefault="00F33761" w:rsidP="00F33761">
      <w:pPr>
        <w:pStyle w:val="a3"/>
        <w:numPr>
          <w:ilvl w:val="0"/>
          <w:numId w:val="7"/>
        </w:numPr>
        <w:spacing w:after="0" w:line="360" w:lineRule="auto"/>
        <w:ind w:left="0" w:firstLine="709"/>
        <w:jc w:val="both"/>
        <w:rPr>
          <w:rFonts w:ascii="Times New Roman" w:hAnsi="Times New Roman"/>
          <w:sz w:val="28"/>
        </w:rPr>
      </w:pPr>
      <w:r w:rsidRPr="00F33761">
        <w:rPr>
          <w:rFonts w:ascii="Times New Roman" w:hAnsi="Times New Roman"/>
          <w:sz w:val="28"/>
        </w:rPr>
        <w:t>Шереметьев А. П. Об ограничении чрезмерной длительности уголовного судопроизводства и срока содержания обвиняемого под стражей // Российский юридический журнал. — 2012. — № 6. — С. 141—145.</w:t>
      </w:r>
    </w:p>
    <w:p w:rsidR="00125DEA" w:rsidRPr="00F33761" w:rsidRDefault="00125DEA" w:rsidP="00F33761">
      <w:pPr>
        <w:pStyle w:val="a3"/>
        <w:numPr>
          <w:ilvl w:val="0"/>
          <w:numId w:val="7"/>
        </w:numPr>
        <w:spacing w:after="0" w:line="360" w:lineRule="auto"/>
        <w:ind w:left="0" w:firstLine="709"/>
        <w:jc w:val="both"/>
        <w:rPr>
          <w:rFonts w:ascii="Times New Roman" w:hAnsi="Times New Roman"/>
          <w:sz w:val="28"/>
        </w:rPr>
      </w:pPr>
      <w:proofErr w:type="spellStart"/>
      <w:r w:rsidRPr="00F33761">
        <w:rPr>
          <w:rFonts w:ascii="Times New Roman" w:hAnsi="Times New Roman"/>
          <w:sz w:val="28"/>
        </w:rPr>
        <w:t>Якупов</w:t>
      </w:r>
      <w:proofErr w:type="spellEnd"/>
      <w:r w:rsidRPr="00F33761">
        <w:rPr>
          <w:rFonts w:ascii="Times New Roman" w:hAnsi="Times New Roman"/>
          <w:sz w:val="28"/>
        </w:rPr>
        <w:t xml:space="preserve"> Р. Х. Уголовный процесс: учеб</w:t>
      </w:r>
      <w:proofErr w:type="gramStart"/>
      <w:r w:rsidRPr="00F33761">
        <w:rPr>
          <w:rFonts w:ascii="Times New Roman" w:hAnsi="Times New Roman"/>
          <w:sz w:val="28"/>
        </w:rPr>
        <w:t>.</w:t>
      </w:r>
      <w:proofErr w:type="gramEnd"/>
      <w:r w:rsidRPr="00F33761">
        <w:rPr>
          <w:rFonts w:ascii="Times New Roman" w:hAnsi="Times New Roman"/>
          <w:sz w:val="28"/>
        </w:rPr>
        <w:t xml:space="preserve"> </w:t>
      </w:r>
      <w:proofErr w:type="gramStart"/>
      <w:r w:rsidRPr="00F33761">
        <w:rPr>
          <w:rFonts w:ascii="Times New Roman" w:hAnsi="Times New Roman"/>
          <w:sz w:val="28"/>
        </w:rPr>
        <w:t>д</w:t>
      </w:r>
      <w:proofErr w:type="gramEnd"/>
      <w:r w:rsidRPr="00F33761">
        <w:rPr>
          <w:rFonts w:ascii="Times New Roman" w:hAnsi="Times New Roman"/>
          <w:sz w:val="28"/>
        </w:rPr>
        <w:t xml:space="preserve">ля вузов / науч. ред. В. П. </w:t>
      </w:r>
      <w:proofErr w:type="spellStart"/>
      <w:r w:rsidRPr="00F33761">
        <w:rPr>
          <w:rFonts w:ascii="Times New Roman" w:hAnsi="Times New Roman"/>
          <w:sz w:val="28"/>
        </w:rPr>
        <w:t>Галузо</w:t>
      </w:r>
      <w:proofErr w:type="spellEnd"/>
      <w:r w:rsidRPr="00F33761">
        <w:rPr>
          <w:rFonts w:ascii="Times New Roman" w:hAnsi="Times New Roman"/>
          <w:sz w:val="28"/>
        </w:rPr>
        <w:t xml:space="preserve">. 5-е изд., </w:t>
      </w:r>
      <w:proofErr w:type="spellStart"/>
      <w:r w:rsidRPr="00F33761">
        <w:rPr>
          <w:rFonts w:ascii="Times New Roman" w:hAnsi="Times New Roman"/>
          <w:sz w:val="28"/>
        </w:rPr>
        <w:t>испр</w:t>
      </w:r>
      <w:proofErr w:type="spellEnd"/>
      <w:r w:rsidRPr="00F33761">
        <w:rPr>
          <w:rFonts w:ascii="Times New Roman" w:hAnsi="Times New Roman"/>
          <w:sz w:val="28"/>
        </w:rPr>
        <w:t>. и доп. М., 20</w:t>
      </w:r>
      <w:r w:rsidR="004B7342" w:rsidRPr="00F33761">
        <w:rPr>
          <w:rFonts w:ascii="Times New Roman" w:hAnsi="Times New Roman"/>
          <w:sz w:val="28"/>
        </w:rPr>
        <w:t>1</w:t>
      </w:r>
      <w:r w:rsidRPr="00F33761">
        <w:rPr>
          <w:rFonts w:ascii="Times New Roman" w:hAnsi="Times New Roman"/>
          <w:sz w:val="28"/>
        </w:rPr>
        <w:t xml:space="preserve">5.- 239 с. </w:t>
      </w:r>
    </w:p>
    <w:p w:rsidR="00F33761" w:rsidRDefault="00F33761" w:rsidP="004B7342">
      <w:pPr>
        <w:ind w:firstLine="709"/>
        <w:jc w:val="both"/>
        <w:rPr>
          <w:rFonts w:ascii="Times New Roman" w:hAnsi="Times New Roman"/>
          <w:sz w:val="28"/>
        </w:rPr>
      </w:pPr>
    </w:p>
    <w:p w:rsidR="00F33761" w:rsidRPr="004B7342" w:rsidRDefault="00F33761" w:rsidP="004B7342">
      <w:pPr>
        <w:ind w:firstLine="709"/>
        <w:jc w:val="both"/>
        <w:rPr>
          <w:rFonts w:ascii="Times New Roman" w:hAnsi="Times New Roman"/>
          <w:sz w:val="28"/>
        </w:rPr>
      </w:pPr>
    </w:p>
    <w:p w:rsidR="00847436" w:rsidRDefault="00847436" w:rsidP="00847436">
      <w:r>
        <w:tab/>
      </w:r>
    </w:p>
    <w:p w:rsidR="00231C89" w:rsidRDefault="00231C89"/>
    <w:p w:rsidR="00231C89" w:rsidRDefault="00231C89"/>
    <w:sectPr w:rsidR="00231C89" w:rsidSect="00F02A7F">
      <w:footerReference w:type="default" r:id="rId10"/>
      <w:pgSz w:w="11906" w:h="16838"/>
      <w:pgMar w:top="1134" w:right="850" w:bottom="1134" w:left="1985"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50" w:rsidRDefault="00872B50" w:rsidP="00A712A5">
      <w:pPr>
        <w:spacing w:after="0" w:line="240" w:lineRule="auto"/>
      </w:pPr>
      <w:r>
        <w:separator/>
      </w:r>
    </w:p>
  </w:endnote>
  <w:endnote w:type="continuationSeparator" w:id="0">
    <w:p w:rsidR="00872B50" w:rsidRDefault="00872B50" w:rsidP="00A7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540398"/>
      <w:docPartObj>
        <w:docPartGallery w:val="Page Numbers (Bottom of Page)"/>
        <w:docPartUnique/>
      </w:docPartObj>
    </w:sdtPr>
    <w:sdtContent>
      <w:p w:rsidR="00F02A7F" w:rsidRDefault="00F02A7F">
        <w:pPr>
          <w:pStyle w:val="ab"/>
          <w:jc w:val="center"/>
        </w:pPr>
        <w:r>
          <w:fldChar w:fldCharType="begin"/>
        </w:r>
        <w:r>
          <w:instrText>PAGE   \* MERGEFORMAT</w:instrText>
        </w:r>
        <w:r>
          <w:fldChar w:fldCharType="separate"/>
        </w:r>
        <w:r w:rsidR="004D5018">
          <w:rPr>
            <w:noProof/>
          </w:rPr>
          <w:t>4</w:t>
        </w:r>
        <w:r>
          <w:fldChar w:fldCharType="end"/>
        </w:r>
      </w:p>
    </w:sdtContent>
  </w:sdt>
  <w:p w:rsidR="00F02A7F" w:rsidRDefault="00F02A7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50" w:rsidRDefault="00872B50" w:rsidP="00A712A5">
      <w:pPr>
        <w:spacing w:after="0" w:line="240" w:lineRule="auto"/>
      </w:pPr>
      <w:r>
        <w:separator/>
      </w:r>
    </w:p>
  </w:footnote>
  <w:footnote w:type="continuationSeparator" w:id="0">
    <w:p w:rsidR="00872B50" w:rsidRDefault="00872B50" w:rsidP="00A712A5">
      <w:pPr>
        <w:spacing w:after="0" w:line="240" w:lineRule="auto"/>
      </w:pPr>
      <w:r>
        <w:continuationSeparator/>
      </w:r>
    </w:p>
  </w:footnote>
  <w:footnote w:id="1">
    <w:p w:rsidR="006B3968" w:rsidRPr="006B3968" w:rsidRDefault="006B3968" w:rsidP="006B3968">
      <w:pPr>
        <w:pStyle w:val="a4"/>
        <w:jc w:val="both"/>
        <w:rPr>
          <w:rFonts w:ascii="Times New Roman" w:hAnsi="Times New Roman"/>
        </w:rPr>
      </w:pPr>
      <w:r w:rsidRPr="006B3968">
        <w:rPr>
          <w:rStyle w:val="a6"/>
          <w:rFonts w:ascii="Times New Roman" w:hAnsi="Times New Roman"/>
          <w:sz w:val="22"/>
        </w:rPr>
        <w:footnoteRef/>
      </w:r>
      <w:r w:rsidRPr="006B3968">
        <w:rPr>
          <w:rFonts w:ascii="Times New Roman" w:hAnsi="Times New Roman"/>
          <w:sz w:val="22"/>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2">
    <w:p w:rsidR="006B3968" w:rsidRPr="006B3968" w:rsidRDefault="006B3968" w:rsidP="006B3968">
      <w:pPr>
        <w:pStyle w:val="a4"/>
        <w:jc w:val="both"/>
        <w:rPr>
          <w:rFonts w:ascii="Times New Roman" w:hAnsi="Times New Roman"/>
        </w:rPr>
      </w:pPr>
      <w:r w:rsidRPr="006B3968">
        <w:rPr>
          <w:rStyle w:val="a6"/>
          <w:rFonts w:ascii="Times New Roman" w:hAnsi="Times New Roman"/>
          <w:sz w:val="24"/>
        </w:rPr>
        <w:footnoteRef/>
      </w:r>
      <w:r w:rsidRPr="006B3968">
        <w:rPr>
          <w:rFonts w:ascii="Times New Roman" w:hAnsi="Times New Roman"/>
          <w:sz w:val="24"/>
        </w:rPr>
        <w:t xml:space="preserve"> Маслов И. В. Актуальные проблемы правовой регламентации процессуальных сроков в досудебном производстве по уголовным делам: </w:t>
      </w:r>
      <w:proofErr w:type="spellStart"/>
      <w:r w:rsidRPr="006B3968">
        <w:rPr>
          <w:rFonts w:ascii="Times New Roman" w:hAnsi="Times New Roman"/>
          <w:sz w:val="24"/>
        </w:rPr>
        <w:t>дис</w:t>
      </w:r>
      <w:proofErr w:type="spellEnd"/>
      <w:r w:rsidRPr="006B3968">
        <w:rPr>
          <w:rFonts w:ascii="Times New Roman" w:hAnsi="Times New Roman"/>
          <w:sz w:val="24"/>
        </w:rPr>
        <w:t xml:space="preserve">. … канд. </w:t>
      </w:r>
      <w:proofErr w:type="spellStart"/>
      <w:r w:rsidRPr="006B3968">
        <w:rPr>
          <w:rFonts w:ascii="Times New Roman" w:hAnsi="Times New Roman"/>
          <w:sz w:val="24"/>
        </w:rPr>
        <w:t>юрид</w:t>
      </w:r>
      <w:proofErr w:type="spellEnd"/>
      <w:r w:rsidRPr="006B3968">
        <w:rPr>
          <w:rFonts w:ascii="Times New Roman" w:hAnsi="Times New Roman"/>
          <w:sz w:val="24"/>
        </w:rPr>
        <w:t>. наук. М., 2013. – 211 с.</w:t>
      </w:r>
    </w:p>
  </w:footnote>
  <w:footnote w:id="3">
    <w:p w:rsidR="006B3968" w:rsidRPr="006B3968" w:rsidRDefault="006B3968" w:rsidP="006B3968">
      <w:pPr>
        <w:pStyle w:val="a4"/>
        <w:jc w:val="both"/>
        <w:rPr>
          <w:rFonts w:ascii="Times New Roman" w:hAnsi="Times New Roman"/>
        </w:rPr>
      </w:pPr>
      <w:r w:rsidRPr="006B3968">
        <w:rPr>
          <w:rStyle w:val="a6"/>
          <w:rFonts w:ascii="Times New Roman" w:hAnsi="Times New Roman"/>
          <w:sz w:val="24"/>
        </w:rPr>
        <w:footnoteRef/>
      </w:r>
      <w:r w:rsidRPr="006B3968">
        <w:rPr>
          <w:rFonts w:ascii="Times New Roman" w:hAnsi="Times New Roman"/>
          <w:sz w:val="24"/>
        </w:rPr>
        <w:t xml:space="preserve"> Петрова Г. Б. Сроки как элемент правового регулирования в уголовном судопроизводстве: </w:t>
      </w:r>
      <w:proofErr w:type="spellStart"/>
      <w:r w:rsidRPr="006B3968">
        <w:rPr>
          <w:rFonts w:ascii="Times New Roman" w:hAnsi="Times New Roman"/>
          <w:sz w:val="24"/>
        </w:rPr>
        <w:t>дис</w:t>
      </w:r>
      <w:proofErr w:type="spellEnd"/>
      <w:r w:rsidRPr="006B3968">
        <w:rPr>
          <w:rFonts w:ascii="Times New Roman" w:hAnsi="Times New Roman"/>
          <w:sz w:val="24"/>
        </w:rPr>
        <w:t xml:space="preserve">. канд. </w:t>
      </w:r>
      <w:proofErr w:type="spellStart"/>
      <w:r w:rsidRPr="006B3968">
        <w:rPr>
          <w:rFonts w:ascii="Times New Roman" w:hAnsi="Times New Roman"/>
          <w:sz w:val="24"/>
        </w:rPr>
        <w:t>юрид</w:t>
      </w:r>
      <w:proofErr w:type="spellEnd"/>
      <w:r w:rsidRPr="006B3968">
        <w:rPr>
          <w:rFonts w:ascii="Times New Roman" w:hAnsi="Times New Roman"/>
          <w:sz w:val="24"/>
        </w:rPr>
        <w:t>. наук. Саратов, 2014. – 376 с.</w:t>
      </w:r>
    </w:p>
  </w:footnote>
  <w:footnote w:id="4">
    <w:p w:rsidR="006B3968" w:rsidRPr="006B3968" w:rsidRDefault="006B3968" w:rsidP="006B3968">
      <w:pPr>
        <w:pStyle w:val="a4"/>
        <w:jc w:val="both"/>
        <w:rPr>
          <w:rFonts w:ascii="Times New Roman" w:hAnsi="Times New Roman"/>
        </w:rPr>
      </w:pPr>
      <w:r w:rsidRPr="006B3968">
        <w:rPr>
          <w:rStyle w:val="a6"/>
          <w:rFonts w:ascii="Times New Roman" w:hAnsi="Times New Roman"/>
          <w:sz w:val="24"/>
        </w:rPr>
        <w:footnoteRef/>
      </w:r>
      <w:r w:rsidRPr="006B3968">
        <w:rPr>
          <w:rFonts w:ascii="Times New Roman" w:hAnsi="Times New Roman"/>
          <w:sz w:val="24"/>
        </w:rPr>
        <w:t xml:space="preserve"> Сокол Р. П. Процессуальные сроки в судебных стадиях уголовного судопроизводства Российской Федерации: правовая регламентация и процессуальные особенности: </w:t>
      </w:r>
      <w:proofErr w:type="spellStart"/>
      <w:r w:rsidRPr="006B3968">
        <w:rPr>
          <w:rFonts w:ascii="Times New Roman" w:hAnsi="Times New Roman"/>
          <w:sz w:val="24"/>
        </w:rPr>
        <w:t>дис</w:t>
      </w:r>
      <w:proofErr w:type="spellEnd"/>
      <w:r w:rsidRPr="006B3968">
        <w:rPr>
          <w:rFonts w:ascii="Times New Roman" w:hAnsi="Times New Roman"/>
          <w:sz w:val="24"/>
        </w:rPr>
        <w:t xml:space="preserve">. … канд. </w:t>
      </w:r>
      <w:proofErr w:type="spellStart"/>
      <w:r w:rsidRPr="006B3968">
        <w:rPr>
          <w:rFonts w:ascii="Times New Roman" w:hAnsi="Times New Roman"/>
          <w:sz w:val="24"/>
        </w:rPr>
        <w:t>юрид</w:t>
      </w:r>
      <w:proofErr w:type="spellEnd"/>
      <w:r w:rsidRPr="006B3968">
        <w:rPr>
          <w:rFonts w:ascii="Times New Roman" w:hAnsi="Times New Roman"/>
          <w:sz w:val="24"/>
        </w:rPr>
        <w:t>. наук. Владимир, 2013. – 309 с.</w:t>
      </w:r>
    </w:p>
  </w:footnote>
  <w:footnote w:id="5">
    <w:p w:rsidR="006B3968" w:rsidRPr="006B3968" w:rsidRDefault="006B3968" w:rsidP="006B3968">
      <w:pPr>
        <w:pStyle w:val="a4"/>
        <w:jc w:val="both"/>
        <w:rPr>
          <w:rFonts w:ascii="Times New Roman" w:hAnsi="Times New Roman"/>
        </w:rPr>
      </w:pPr>
      <w:r w:rsidRPr="006B3968">
        <w:rPr>
          <w:rStyle w:val="a6"/>
          <w:rFonts w:ascii="Times New Roman" w:hAnsi="Times New Roman"/>
          <w:sz w:val="24"/>
        </w:rPr>
        <w:footnoteRef/>
      </w:r>
      <w:r w:rsidRPr="006B3968">
        <w:rPr>
          <w:rFonts w:ascii="Times New Roman" w:hAnsi="Times New Roman"/>
          <w:sz w:val="24"/>
        </w:rPr>
        <w:t xml:space="preserve"> Белякова А. В. Правовая категория «разумный срок» в системе процессуальных сроков в гражданском и арбитражном процессе //</w:t>
      </w:r>
      <w:proofErr w:type="gramStart"/>
      <w:r w:rsidRPr="006B3968">
        <w:rPr>
          <w:rFonts w:ascii="Times New Roman" w:hAnsi="Times New Roman"/>
          <w:sz w:val="24"/>
        </w:rPr>
        <w:t xml:space="preserve"> .</w:t>
      </w:r>
      <w:proofErr w:type="gramEnd"/>
      <w:r w:rsidRPr="006B3968">
        <w:rPr>
          <w:rFonts w:ascii="Times New Roman" w:hAnsi="Times New Roman"/>
          <w:sz w:val="24"/>
        </w:rPr>
        <w:t>Адвокат. - 2014. - 2. - С. 14-17.</w:t>
      </w:r>
    </w:p>
  </w:footnote>
  <w:footnote w:id="6">
    <w:p w:rsidR="006B3968" w:rsidRPr="006B3968" w:rsidRDefault="006B3968" w:rsidP="006B3968">
      <w:pPr>
        <w:pStyle w:val="a4"/>
        <w:jc w:val="both"/>
        <w:rPr>
          <w:rFonts w:ascii="Times New Roman" w:hAnsi="Times New Roman"/>
          <w:sz w:val="24"/>
        </w:rPr>
      </w:pPr>
      <w:r w:rsidRPr="006B3968">
        <w:rPr>
          <w:rStyle w:val="a6"/>
          <w:rFonts w:ascii="Times New Roman" w:hAnsi="Times New Roman"/>
          <w:sz w:val="24"/>
        </w:rPr>
        <w:footnoteRef/>
      </w:r>
      <w:r w:rsidRPr="006B3968">
        <w:rPr>
          <w:rFonts w:ascii="Times New Roman" w:hAnsi="Times New Roman"/>
          <w:sz w:val="24"/>
        </w:rPr>
        <w:t xml:space="preserve"> </w:t>
      </w:r>
      <w:proofErr w:type="spellStart"/>
      <w:r w:rsidRPr="006B3968">
        <w:rPr>
          <w:rFonts w:ascii="Times New Roman" w:hAnsi="Times New Roman"/>
          <w:sz w:val="24"/>
        </w:rPr>
        <w:t>Васекина</w:t>
      </w:r>
      <w:proofErr w:type="spellEnd"/>
      <w:r w:rsidRPr="006B3968">
        <w:rPr>
          <w:rFonts w:ascii="Times New Roman" w:hAnsi="Times New Roman"/>
          <w:sz w:val="24"/>
        </w:rPr>
        <w:t xml:space="preserve"> Э. М. Юридические сроки: теоретико-правовое исследование: </w:t>
      </w:r>
      <w:proofErr w:type="spellStart"/>
      <w:r w:rsidRPr="006B3968">
        <w:rPr>
          <w:rFonts w:ascii="Times New Roman" w:hAnsi="Times New Roman"/>
          <w:sz w:val="24"/>
        </w:rPr>
        <w:t>дис</w:t>
      </w:r>
      <w:proofErr w:type="spellEnd"/>
      <w:r w:rsidRPr="006B3968">
        <w:rPr>
          <w:rFonts w:ascii="Times New Roman" w:hAnsi="Times New Roman"/>
          <w:sz w:val="24"/>
        </w:rPr>
        <w:t xml:space="preserve">. … канд. </w:t>
      </w:r>
      <w:proofErr w:type="spellStart"/>
      <w:r w:rsidRPr="006B3968">
        <w:rPr>
          <w:rFonts w:ascii="Times New Roman" w:hAnsi="Times New Roman"/>
          <w:sz w:val="24"/>
        </w:rPr>
        <w:t>юрид</w:t>
      </w:r>
      <w:proofErr w:type="spellEnd"/>
      <w:r w:rsidRPr="006B3968">
        <w:rPr>
          <w:rFonts w:ascii="Times New Roman" w:hAnsi="Times New Roman"/>
          <w:sz w:val="24"/>
        </w:rPr>
        <w:t>. наук. М., 2011. – 209 с.</w:t>
      </w:r>
    </w:p>
  </w:footnote>
  <w:footnote w:id="7">
    <w:p w:rsidR="006B3968" w:rsidRPr="006B3968" w:rsidRDefault="006B3968" w:rsidP="006B3968">
      <w:pPr>
        <w:pStyle w:val="a4"/>
        <w:jc w:val="both"/>
        <w:rPr>
          <w:rFonts w:ascii="Times New Roman" w:hAnsi="Times New Roman"/>
        </w:rPr>
      </w:pPr>
      <w:r w:rsidRPr="006B3968">
        <w:rPr>
          <w:rStyle w:val="a6"/>
          <w:rFonts w:ascii="Times New Roman" w:hAnsi="Times New Roman"/>
          <w:sz w:val="24"/>
        </w:rPr>
        <w:footnoteRef/>
      </w:r>
      <w:r w:rsidRPr="006B3968">
        <w:rPr>
          <w:rFonts w:ascii="Times New Roman" w:hAnsi="Times New Roman"/>
          <w:sz w:val="24"/>
        </w:rPr>
        <w:t xml:space="preserve"> Гаврилов Б. Я. Роль уголовно-процессуального права в обеспечении прав и свобод участников уголовного процесса // Трансграничная безопасность и государство в современном мире</w:t>
      </w:r>
      <w:proofErr w:type="gramStart"/>
      <w:r w:rsidRPr="006B3968">
        <w:rPr>
          <w:rFonts w:ascii="Times New Roman" w:hAnsi="Times New Roman"/>
          <w:sz w:val="24"/>
        </w:rPr>
        <w:t xml:space="preserve"> :</w:t>
      </w:r>
      <w:proofErr w:type="gramEnd"/>
      <w:r w:rsidRPr="006B3968">
        <w:rPr>
          <w:rFonts w:ascii="Times New Roman" w:hAnsi="Times New Roman"/>
          <w:sz w:val="24"/>
        </w:rPr>
        <w:t xml:space="preserve"> материалы международной научно-практической конференции. Улан-Удэ</w:t>
      </w:r>
      <w:proofErr w:type="gramStart"/>
      <w:r w:rsidRPr="006B3968">
        <w:rPr>
          <w:rFonts w:ascii="Times New Roman" w:hAnsi="Times New Roman"/>
          <w:sz w:val="24"/>
        </w:rPr>
        <w:t xml:space="preserve"> :</w:t>
      </w:r>
      <w:proofErr w:type="gramEnd"/>
      <w:r w:rsidRPr="006B3968">
        <w:rPr>
          <w:rFonts w:ascii="Times New Roman" w:hAnsi="Times New Roman"/>
          <w:sz w:val="24"/>
        </w:rPr>
        <w:t xml:space="preserve"> Восточно-Сибирский государственный университет технологий и управления, 2016. — С. 11—20.</w:t>
      </w:r>
    </w:p>
  </w:footnote>
  <w:footnote w:id="8">
    <w:p w:rsidR="006B3968" w:rsidRPr="006B3968" w:rsidRDefault="006B3968" w:rsidP="006B3968">
      <w:pPr>
        <w:pStyle w:val="a4"/>
        <w:jc w:val="both"/>
        <w:rPr>
          <w:rFonts w:ascii="Times New Roman" w:hAnsi="Times New Roman"/>
        </w:rPr>
      </w:pPr>
      <w:r w:rsidRPr="006B3968">
        <w:rPr>
          <w:rStyle w:val="a6"/>
          <w:rFonts w:ascii="Times New Roman" w:hAnsi="Times New Roman"/>
          <w:sz w:val="24"/>
        </w:rPr>
        <w:footnoteRef/>
      </w:r>
      <w:r w:rsidRPr="006B3968">
        <w:rPr>
          <w:rFonts w:ascii="Times New Roman" w:hAnsi="Times New Roman"/>
          <w:sz w:val="24"/>
        </w:rPr>
        <w:t xml:space="preserve"> Петрова, Г. Б. Сроки как элемент правового регулирования уголовно-процессуальной деятельности / Г. Б. Петрова. – Саратов: Изд-во Саратовской государственной академии права, 2006. – 182 с.</w:t>
      </w:r>
    </w:p>
  </w:footnote>
  <w:footnote w:id="9">
    <w:p w:rsidR="004D5018" w:rsidRPr="004D5018" w:rsidRDefault="004D5018" w:rsidP="004D5018">
      <w:pPr>
        <w:pStyle w:val="a4"/>
        <w:jc w:val="both"/>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"Уголовно-процессуальный кодекс Российской Федерации" от 18.12.2001 N 174-ФЗ (ред. от 31.12.2017). – Режим доступа: http://www.consultant.ru/document/cons_doc_LAW_34481/</w:t>
      </w:r>
    </w:p>
  </w:footnote>
  <w:footnote w:id="10">
    <w:p w:rsidR="004D5018" w:rsidRPr="004D5018" w:rsidRDefault="004D5018" w:rsidP="004D5018">
      <w:pPr>
        <w:pStyle w:val="a4"/>
        <w:jc w:val="both"/>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w:t>
      </w:r>
      <w:proofErr w:type="spellStart"/>
      <w:r w:rsidRPr="004D5018">
        <w:rPr>
          <w:rFonts w:ascii="Times New Roman" w:hAnsi="Times New Roman"/>
          <w:sz w:val="24"/>
        </w:rPr>
        <w:t>Кашепов</w:t>
      </w:r>
      <w:proofErr w:type="spellEnd"/>
      <w:r w:rsidRPr="004D5018">
        <w:rPr>
          <w:rFonts w:ascii="Times New Roman" w:hAnsi="Times New Roman"/>
          <w:sz w:val="24"/>
        </w:rPr>
        <w:t xml:space="preserve"> В. П. Продление заключения под стражу в практике Европейского Суда по правам человека и Верховного Суда Российской Федерации. — М.</w:t>
      </w:r>
      <w:proofErr w:type="gramStart"/>
      <w:r w:rsidRPr="004D5018">
        <w:rPr>
          <w:rFonts w:ascii="Times New Roman" w:hAnsi="Times New Roman"/>
          <w:sz w:val="24"/>
        </w:rPr>
        <w:t xml:space="preserve"> :</w:t>
      </w:r>
      <w:proofErr w:type="gramEnd"/>
      <w:r w:rsidRPr="004D5018">
        <w:rPr>
          <w:rFonts w:ascii="Times New Roman" w:hAnsi="Times New Roman"/>
          <w:sz w:val="24"/>
        </w:rPr>
        <w:t xml:space="preserve"> Юридическая литература, 2015. — 305 с.</w:t>
      </w:r>
    </w:p>
  </w:footnote>
  <w:footnote w:id="11">
    <w:p w:rsidR="004D5018" w:rsidRPr="004D5018" w:rsidRDefault="004D5018" w:rsidP="004D5018">
      <w:pPr>
        <w:pStyle w:val="a4"/>
        <w:jc w:val="both"/>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"Уголовно-процессуальный кодекс Российской Федерации" от 18.12.2001 N 174-ФЗ (ред. от 31.12.2017). – Режим доступа: http://www.consultant.ru/document/cons_doc_LAW_34481/</w:t>
      </w:r>
    </w:p>
  </w:footnote>
  <w:footnote w:id="12">
    <w:p w:rsidR="004D5018" w:rsidRPr="004D5018" w:rsidRDefault="004D5018" w:rsidP="004D5018">
      <w:pPr>
        <w:pStyle w:val="a4"/>
        <w:jc w:val="both"/>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Калиновский К. Б. Комментарий к УПК РФ. — М.</w:t>
      </w:r>
      <w:proofErr w:type="gramStart"/>
      <w:r w:rsidRPr="004D5018">
        <w:rPr>
          <w:rFonts w:ascii="Times New Roman" w:hAnsi="Times New Roman"/>
          <w:sz w:val="24"/>
        </w:rPr>
        <w:t xml:space="preserve"> :</w:t>
      </w:r>
      <w:proofErr w:type="gramEnd"/>
      <w:r w:rsidRPr="004D5018">
        <w:rPr>
          <w:rFonts w:ascii="Times New Roman" w:hAnsi="Times New Roman"/>
          <w:sz w:val="24"/>
        </w:rPr>
        <w:t xml:space="preserve"> Проспект, 2014. — 311 с.</w:t>
      </w:r>
    </w:p>
  </w:footnote>
  <w:footnote w:id="13">
    <w:p w:rsidR="004D5018" w:rsidRPr="004D5018" w:rsidRDefault="004D5018">
      <w:pPr>
        <w:pStyle w:val="a4"/>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Калиновский К. Б. Комментарий к УПК РФ. — М.</w:t>
      </w:r>
      <w:proofErr w:type="gramStart"/>
      <w:r w:rsidRPr="004D5018">
        <w:rPr>
          <w:rFonts w:ascii="Times New Roman" w:hAnsi="Times New Roman"/>
          <w:sz w:val="24"/>
        </w:rPr>
        <w:t xml:space="preserve"> :</w:t>
      </w:r>
      <w:proofErr w:type="gramEnd"/>
      <w:r w:rsidRPr="004D5018">
        <w:rPr>
          <w:rFonts w:ascii="Times New Roman" w:hAnsi="Times New Roman"/>
          <w:sz w:val="24"/>
        </w:rPr>
        <w:t xml:space="preserve"> Проспект, 2014. — 311 с.</w:t>
      </w:r>
    </w:p>
  </w:footnote>
  <w:footnote w:id="14">
    <w:p w:rsidR="004D5018" w:rsidRPr="004D5018" w:rsidRDefault="004D5018" w:rsidP="004D5018">
      <w:pPr>
        <w:pStyle w:val="a4"/>
        <w:jc w:val="both"/>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"Уголовно-процессуальный кодекс Российской Федерации" от 18.12.2001 N 174-ФЗ (ред. от 31.12.2017). – Режим доступа: http://www.consultant.ru/document/cons_doc_LAW_34481/</w:t>
      </w:r>
    </w:p>
  </w:footnote>
  <w:footnote w:id="15">
    <w:p w:rsidR="004D5018" w:rsidRPr="004D5018" w:rsidRDefault="004D5018" w:rsidP="004D5018">
      <w:pPr>
        <w:pStyle w:val="a4"/>
        <w:jc w:val="both"/>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Алексеев, С. С. Механизм правового регулирования в социалистическом государстве / С. С. Алексеев. – М.: </w:t>
      </w:r>
      <w:proofErr w:type="spellStart"/>
      <w:r w:rsidRPr="004D5018">
        <w:rPr>
          <w:rFonts w:ascii="Times New Roman" w:hAnsi="Times New Roman"/>
          <w:sz w:val="24"/>
        </w:rPr>
        <w:t>Юрид</w:t>
      </w:r>
      <w:proofErr w:type="spellEnd"/>
      <w:r w:rsidRPr="004D5018">
        <w:rPr>
          <w:rFonts w:ascii="Times New Roman" w:hAnsi="Times New Roman"/>
          <w:sz w:val="24"/>
        </w:rPr>
        <w:t xml:space="preserve">. </w:t>
      </w:r>
      <w:proofErr w:type="gramStart"/>
      <w:r w:rsidRPr="004D5018">
        <w:rPr>
          <w:rFonts w:ascii="Times New Roman" w:hAnsi="Times New Roman"/>
          <w:sz w:val="24"/>
        </w:rPr>
        <w:t>лит</w:t>
      </w:r>
      <w:proofErr w:type="gramEnd"/>
      <w:r w:rsidRPr="004D5018">
        <w:rPr>
          <w:rFonts w:ascii="Times New Roman" w:hAnsi="Times New Roman"/>
          <w:sz w:val="24"/>
        </w:rPr>
        <w:t>., 1966. – 187 с.</w:t>
      </w:r>
    </w:p>
  </w:footnote>
  <w:footnote w:id="16">
    <w:p w:rsidR="004D5018" w:rsidRPr="004D5018" w:rsidRDefault="004D5018" w:rsidP="004D5018">
      <w:pPr>
        <w:pStyle w:val="a4"/>
        <w:jc w:val="both"/>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Строгович, М. С. Курс советского уголовного процесса</w:t>
      </w:r>
      <w:proofErr w:type="gramStart"/>
      <w:r w:rsidRPr="004D5018">
        <w:rPr>
          <w:rFonts w:ascii="Times New Roman" w:hAnsi="Times New Roman"/>
          <w:sz w:val="24"/>
        </w:rPr>
        <w:t>.</w:t>
      </w:r>
      <w:proofErr w:type="gramEnd"/>
      <w:r w:rsidRPr="004D5018">
        <w:rPr>
          <w:rFonts w:ascii="Times New Roman" w:hAnsi="Times New Roman"/>
          <w:sz w:val="24"/>
        </w:rPr>
        <w:t xml:space="preserve"> </w:t>
      </w:r>
      <w:proofErr w:type="gramStart"/>
      <w:r w:rsidRPr="004D5018">
        <w:rPr>
          <w:rFonts w:ascii="Times New Roman" w:hAnsi="Times New Roman"/>
          <w:sz w:val="24"/>
        </w:rPr>
        <w:t>в</w:t>
      </w:r>
      <w:proofErr w:type="gramEnd"/>
      <w:r w:rsidRPr="004D5018">
        <w:rPr>
          <w:rFonts w:ascii="Times New Roman" w:hAnsi="Times New Roman"/>
          <w:sz w:val="24"/>
        </w:rPr>
        <w:t xml:space="preserve"> 2 т. / М. С. Строгович. – М.: Наука, 1968. – Т. 1. – 468 с.</w:t>
      </w:r>
    </w:p>
  </w:footnote>
  <w:footnote w:id="17">
    <w:p w:rsidR="00872B50" w:rsidRPr="004D5018" w:rsidRDefault="00872B50" w:rsidP="004D5018">
      <w:pPr>
        <w:pStyle w:val="a4"/>
        <w:jc w:val="both"/>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Постановление Пленума Верховного Суда РФ от 27 декабря 2007 г. N 52 "О сроках рассмотрения судами Российской Федерации уголовных, гражданских дел и дел об административных правонарушениях".</w:t>
      </w:r>
    </w:p>
  </w:footnote>
  <w:footnote w:id="18">
    <w:p w:rsidR="00872B50" w:rsidRPr="00B13A3A" w:rsidRDefault="00872B50" w:rsidP="004D5018">
      <w:pPr>
        <w:pStyle w:val="a4"/>
        <w:jc w:val="both"/>
        <w:rPr>
          <w:rFonts w:ascii="Times New Roman" w:hAnsi="Times New Roman"/>
        </w:rPr>
      </w:pPr>
      <w:r w:rsidRPr="00B13A3A">
        <w:rPr>
          <w:rStyle w:val="a6"/>
          <w:rFonts w:ascii="Times New Roman" w:hAnsi="Times New Roman"/>
        </w:rPr>
        <w:footnoteRef/>
      </w:r>
      <w:r w:rsidRPr="00B13A3A">
        <w:rPr>
          <w:rFonts w:ascii="Times New Roman" w:hAnsi="Times New Roman"/>
        </w:rPr>
        <w:t xml:space="preserve">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roofErr w:type="gramStart"/>
      <w:r w:rsidRPr="00B13A3A">
        <w:rPr>
          <w:rFonts w:ascii="Times New Roman" w:hAnsi="Times New Roman"/>
        </w:rPr>
        <w:t xml:space="preserve"> :</w:t>
      </w:r>
      <w:proofErr w:type="gramEnd"/>
      <w:r w:rsidRPr="00B13A3A">
        <w:rPr>
          <w:rFonts w:ascii="Times New Roman" w:hAnsi="Times New Roman"/>
        </w:rPr>
        <w:t xml:space="preserve"> постановление Пленума Верховного Суда РФ от 29 марта 2016 г. № 11 [Электронный ресурс]. —URL: // http://www.consultant.ru/document/-cons </w:t>
      </w:r>
      <w:proofErr w:type="spellStart"/>
      <w:r w:rsidRPr="00B13A3A">
        <w:rPr>
          <w:rFonts w:ascii="Times New Roman" w:hAnsi="Times New Roman"/>
        </w:rPr>
        <w:t>doc</w:t>
      </w:r>
      <w:proofErr w:type="spellEnd"/>
      <w:r w:rsidRPr="00B13A3A">
        <w:rPr>
          <w:rFonts w:ascii="Times New Roman" w:hAnsi="Times New Roman"/>
        </w:rPr>
        <w:t xml:space="preserve"> LAW 195918/</w:t>
      </w:r>
    </w:p>
  </w:footnote>
  <w:footnote w:id="19">
    <w:p w:rsidR="00872B50" w:rsidRPr="001D6900" w:rsidRDefault="00872B50" w:rsidP="001D6900">
      <w:pPr>
        <w:pStyle w:val="a4"/>
        <w:jc w:val="both"/>
        <w:rPr>
          <w:rFonts w:ascii="Times New Roman" w:hAnsi="Times New Roman"/>
          <w:sz w:val="24"/>
        </w:rPr>
      </w:pPr>
      <w:r w:rsidRPr="001D6900">
        <w:rPr>
          <w:rStyle w:val="a6"/>
          <w:rFonts w:ascii="Times New Roman" w:hAnsi="Times New Roman"/>
          <w:sz w:val="24"/>
        </w:rPr>
        <w:footnoteRef/>
      </w:r>
      <w:r w:rsidRPr="001D6900">
        <w:rPr>
          <w:rFonts w:ascii="Times New Roman" w:hAnsi="Times New Roman"/>
          <w:sz w:val="24"/>
        </w:rPr>
        <w:t xml:space="preserve"> </w:t>
      </w:r>
      <w:proofErr w:type="spellStart"/>
      <w:r w:rsidRPr="001D6900">
        <w:rPr>
          <w:rFonts w:ascii="Times New Roman" w:hAnsi="Times New Roman"/>
          <w:sz w:val="24"/>
        </w:rPr>
        <w:t>Цоколова</w:t>
      </w:r>
      <w:proofErr w:type="spellEnd"/>
      <w:r w:rsidRPr="001D6900">
        <w:rPr>
          <w:rFonts w:ascii="Times New Roman" w:hAnsi="Times New Roman"/>
          <w:sz w:val="24"/>
        </w:rPr>
        <w:t xml:space="preserve"> О. И. Теория и практика задержания, ареста и содержания под стражей в уголовном процессе</w:t>
      </w:r>
      <w:proofErr w:type="gramStart"/>
      <w:r w:rsidRPr="001D6900">
        <w:rPr>
          <w:rFonts w:ascii="Times New Roman" w:hAnsi="Times New Roman"/>
          <w:sz w:val="24"/>
        </w:rPr>
        <w:t xml:space="preserve"> :</w:t>
      </w:r>
      <w:proofErr w:type="gramEnd"/>
      <w:r w:rsidRPr="001D6900">
        <w:rPr>
          <w:rFonts w:ascii="Times New Roman" w:hAnsi="Times New Roman"/>
          <w:sz w:val="24"/>
        </w:rPr>
        <w:t xml:space="preserve"> </w:t>
      </w:r>
      <w:proofErr w:type="spellStart"/>
      <w:r w:rsidRPr="001D6900">
        <w:rPr>
          <w:rFonts w:ascii="Times New Roman" w:hAnsi="Times New Roman"/>
          <w:sz w:val="24"/>
        </w:rPr>
        <w:t>автореф</w:t>
      </w:r>
      <w:proofErr w:type="spellEnd"/>
      <w:r w:rsidRPr="001D6900">
        <w:rPr>
          <w:rFonts w:ascii="Times New Roman" w:hAnsi="Times New Roman"/>
          <w:sz w:val="24"/>
        </w:rPr>
        <w:t xml:space="preserve">. </w:t>
      </w:r>
      <w:proofErr w:type="spellStart"/>
      <w:r w:rsidRPr="001D6900">
        <w:rPr>
          <w:rFonts w:ascii="Times New Roman" w:hAnsi="Times New Roman"/>
          <w:sz w:val="24"/>
        </w:rPr>
        <w:t>дис</w:t>
      </w:r>
      <w:proofErr w:type="spellEnd"/>
      <w:r w:rsidRPr="001D6900">
        <w:rPr>
          <w:rFonts w:ascii="Times New Roman" w:hAnsi="Times New Roman"/>
          <w:sz w:val="24"/>
        </w:rPr>
        <w:t xml:space="preserve">. ... д-ра </w:t>
      </w:r>
      <w:proofErr w:type="spellStart"/>
      <w:r w:rsidRPr="001D6900">
        <w:rPr>
          <w:rFonts w:ascii="Times New Roman" w:hAnsi="Times New Roman"/>
          <w:sz w:val="24"/>
        </w:rPr>
        <w:t>юрид</w:t>
      </w:r>
      <w:proofErr w:type="spellEnd"/>
      <w:r w:rsidRPr="001D6900">
        <w:rPr>
          <w:rFonts w:ascii="Times New Roman" w:hAnsi="Times New Roman"/>
          <w:sz w:val="24"/>
        </w:rPr>
        <w:t>. наук. —</w:t>
      </w:r>
      <w:r w:rsidRPr="001D6900">
        <w:rPr>
          <w:rFonts w:ascii="Times New Roman" w:hAnsi="Times New Roman"/>
          <w:sz w:val="24"/>
        </w:rPr>
        <w:tab/>
        <w:t>М., 2017. — 52 с.</w:t>
      </w:r>
    </w:p>
  </w:footnote>
  <w:footnote w:id="20">
    <w:p w:rsidR="00872B50" w:rsidRPr="001D6900" w:rsidRDefault="00872B50" w:rsidP="001D6900">
      <w:pPr>
        <w:pStyle w:val="a4"/>
        <w:jc w:val="both"/>
        <w:rPr>
          <w:rFonts w:ascii="Times New Roman" w:hAnsi="Times New Roman"/>
          <w:sz w:val="24"/>
        </w:rPr>
      </w:pPr>
      <w:r w:rsidRPr="001D6900">
        <w:rPr>
          <w:rStyle w:val="a6"/>
          <w:rFonts w:ascii="Times New Roman" w:hAnsi="Times New Roman"/>
          <w:sz w:val="24"/>
        </w:rPr>
        <w:footnoteRef/>
      </w:r>
      <w:r w:rsidRPr="001D6900">
        <w:rPr>
          <w:rFonts w:ascii="Times New Roman" w:hAnsi="Times New Roman"/>
          <w:sz w:val="24"/>
        </w:rPr>
        <w:t xml:space="preserve"> Калиновский К. Б. Комментарий к УПК РФ. — М.</w:t>
      </w:r>
      <w:proofErr w:type="gramStart"/>
      <w:r w:rsidRPr="001D6900">
        <w:rPr>
          <w:rFonts w:ascii="Times New Roman" w:hAnsi="Times New Roman"/>
          <w:sz w:val="24"/>
        </w:rPr>
        <w:t xml:space="preserve"> :</w:t>
      </w:r>
      <w:proofErr w:type="gramEnd"/>
      <w:r w:rsidRPr="001D6900">
        <w:rPr>
          <w:rFonts w:ascii="Times New Roman" w:hAnsi="Times New Roman"/>
          <w:sz w:val="24"/>
        </w:rPr>
        <w:t xml:space="preserve"> Проспект, 2014. — 311 с.</w:t>
      </w:r>
    </w:p>
  </w:footnote>
  <w:footnote w:id="21">
    <w:p w:rsidR="00872B50" w:rsidRDefault="00872B50" w:rsidP="001D6900">
      <w:pPr>
        <w:pStyle w:val="a4"/>
        <w:jc w:val="both"/>
      </w:pPr>
      <w:r w:rsidRPr="001D6900">
        <w:rPr>
          <w:rStyle w:val="a6"/>
          <w:rFonts w:ascii="Times New Roman" w:hAnsi="Times New Roman"/>
          <w:sz w:val="24"/>
        </w:rPr>
        <w:footnoteRef/>
      </w:r>
      <w:r w:rsidRPr="001D6900">
        <w:rPr>
          <w:rFonts w:ascii="Times New Roman" w:hAnsi="Times New Roman"/>
          <w:sz w:val="24"/>
        </w:rPr>
        <w:t xml:space="preserve"> Гольцов А. Т. Сроки задержания в российском уголовном судопроизводстве // Актуальные проблемы российского права. — 2015. — N° 8. — С.166—172.</w:t>
      </w:r>
    </w:p>
  </w:footnote>
  <w:footnote w:id="22">
    <w:p w:rsidR="00872B50" w:rsidRDefault="00872B50">
      <w:pPr>
        <w:pStyle w:val="a4"/>
      </w:pPr>
      <w:r>
        <w:rPr>
          <w:rStyle w:val="a6"/>
        </w:rPr>
        <w:footnoteRef/>
      </w:r>
      <w:r>
        <w:t xml:space="preserve"> </w:t>
      </w:r>
      <w:r w:rsidRPr="001D6900">
        <w:rPr>
          <w:rFonts w:ascii="Times New Roman" w:hAnsi="Times New Roman"/>
          <w:sz w:val="24"/>
        </w:rPr>
        <w:t>Мельников В. Ю. О практике применения судами меры пресечения в виде заключения под стражу</w:t>
      </w:r>
      <w:proofErr w:type="gramStart"/>
      <w:r w:rsidRPr="001D6900">
        <w:rPr>
          <w:rFonts w:ascii="Times New Roman" w:hAnsi="Times New Roman"/>
          <w:sz w:val="24"/>
        </w:rPr>
        <w:t xml:space="preserve"> :</w:t>
      </w:r>
      <w:proofErr w:type="gramEnd"/>
      <w:r w:rsidRPr="001D6900">
        <w:rPr>
          <w:rFonts w:ascii="Times New Roman" w:hAnsi="Times New Roman"/>
          <w:sz w:val="24"/>
        </w:rPr>
        <w:t xml:space="preserve"> вопросы теории и практики // Российский судья. — 2013. — № 8. — С. 22—25.</w:t>
      </w:r>
    </w:p>
  </w:footnote>
  <w:footnote w:id="23">
    <w:p w:rsidR="00872B50" w:rsidRPr="001D6900" w:rsidRDefault="00872B50" w:rsidP="001D6900">
      <w:pPr>
        <w:pStyle w:val="a4"/>
        <w:jc w:val="both"/>
        <w:rPr>
          <w:rFonts w:ascii="Times New Roman" w:hAnsi="Times New Roman"/>
          <w:sz w:val="24"/>
          <w:szCs w:val="24"/>
        </w:rPr>
      </w:pPr>
      <w:r w:rsidRPr="001D6900">
        <w:rPr>
          <w:rStyle w:val="a6"/>
          <w:rFonts w:ascii="Times New Roman" w:hAnsi="Times New Roman"/>
          <w:sz w:val="24"/>
          <w:szCs w:val="24"/>
        </w:rPr>
        <w:footnoteRef/>
      </w:r>
      <w:r w:rsidRPr="001D6900">
        <w:rPr>
          <w:rFonts w:ascii="Times New Roman" w:hAnsi="Times New Roman"/>
          <w:sz w:val="24"/>
          <w:szCs w:val="24"/>
        </w:rPr>
        <w:t xml:space="preserve"> Насонова И. А., Степанова Т. А. Процессуальные полномочия начальника подразделения дознания при избрании меры пресечения в виде заключения под стражу // Вестник Воронежского института МВД России. — 2014. – 304.</w:t>
      </w:r>
    </w:p>
  </w:footnote>
  <w:footnote w:id="24">
    <w:p w:rsidR="00872B50" w:rsidRPr="001D6900" w:rsidRDefault="00872B50" w:rsidP="001D6900">
      <w:pPr>
        <w:pStyle w:val="a4"/>
        <w:jc w:val="both"/>
        <w:rPr>
          <w:rFonts w:ascii="Times New Roman" w:hAnsi="Times New Roman"/>
          <w:sz w:val="24"/>
        </w:rPr>
      </w:pPr>
      <w:r w:rsidRPr="001D6900">
        <w:rPr>
          <w:rStyle w:val="a6"/>
          <w:rFonts w:ascii="Times New Roman" w:hAnsi="Times New Roman"/>
          <w:sz w:val="24"/>
        </w:rPr>
        <w:footnoteRef/>
      </w:r>
      <w:r w:rsidRPr="001D6900">
        <w:rPr>
          <w:rFonts w:ascii="Times New Roman" w:hAnsi="Times New Roman"/>
          <w:sz w:val="24"/>
        </w:rPr>
        <w:t xml:space="preserve"> Гаврилов Б. Я. Роль уголовно-процессуального права в обеспечении прав и свобод участников уголовного процесса // Трансграничная безопасность и государство в современном мире</w:t>
      </w:r>
      <w:proofErr w:type="gramStart"/>
      <w:r w:rsidRPr="001D6900">
        <w:rPr>
          <w:rFonts w:ascii="Times New Roman" w:hAnsi="Times New Roman"/>
          <w:sz w:val="24"/>
        </w:rPr>
        <w:t xml:space="preserve"> :</w:t>
      </w:r>
      <w:proofErr w:type="gramEnd"/>
      <w:r w:rsidRPr="001D6900">
        <w:rPr>
          <w:rFonts w:ascii="Times New Roman" w:hAnsi="Times New Roman"/>
          <w:sz w:val="24"/>
        </w:rPr>
        <w:t xml:space="preserve"> материалы международной научно-практической конференции. Улан-Удэ</w:t>
      </w:r>
      <w:proofErr w:type="gramStart"/>
      <w:r w:rsidRPr="001D6900">
        <w:rPr>
          <w:rFonts w:ascii="Times New Roman" w:hAnsi="Times New Roman"/>
          <w:sz w:val="24"/>
        </w:rPr>
        <w:t xml:space="preserve"> :</w:t>
      </w:r>
      <w:proofErr w:type="gramEnd"/>
      <w:r w:rsidRPr="001D6900">
        <w:rPr>
          <w:rFonts w:ascii="Times New Roman" w:hAnsi="Times New Roman"/>
          <w:sz w:val="24"/>
        </w:rPr>
        <w:t xml:space="preserve"> Восточно-Сибирский государственный университет технологий и управления, 2016. — С. 11—20.</w:t>
      </w:r>
    </w:p>
  </w:footnote>
  <w:footnote w:id="25">
    <w:p w:rsidR="00872B50" w:rsidRDefault="00872B50" w:rsidP="001D6900">
      <w:pPr>
        <w:pStyle w:val="a4"/>
        <w:jc w:val="both"/>
      </w:pPr>
      <w:r w:rsidRPr="001D6900">
        <w:rPr>
          <w:rStyle w:val="a6"/>
          <w:rFonts w:ascii="Times New Roman" w:hAnsi="Times New Roman"/>
          <w:sz w:val="24"/>
        </w:rPr>
        <w:footnoteRef/>
      </w:r>
      <w:r w:rsidRPr="001D6900">
        <w:rPr>
          <w:rFonts w:ascii="Times New Roman" w:hAnsi="Times New Roman"/>
          <w:sz w:val="24"/>
        </w:rPr>
        <w:t xml:space="preserve"> Самылина И. А. Разумные сроки в уголовном процессе // Российская юстиция. — 2012. — №4. — С. 48—53.</w:t>
      </w:r>
    </w:p>
  </w:footnote>
  <w:footnote w:id="26">
    <w:p w:rsidR="00872B50" w:rsidRPr="001D6900" w:rsidRDefault="00872B50" w:rsidP="001D6900">
      <w:pPr>
        <w:pStyle w:val="a4"/>
        <w:jc w:val="both"/>
        <w:rPr>
          <w:rFonts w:ascii="Times New Roman" w:hAnsi="Times New Roman"/>
          <w:sz w:val="24"/>
        </w:rPr>
      </w:pPr>
      <w:r w:rsidRPr="001D6900">
        <w:rPr>
          <w:rStyle w:val="a6"/>
          <w:rFonts w:ascii="Times New Roman" w:hAnsi="Times New Roman"/>
          <w:sz w:val="24"/>
        </w:rPr>
        <w:footnoteRef/>
      </w:r>
      <w:r w:rsidRPr="001D6900">
        <w:rPr>
          <w:rFonts w:ascii="Times New Roman" w:hAnsi="Times New Roman"/>
          <w:sz w:val="24"/>
        </w:rPr>
        <w:t xml:space="preserve"> </w:t>
      </w:r>
      <w:proofErr w:type="spellStart"/>
      <w:r w:rsidRPr="001D6900">
        <w:rPr>
          <w:rFonts w:ascii="Times New Roman" w:hAnsi="Times New Roman"/>
          <w:sz w:val="24"/>
        </w:rPr>
        <w:t>Моул</w:t>
      </w:r>
      <w:proofErr w:type="spellEnd"/>
      <w:r w:rsidRPr="001D6900">
        <w:rPr>
          <w:rFonts w:ascii="Times New Roman" w:hAnsi="Times New Roman"/>
          <w:sz w:val="24"/>
        </w:rPr>
        <w:t xml:space="preserve"> Н., </w:t>
      </w:r>
      <w:proofErr w:type="spellStart"/>
      <w:r w:rsidRPr="001D6900">
        <w:rPr>
          <w:rFonts w:ascii="Times New Roman" w:hAnsi="Times New Roman"/>
          <w:sz w:val="24"/>
        </w:rPr>
        <w:t>Харби</w:t>
      </w:r>
      <w:proofErr w:type="spellEnd"/>
      <w:r w:rsidRPr="001D6900">
        <w:rPr>
          <w:rFonts w:ascii="Times New Roman" w:hAnsi="Times New Roman"/>
          <w:sz w:val="24"/>
        </w:rPr>
        <w:t xml:space="preserve"> К., Алексеева Л. Б. Европейская конвенция о защите прав человека и основных свобод. Статья 6. Прецеденты и комментарии [Электронный ресурс]. — URL: // http://www.echr.ru/documents/manuals/</w:t>
      </w:r>
    </w:p>
  </w:footnote>
  <w:footnote w:id="27">
    <w:p w:rsidR="00872B50" w:rsidRPr="001D6900" w:rsidRDefault="00872B50" w:rsidP="001D6900">
      <w:pPr>
        <w:pStyle w:val="a4"/>
        <w:jc w:val="both"/>
        <w:rPr>
          <w:rFonts w:ascii="Times New Roman" w:hAnsi="Times New Roman"/>
        </w:rPr>
      </w:pPr>
      <w:r w:rsidRPr="001D6900">
        <w:rPr>
          <w:rStyle w:val="a6"/>
          <w:rFonts w:ascii="Times New Roman" w:hAnsi="Times New Roman"/>
          <w:sz w:val="24"/>
        </w:rPr>
        <w:footnoteRef/>
      </w:r>
      <w:r w:rsidRPr="001D6900">
        <w:rPr>
          <w:rFonts w:ascii="Times New Roman" w:hAnsi="Times New Roman"/>
          <w:sz w:val="24"/>
        </w:rPr>
        <w:t xml:space="preserve"> О практике применения судами мер пресечения в виде заключения под стражу, домашнего ареста и залога</w:t>
      </w:r>
      <w:proofErr w:type="gramStart"/>
      <w:r w:rsidRPr="001D6900">
        <w:rPr>
          <w:rFonts w:ascii="Times New Roman" w:hAnsi="Times New Roman"/>
          <w:sz w:val="24"/>
        </w:rPr>
        <w:t xml:space="preserve"> :</w:t>
      </w:r>
      <w:proofErr w:type="gramEnd"/>
      <w:r w:rsidRPr="001D6900">
        <w:rPr>
          <w:rFonts w:ascii="Times New Roman" w:hAnsi="Times New Roman"/>
          <w:sz w:val="24"/>
        </w:rPr>
        <w:t xml:space="preserve"> постановление Пленума Верховного Суда РФ от 19 декабря 2013г. № 41 (ред. от 24.05.2016) // Бюллетень Верховного Суда РФ. — 2014. — № 2.</w:t>
      </w:r>
    </w:p>
  </w:footnote>
  <w:footnote w:id="28">
    <w:p w:rsidR="00872B50" w:rsidRPr="001D6900" w:rsidRDefault="00872B50" w:rsidP="001D6900">
      <w:pPr>
        <w:pStyle w:val="a4"/>
        <w:jc w:val="both"/>
        <w:rPr>
          <w:rFonts w:ascii="Times New Roman" w:hAnsi="Times New Roman"/>
        </w:rPr>
      </w:pPr>
      <w:r w:rsidRPr="001D6900">
        <w:rPr>
          <w:rStyle w:val="a6"/>
          <w:rFonts w:ascii="Times New Roman" w:hAnsi="Times New Roman"/>
          <w:sz w:val="24"/>
        </w:rPr>
        <w:footnoteRef/>
      </w:r>
      <w:r w:rsidRPr="001D6900">
        <w:rPr>
          <w:rFonts w:ascii="Times New Roman" w:hAnsi="Times New Roman"/>
          <w:sz w:val="24"/>
        </w:rPr>
        <w:t xml:space="preserve"> Доклад Уполномоченного по правам человека в Российской Федерации за 2012 г. // Российская газета. — 2013. — 29 марта. — С. 20.</w:t>
      </w:r>
    </w:p>
  </w:footnote>
  <w:footnote w:id="29">
    <w:p w:rsidR="00872B50" w:rsidRPr="001D6900" w:rsidRDefault="00872B50" w:rsidP="001D6900">
      <w:pPr>
        <w:pStyle w:val="a4"/>
        <w:jc w:val="both"/>
        <w:rPr>
          <w:rFonts w:ascii="Times New Roman" w:hAnsi="Times New Roman"/>
        </w:rPr>
      </w:pPr>
      <w:r w:rsidRPr="001D6900">
        <w:rPr>
          <w:rStyle w:val="a6"/>
          <w:rFonts w:ascii="Times New Roman" w:hAnsi="Times New Roman"/>
          <w:sz w:val="24"/>
        </w:rPr>
        <w:footnoteRef/>
      </w:r>
      <w:r w:rsidRPr="001D6900">
        <w:rPr>
          <w:rFonts w:ascii="Times New Roman" w:hAnsi="Times New Roman"/>
          <w:sz w:val="24"/>
        </w:rPr>
        <w:t xml:space="preserve"> О применении судами общей юрисдикции общепризнанных принципов и норм международного права и международных договоров РФ</w:t>
      </w:r>
      <w:proofErr w:type="gramStart"/>
      <w:r w:rsidRPr="001D6900">
        <w:rPr>
          <w:rFonts w:ascii="Times New Roman" w:hAnsi="Times New Roman"/>
          <w:sz w:val="24"/>
        </w:rPr>
        <w:t xml:space="preserve"> :</w:t>
      </w:r>
      <w:proofErr w:type="gramEnd"/>
      <w:r w:rsidRPr="001D6900">
        <w:rPr>
          <w:rFonts w:ascii="Times New Roman" w:hAnsi="Times New Roman"/>
          <w:sz w:val="24"/>
        </w:rPr>
        <w:t xml:space="preserve"> постановление Пленума Верховного Суда РФ от 10 октября 2003 г. № 5 (ред. от 5.03.2013) // Российская газета. — 2003. — 2 дек.</w:t>
      </w:r>
    </w:p>
  </w:footnote>
  <w:footnote w:id="30">
    <w:p w:rsidR="00872B50" w:rsidRPr="00847436" w:rsidRDefault="00872B50" w:rsidP="00847436">
      <w:pPr>
        <w:pStyle w:val="a4"/>
        <w:jc w:val="both"/>
        <w:rPr>
          <w:rFonts w:ascii="Times New Roman" w:hAnsi="Times New Roman"/>
        </w:rPr>
      </w:pPr>
      <w:r w:rsidRPr="00847436">
        <w:rPr>
          <w:rStyle w:val="a6"/>
          <w:rFonts w:ascii="Times New Roman" w:hAnsi="Times New Roman"/>
          <w:sz w:val="24"/>
        </w:rPr>
        <w:footnoteRef/>
      </w:r>
      <w:r w:rsidRPr="00847436">
        <w:rPr>
          <w:rFonts w:ascii="Times New Roman" w:hAnsi="Times New Roman"/>
          <w:sz w:val="24"/>
        </w:rPr>
        <w:t xml:space="preserve"> </w:t>
      </w:r>
      <w:proofErr w:type="spellStart"/>
      <w:r w:rsidRPr="00847436">
        <w:rPr>
          <w:rFonts w:ascii="Times New Roman" w:hAnsi="Times New Roman"/>
          <w:sz w:val="24"/>
        </w:rPr>
        <w:t>Кашепов</w:t>
      </w:r>
      <w:proofErr w:type="spellEnd"/>
      <w:r w:rsidRPr="00847436">
        <w:rPr>
          <w:rFonts w:ascii="Times New Roman" w:hAnsi="Times New Roman"/>
          <w:sz w:val="24"/>
        </w:rPr>
        <w:t xml:space="preserve"> В. П. Продление заключения под стражу в практике Европейского Суда по правам человека и Верховного Суда Российской Федерации. — М.</w:t>
      </w:r>
      <w:proofErr w:type="gramStart"/>
      <w:r w:rsidRPr="00847436">
        <w:rPr>
          <w:rFonts w:ascii="Times New Roman" w:hAnsi="Times New Roman"/>
          <w:sz w:val="24"/>
        </w:rPr>
        <w:t xml:space="preserve"> :</w:t>
      </w:r>
      <w:proofErr w:type="gramEnd"/>
      <w:r w:rsidRPr="00847436">
        <w:rPr>
          <w:rFonts w:ascii="Times New Roman" w:hAnsi="Times New Roman"/>
          <w:sz w:val="24"/>
        </w:rPr>
        <w:t xml:space="preserve"> Юридическая литература, 2015. — 305 с.</w:t>
      </w:r>
    </w:p>
  </w:footnote>
  <w:footnote w:id="31">
    <w:p w:rsidR="004D5018" w:rsidRPr="004D5018" w:rsidRDefault="004D5018" w:rsidP="004D5018">
      <w:pPr>
        <w:pStyle w:val="a4"/>
        <w:jc w:val="both"/>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"Уголовно-процессуальный кодекс Российской Федерации" от 18.12.2001 N 174-ФЗ (ред. от 31.12.2017). – Режим доступа: http://www.consultant.ru/document/cons_doc_LAW_34481/</w:t>
      </w:r>
    </w:p>
  </w:footnote>
  <w:footnote w:id="32">
    <w:p w:rsidR="004D5018" w:rsidRPr="004D5018" w:rsidRDefault="004D5018" w:rsidP="004D5018">
      <w:pPr>
        <w:pStyle w:val="a4"/>
        <w:jc w:val="both"/>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Гаврилов Б. Я. Роль уголовно-процессуального права в обеспечении прав и свобод участников уголовного процесса // Трансграничная безопасность и государство в современном мире</w:t>
      </w:r>
      <w:proofErr w:type="gramStart"/>
      <w:r w:rsidRPr="004D5018">
        <w:rPr>
          <w:rFonts w:ascii="Times New Roman" w:hAnsi="Times New Roman"/>
          <w:sz w:val="24"/>
        </w:rPr>
        <w:t xml:space="preserve"> :</w:t>
      </w:r>
      <w:proofErr w:type="gramEnd"/>
      <w:r w:rsidRPr="004D5018">
        <w:rPr>
          <w:rFonts w:ascii="Times New Roman" w:hAnsi="Times New Roman"/>
          <w:sz w:val="24"/>
        </w:rPr>
        <w:t xml:space="preserve"> материалы международной научно-практической конференции. Улан-Удэ</w:t>
      </w:r>
      <w:proofErr w:type="gramStart"/>
      <w:r w:rsidRPr="004D5018">
        <w:rPr>
          <w:rFonts w:ascii="Times New Roman" w:hAnsi="Times New Roman"/>
          <w:sz w:val="24"/>
        </w:rPr>
        <w:t xml:space="preserve"> :</w:t>
      </w:r>
      <w:proofErr w:type="gramEnd"/>
      <w:r w:rsidRPr="004D5018">
        <w:rPr>
          <w:rFonts w:ascii="Times New Roman" w:hAnsi="Times New Roman"/>
          <w:sz w:val="24"/>
        </w:rPr>
        <w:t xml:space="preserve"> Восточно-Сибирский государственный университет технологий и управления, 2016. — С. 11—20.</w:t>
      </w:r>
    </w:p>
  </w:footnote>
  <w:footnote w:id="33">
    <w:p w:rsidR="004D5018" w:rsidRPr="004D5018" w:rsidRDefault="004D5018" w:rsidP="004D5018">
      <w:pPr>
        <w:pStyle w:val="a4"/>
        <w:jc w:val="both"/>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Гуляев, А. П. Процессуальные сроки в стадиях возбуждения уголовного дела и предварительного расследования / А. П. Гуляев. – М.: </w:t>
      </w:r>
      <w:proofErr w:type="spellStart"/>
      <w:r w:rsidRPr="004D5018">
        <w:rPr>
          <w:rFonts w:ascii="Times New Roman" w:hAnsi="Times New Roman"/>
          <w:sz w:val="24"/>
        </w:rPr>
        <w:t>Юрид</w:t>
      </w:r>
      <w:proofErr w:type="spellEnd"/>
      <w:r w:rsidRPr="004D5018">
        <w:rPr>
          <w:rFonts w:ascii="Times New Roman" w:hAnsi="Times New Roman"/>
          <w:sz w:val="24"/>
        </w:rPr>
        <w:t xml:space="preserve">. </w:t>
      </w:r>
      <w:proofErr w:type="gramStart"/>
      <w:r w:rsidRPr="004D5018">
        <w:rPr>
          <w:rFonts w:ascii="Times New Roman" w:hAnsi="Times New Roman"/>
          <w:sz w:val="24"/>
        </w:rPr>
        <w:t>лит</w:t>
      </w:r>
      <w:proofErr w:type="gramEnd"/>
      <w:r w:rsidRPr="004D5018">
        <w:rPr>
          <w:rFonts w:ascii="Times New Roman" w:hAnsi="Times New Roman"/>
          <w:sz w:val="24"/>
        </w:rPr>
        <w:t>., 1976. – 144 с.</w:t>
      </w:r>
    </w:p>
  </w:footnote>
  <w:footnote w:id="34">
    <w:p w:rsidR="004D5018" w:rsidRPr="004D5018" w:rsidRDefault="004D5018" w:rsidP="004D5018">
      <w:pPr>
        <w:pStyle w:val="a4"/>
        <w:jc w:val="both"/>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Калиновский К. Б. Процессуальные сроки в уголовном судопроизводстве и их регламентация по Уголовно-процессуальному кодексу Российской Федерации // Ленинградский </w:t>
      </w:r>
      <w:proofErr w:type="spellStart"/>
      <w:r w:rsidRPr="004D5018">
        <w:rPr>
          <w:rFonts w:ascii="Times New Roman" w:hAnsi="Times New Roman"/>
          <w:sz w:val="24"/>
        </w:rPr>
        <w:t>юрид</w:t>
      </w:r>
      <w:proofErr w:type="spellEnd"/>
      <w:r w:rsidRPr="004D5018">
        <w:rPr>
          <w:rFonts w:ascii="Times New Roman" w:hAnsi="Times New Roman"/>
          <w:sz w:val="24"/>
        </w:rPr>
        <w:t>. журн. 2015.  - № 2. – С. 98.</w:t>
      </w:r>
    </w:p>
  </w:footnote>
  <w:footnote w:id="35">
    <w:p w:rsidR="004D5018" w:rsidRPr="004D5018" w:rsidRDefault="004D5018" w:rsidP="004D5018">
      <w:pPr>
        <w:pStyle w:val="a4"/>
        <w:jc w:val="both"/>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Калиновский К. Б. Процессуальные сроки в уголовном судопроизводстве и их регламентация по Уголовно-процессуальному кодексу Российской Федерации // Ленинградский </w:t>
      </w:r>
      <w:proofErr w:type="spellStart"/>
      <w:r w:rsidRPr="004D5018">
        <w:rPr>
          <w:rFonts w:ascii="Times New Roman" w:hAnsi="Times New Roman"/>
          <w:sz w:val="24"/>
        </w:rPr>
        <w:t>юрид</w:t>
      </w:r>
      <w:proofErr w:type="spellEnd"/>
      <w:r w:rsidRPr="004D5018">
        <w:rPr>
          <w:rFonts w:ascii="Times New Roman" w:hAnsi="Times New Roman"/>
          <w:sz w:val="24"/>
        </w:rPr>
        <w:t>. журн. 2015.  - № 2. – С. 98.</w:t>
      </w:r>
    </w:p>
  </w:footnote>
  <w:footnote w:id="36">
    <w:p w:rsidR="004D5018" w:rsidRPr="004D5018" w:rsidRDefault="004D5018" w:rsidP="004D5018">
      <w:pPr>
        <w:pStyle w:val="a4"/>
        <w:jc w:val="both"/>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Насонова И. А., Степанова Т. А. Процессуальные полномочия начальника подразделения дознания при избрании меры пресечения в виде заключения под стражу // Вестник Воронежского института МВД России. — 2014. – 304.</w:t>
      </w:r>
    </w:p>
  </w:footnote>
  <w:footnote w:id="37">
    <w:p w:rsidR="004D5018" w:rsidRPr="004D5018" w:rsidRDefault="004D5018" w:rsidP="004D5018">
      <w:pPr>
        <w:pStyle w:val="a4"/>
        <w:jc w:val="both"/>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"Уголовно-процессуальный кодекс Российской Федерации" от 18.12.2001 N 174-ФЗ (ред. от 31.12.2017). – Режим доступа: http://www.consultant.ru/document/cons_doc_LAW_34481/</w:t>
      </w:r>
    </w:p>
  </w:footnote>
  <w:footnote w:id="38">
    <w:p w:rsidR="004D5018" w:rsidRPr="004D5018" w:rsidRDefault="004D5018" w:rsidP="004D5018">
      <w:pPr>
        <w:pStyle w:val="a4"/>
        <w:jc w:val="both"/>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w:t>
      </w:r>
      <w:proofErr w:type="spellStart"/>
      <w:r w:rsidRPr="004D5018">
        <w:rPr>
          <w:rFonts w:ascii="Times New Roman" w:hAnsi="Times New Roman"/>
          <w:sz w:val="24"/>
        </w:rPr>
        <w:t>Цоколова</w:t>
      </w:r>
      <w:proofErr w:type="spellEnd"/>
      <w:r w:rsidRPr="004D5018">
        <w:rPr>
          <w:rFonts w:ascii="Times New Roman" w:hAnsi="Times New Roman"/>
          <w:sz w:val="24"/>
        </w:rPr>
        <w:t xml:space="preserve"> О. И. Теория и практика задержания, ареста и содержания под стражей в уголовном процессе</w:t>
      </w:r>
      <w:proofErr w:type="gramStart"/>
      <w:r w:rsidRPr="004D5018">
        <w:rPr>
          <w:rFonts w:ascii="Times New Roman" w:hAnsi="Times New Roman"/>
          <w:sz w:val="24"/>
        </w:rPr>
        <w:t xml:space="preserve"> :</w:t>
      </w:r>
      <w:proofErr w:type="gramEnd"/>
      <w:r w:rsidRPr="004D5018">
        <w:rPr>
          <w:rFonts w:ascii="Times New Roman" w:hAnsi="Times New Roman"/>
          <w:sz w:val="24"/>
        </w:rPr>
        <w:t xml:space="preserve"> </w:t>
      </w:r>
      <w:proofErr w:type="spellStart"/>
      <w:r w:rsidRPr="004D5018">
        <w:rPr>
          <w:rFonts w:ascii="Times New Roman" w:hAnsi="Times New Roman"/>
          <w:sz w:val="24"/>
        </w:rPr>
        <w:t>автореф</w:t>
      </w:r>
      <w:proofErr w:type="spellEnd"/>
      <w:r w:rsidRPr="004D5018">
        <w:rPr>
          <w:rFonts w:ascii="Times New Roman" w:hAnsi="Times New Roman"/>
          <w:sz w:val="24"/>
        </w:rPr>
        <w:t xml:space="preserve">. </w:t>
      </w:r>
      <w:proofErr w:type="spellStart"/>
      <w:r w:rsidRPr="004D5018">
        <w:rPr>
          <w:rFonts w:ascii="Times New Roman" w:hAnsi="Times New Roman"/>
          <w:sz w:val="24"/>
        </w:rPr>
        <w:t>дис</w:t>
      </w:r>
      <w:proofErr w:type="spellEnd"/>
      <w:r w:rsidRPr="004D5018">
        <w:rPr>
          <w:rFonts w:ascii="Times New Roman" w:hAnsi="Times New Roman"/>
          <w:sz w:val="24"/>
        </w:rPr>
        <w:t xml:space="preserve">. ... д-ра </w:t>
      </w:r>
      <w:proofErr w:type="spellStart"/>
      <w:r w:rsidRPr="004D5018">
        <w:rPr>
          <w:rFonts w:ascii="Times New Roman" w:hAnsi="Times New Roman"/>
          <w:sz w:val="24"/>
        </w:rPr>
        <w:t>юрид</w:t>
      </w:r>
      <w:proofErr w:type="spellEnd"/>
      <w:r w:rsidRPr="004D5018">
        <w:rPr>
          <w:rFonts w:ascii="Times New Roman" w:hAnsi="Times New Roman"/>
          <w:sz w:val="24"/>
        </w:rPr>
        <w:t>. наук. —</w:t>
      </w:r>
      <w:r w:rsidRPr="004D5018">
        <w:rPr>
          <w:rFonts w:ascii="Times New Roman" w:hAnsi="Times New Roman"/>
          <w:sz w:val="24"/>
        </w:rPr>
        <w:tab/>
        <w:t>М., 2017. — 52 с.</w:t>
      </w:r>
    </w:p>
  </w:footnote>
  <w:footnote w:id="39">
    <w:p w:rsidR="004D5018" w:rsidRPr="004D5018" w:rsidRDefault="004D5018" w:rsidP="004D5018">
      <w:pPr>
        <w:pStyle w:val="a4"/>
        <w:jc w:val="both"/>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Шереметьев А. П. Об ограничении чрезмерной длительности уголовного судопроизводства и срока содержания обвиняемого под стражей // Российский юридический журнал. — 2012. — № 6. — С. 141—145.</w:t>
      </w:r>
    </w:p>
  </w:footnote>
  <w:footnote w:id="40">
    <w:p w:rsidR="004D5018" w:rsidRPr="004D5018" w:rsidRDefault="004D5018">
      <w:pPr>
        <w:pStyle w:val="a4"/>
        <w:rPr>
          <w:rFonts w:ascii="Times New Roman" w:hAnsi="Times New Roman"/>
        </w:rPr>
      </w:pPr>
      <w:r w:rsidRPr="004D5018">
        <w:rPr>
          <w:rStyle w:val="a6"/>
          <w:rFonts w:ascii="Times New Roman" w:hAnsi="Times New Roman"/>
          <w:sz w:val="24"/>
        </w:rPr>
        <w:footnoteRef/>
      </w:r>
      <w:r w:rsidRPr="004D5018">
        <w:rPr>
          <w:rFonts w:ascii="Times New Roman" w:hAnsi="Times New Roman"/>
          <w:sz w:val="24"/>
        </w:rPr>
        <w:t xml:space="preserve"> </w:t>
      </w:r>
      <w:proofErr w:type="spellStart"/>
      <w:r w:rsidRPr="004D5018">
        <w:rPr>
          <w:rFonts w:ascii="Times New Roman" w:hAnsi="Times New Roman"/>
          <w:sz w:val="24"/>
        </w:rPr>
        <w:t>Победкин</w:t>
      </w:r>
      <w:proofErr w:type="spellEnd"/>
      <w:r w:rsidRPr="004D5018">
        <w:rPr>
          <w:rFonts w:ascii="Times New Roman" w:hAnsi="Times New Roman"/>
          <w:sz w:val="24"/>
        </w:rPr>
        <w:t xml:space="preserve"> А. В., Яшин В. Н. Уголовный процесс: учеб</w:t>
      </w:r>
      <w:proofErr w:type="gramStart"/>
      <w:r w:rsidRPr="004D5018">
        <w:rPr>
          <w:rFonts w:ascii="Times New Roman" w:hAnsi="Times New Roman"/>
          <w:sz w:val="24"/>
        </w:rPr>
        <w:t>.</w:t>
      </w:r>
      <w:proofErr w:type="gramEnd"/>
      <w:r w:rsidRPr="004D5018">
        <w:rPr>
          <w:rFonts w:ascii="Times New Roman" w:hAnsi="Times New Roman"/>
          <w:sz w:val="24"/>
        </w:rPr>
        <w:t xml:space="preserve"> / </w:t>
      </w:r>
      <w:proofErr w:type="gramStart"/>
      <w:r w:rsidRPr="004D5018">
        <w:rPr>
          <w:rFonts w:ascii="Times New Roman" w:hAnsi="Times New Roman"/>
          <w:sz w:val="24"/>
        </w:rPr>
        <w:t>п</w:t>
      </w:r>
      <w:proofErr w:type="gramEnd"/>
      <w:r w:rsidRPr="004D5018">
        <w:rPr>
          <w:rFonts w:ascii="Times New Roman" w:hAnsi="Times New Roman"/>
          <w:sz w:val="24"/>
        </w:rPr>
        <w:t>од ред. В. П. Григорьева. М., 2012. – 309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EE4"/>
    <w:multiLevelType w:val="hybridMultilevel"/>
    <w:tmpl w:val="8E1AF732"/>
    <w:lvl w:ilvl="0" w:tplc="4B32294C">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6858D9"/>
    <w:multiLevelType w:val="multilevel"/>
    <w:tmpl w:val="88CEE0F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AFA6EF1"/>
    <w:multiLevelType w:val="hybridMultilevel"/>
    <w:tmpl w:val="DE3C51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4F178A2"/>
    <w:multiLevelType w:val="hybridMultilevel"/>
    <w:tmpl w:val="4CF6103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56B92FFB"/>
    <w:multiLevelType w:val="multilevel"/>
    <w:tmpl w:val="9AB6B26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647736A"/>
    <w:multiLevelType w:val="hybridMultilevel"/>
    <w:tmpl w:val="BA2A501E"/>
    <w:lvl w:ilvl="0" w:tplc="C9CC2C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24"/>
    <w:rsid w:val="000051FB"/>
    <w:rsid w:val="00014E1B"/>
    <w:rsid w:val="000B405B"/>
    <w:rsid w:val="00125DEA"/>
    <w:rsid w:val="0017786E"/>
    <w:rsid w:val="0019166E"/>
    <w:rsid w:val="001A3975"/>
    <w:rsid w:val="001D6900"/>
    <w:rsid w:val="00231C89"/>
    <w:rsid w:val="002F6C8A"/>
    <w:rsid w:val="00301447"/>
    <w:rsid w:val="00312C47"/>
    <w:rsid w:val="0039338D"/>
    <w:rsid w:val="003B3130"/>
    <w:rsid w:val="003F43A2"/>
    <w:rsid w:val="00402E7D"/>
    <w:rsid w:val="004865EE"/>
    <w:rsid w:val="004A559D"/>
    <w:rsid w:val="004B22CB"/>
    <w:rsid w:val="004B7342"/>
    <w:rsid w:val="004D5018"/>
    <w:rsid w:val="00505ABF"/>
    <w:rsid w:val="005E5298"/>
    <w:rsid w:val="00601E7D"/>
    <w:rsid w:val="006B3968"/>
    <w:rsid w:val="006D0DD6"/>
    <w:rsid w:val="0072114D"/>
    <w:rsid w:val="00847436"/>
    <w:rsid w:val="00872B50"/>
    <w:rsid w:val="008B0182"/>
    <w:rsid w:val="0091509F"/>
    <w:rsid w:val="0092463B"/>
    <w:rsid w:val="009B5906"/>
    <w:rsid w:val="009D0E89"/>
    <w:rsid w:val="00A712A5"/>
    <w:rsid w:val="00B13A3A"/>
    <w:rsid w:val="00B34544"/>
    <w:rsid w:val="00B94A67"/>
    <w:rsid w:val="00C36C1B"/>
    <w:rsid w:val="00D116B0"/>
    <w:rsid w:val="00D443EC"/>
    <w:rsid w:val="00D80C10"/>
    <w:rsid w:val="00DC0453"/>
    <w:rsid w:val="00E042E1"/>
    <w:rsid w:val="00E84F24"/>
    <w:rsid w:val="00F02A7F"/>
    <w:rsid w:val="00F33761"/>
    <w:rsid w:val="00FA780B"/>
    <w:rsid w:val="00FB3B98"/>
    <w:rsid w:val="00FB770B"/>
    <w:rsid w:val="00FE4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C8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C89"/>
    <w:pPr>
      <w:ind w:left="720"/>
      <w:contextualSpacing/>
    </w:pPr>
  </w:style>
  <w:style w:type="paragraph" w:styleId="a4">
    <w:name w:val="footnote text"/>
    <w:basedOn w:val="a"/>
    <w:link w:val="a5"/>
    <w:uiPriority w:val="99"/>
    <w:semiHidden/>
    <w:unhideWhenUsed/>
    <w:rsid w:val="00A712A5"/>
    <w:pPr>
      <w:spacing w:after="0" w:line="240" w:lineRule="auto"/>
    </w:pPr>
    <w:rPr>
      <w:sz w:val="20"/>
      <w:szCs w:val="20"/>
    </w:rPr>
  </w:style>
  <w:style w:type="character" w:customStyle="1" w:styleId="a5">
    <w:name w:val="Текст сноски Знак"/>
    <w:basedOn w:val="a0"/>
    <w:link w:val="a4"/>
    <w:uiPriority w:val="99"/>
    <w:semiHidden/>
    <w:rsid w:val="00A712A5"/>
    <w:rPr>
      <w:rFonts w:ascii="Calibri" w:eastAsia="Calibri" w:hAnsi="Calibri" w:cs="Times New Roman"/>
      <w:sz w:val="20"/>
      <w:szCs w:val="20"/>
    </w:rPr>
  </w:style>
  <w:style w:type="character" w:styleId="a6">
    <w:name w:val="footnote reference"/>
    <w:basedOn w:val="a0"/>
    <w:uiPriority w:val="99"/>
    <w:semiHidden/>
    <w:unhideWhenUsed/>
    <w:rsid w:val="00A712A5"/>
    <w:rPr>
      <w:vertAlign w:val="superscript"/>
    </w:rPr>
  </w:style>
  <w:style w:type="table" w:styleId="a7">
    <w:name w:val="Table Grid"/>
    <w:basedOn w:val="a1"/>
    <w:uiPriority w:val="59"/>
    <w:rsid w:val="0039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D6900"/>
    <w:rPr>
      <w:color w:val="0000FF" w:themeColor="hyperlink"/>
      <w:u w:val="single"/>
    </w:rPr>
  </w:style>
  <w:style w:type="paragraph" w:styleId="a9">
    <w:name w:val="header"/>
    <w:basedOn w:val="a"/>
    <w:link w:val="aa"/>
    <w:uiPriority w:val="99"/>
    <w:unhideWhenUsed/>
    <w:rsid w:val="00F02A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2A7F"/>
    <w:rPr>
      <w:rFonts w:ascii="Calibri" w:eastAsia="Calibri" w:hAnsi="Calibri" w:cs="Times New Roman"/>
    </w:rPr>
  </w:style>
  <w:style w:type="paragraph" w:styleId="ab">
    <w:name w:val="footer"/>
    <w:basedOn w:val="a"/>
    <w:link w:val="ac"/>
    <w:uiPriority w:val="99"/>
    <w:unhideWhenUsed/>
    <w:rsid w:val="00F02A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2A7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C8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C89"/>
    <w:pPr>
      <w:ind w:left="720"/>
      <w:contextualSpacing/>
    </w:pPr>
  </w:style>
  <w:style w:type="paragraph" w:styleId="a4">
    <w:name w:val="footnote text"/>
    <w:basedOn w:val="a"/>
    <w:link w:val="a5"/>
    <w:uiPriority w:val="99"/>
    <w:semiHidden/>
    <w:unhideWhenUsed/>
    <w:rsid w:val="00A712A5"/>
    <w:pPr>
      <w:spacing w:after="0" w:line="240" w:lineRule="auto"/>
    </w:pPr>
    <w:rPr>
      <w:sz w:val="20"/>
      <w:szCs w:val="20"/>
    </w:rPr>
  </w:style>
  <w:style w:type="character" w:customStyle="1" w:styleId="a5">
    <w:name w:val="Текст сноски Знак"/>
    <w:basedOn w:val="a0"/>
    <w:link w:val="a4"/>
    <w:uiPriority w:val="99"/>
    <w:semiHidden/>
    <w:rsid w:val="00A712A5"/>
    <w:rPr>
      <w:rFonts w:ascii="Calibri" w:eastAsia="Calibri" w:hAnsi="Calibri" w:cs="Times New Roman"/>
      <w:sz w:val="20"/>
      <w:szCs w:val="20"/>
    </w:rPr>
  </w:style>
  <w:style w:type="character" w:styleId="a6">
    <w:name w:val="footnote reference"/>
    <w:basedOn w:val="a0"/>
    <w:uiPriority w:val="99"/>
    <w:semiHidden/>
    <w:unhideWhenUsed/>
    <w:rsid w:val="00A712A5"/>
    <w:rPr>
      <w:vertAlign w:val="superscript"/>
    </w:rPr>
  </w:style>
  <w:style w:type="table" w:styleId="a7">
    <w:name w:val="Table Grid"/>
    <w:basedOn w:val="a1"/>
    <w:uiPriority w:val="59"/>
    <w:rsid w:val="0039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D6900"/>
    <w:rPr>
      <w:color w:val="0000FF" w:themeColor="hyperlink"/>
      <w:u w:val="single"/>
    </w:rPr>
  </w:style>
  <w:style w:type="paragraph" w:styleId="a9">
    <w:name w:val="header"/>
    <w:basedOn w:val="a"/>
    <w:link w:val="aa"/>
    <w:uiPriority w:val="99"/>
    <w:unhideWhenUsed/>
    <w:rsid w:val="00F02A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2A7F"/>
    <w:rPr>
      <w:rFonts w:ascii="Calibri" w:eastAsia="Calibri" w:hAnsi="Calibri" w:cs="Times New Roman"/>
    </w:rPr>
  </w:style>
  <w:style w:type="paragraph" w:styleId="ab">
    <w:name w:val="footer"/>
    <w:basedOn w:val="a"/>
    <w:link w:val="ac"/>
    <w:uiPriority w:val="99"/>
    <w:unhideWhenUsed/>
    <w:rsid w:val="00F02A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2A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5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s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BC59-2CDD-414F-8FBA-A0A9C11F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74</Pages>
  <Words>17602</Words>
  <Characters>100336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9</cp:revision>
  <dcterms:created xsi:type="dcterms:W3CDTF">2018-01-30T19:21:00Z</dcterms:created>
  <dcterms:modified xsi:type="dcterms:W3CDTF">2018-01-30T20:17:00Z</dcterms:modified>
</cp:coreProperties>
</file>